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B8E" w:rsidRDefault="00E66B8E" w:rsidP="00E66B8E">
      <w:pPr>
        <w:ind w:hanging="2"/>
        <w:jc w:val="right"/>
        <w:rPr>
          <w:color w:val="000000"/>
        </w:rPr>
      </w:pPr>
      <w:r>
        <w:rPr>
          <w:color w:val="000000"/>
        </w:rPr>
        <w:t xml:space="preserve">Приложение </w:t>
      </w:r>
    </w:p>
    <w:p w:rsidR="00E66B8E" w:rsidRDefault="00E66B8E" w:rsidP="00E66B8E">
      <w:pPr>
        <w:ind w:hanging="2"/>
        <w:jc w:val="right"/>
        <w:rPr>
          <w:color w:val="000000"/>
        </w:rPr>
      </w:pPr>
      <w:r>
        <w:rPr>
          <w:color w:val="000000"/>
        </w:rPr>
        <w:t xml:space="preserve">к приказу Министерства образования </w:t>
      </w:r>
    </w:p>
    <w:p w:rsidR="00E66B8E" w:rsidRDefault="00E66B8E" w:rsidP="00E66B8E">
      <w:pPr>
        <w:ind w:hanging="2"/>
        <w:jc w:val="right"/>
        <w:rPr>
          <w:color w:val="000000"/>
        </w:rPr>
      </w:pPr>
      <w:r>
        <w:rPr>
          <w:color w:val="000000"/>
        </w:rPr>
        <w:t>и науки Кыргызской Республики</w:t>
      </w:r>
    </w:p>
    <w:p w:rsidR="00E66B8E" w:rsidRDefault="00E66B8E" w:rsidP="00E66B8E">
      <w:pPr>
        <w:ind w:hanging="2"/>
        <w:jc w:val="right"/>
        <w:rPr>
          <w:color w:val="000000"/>
        </w:rPr>
      </w:pPr>
      <w:r>
        <w:rPr>
          <w:color w:val="000000"/>
        </w:rPr>
        <w:t>от «___» ______________ 2021 г.</w:t>
      </w:r>
    </w:p>
    <w:p w:rsidR="00E66B8E" w:rsidRDefault="00E66B8E" w:rsidP="00E66B8E">
      <w:pPr>
        <w:widowControl w:val="0"/>
        <w:autoSpaceDE w:val="0"/>
        <w:autoSpaceDN w:val="0"/>
        <w:adjustRightInd w:val="0"/>
        <w:ind w:firstLine="567"/>
        <w:jc w:val="right"/>
        <w:rPr>
          <w:b/>
        </w:rPr>
      </w:pPr>
      <w:r>
        <w:rPr>
          <w:color w:val="000000"/>
        </w:rPr>
        <w:t>№ ________</w:t>
      </w:r>
    </w:p>
    <w:p w:rsidR="00E66B8E" w:rsidRDefault="00E66B8E" w:rsidP="00E66B8E">
      <w:pPr>
        <w:widowControl w:val="0"/>
        <w:autoSpaceDE w:val="0"/>
        <w:autoSpaceDN w:val="0"/>
        <w:adjustRightInd w:val="0"/>
        <w:ind w:firstLine="567"/>
        <w:jc w:val="center"/>
        <w:rPr>
          <w:b/>
        </w:rPr>
      </w:pPr>
    </w:p>
    <w:p w:rsidR="00E66B8E" w:rsidRDefault="00E66B8E" w:rsidP="00E66B8E">
      <w:pPr>
        <w:widowControl w:val="0"/>
        <w:autoSpaceDE w:val="0"/>
        <w:autoSpaceDN w:val="0"/>
        <w:adjustRightInd w:val="0"/>
        <w:ind w:firstLine="567"/>
        <w:jc w:val="center"/>
        <w:rPr>
          <w:b/>
        </w:rPr>
      </w:pPr>
    </w:p>
    <w:p w:rsidR="00E66B8E" w:rsidRDefault="00E66B8E" w:rsidP="00E66B8E">
      <w:pPr>
        <w:widowControl w:val="0"/>
        <w:autoSpaceDE w:val="0"/>
        <w:autoSpaceDN w:val="0"/>
        <w:adjustRightInd w:val="0"/>
        <w:ind w:firstLine="567"/>
        <w:jc w:val="center"/>
        <w:rPr>
          <w:b/>
        </w:rPr>
      </w:pPr>
    </w:p>
    <w:p w:rsidR="00E66B8E" w:rsidRDefault="00E66B8E" w:rsidP="00E66B8E">
      <w:pPr>
        <w:widowControl w:val="0"/>
        <w:autoSpaceDE w:val="0"/>
        <w:autoSpaceDN w:val="0"/>
        <w:adjustRightInd w:val="0"/>
        <w:ind w:firstLine="567"/>
        <w:jc w:val="center"/>
        <w:rPr>
          <w:b/>
        </w:rPr>
      </w:pPr>
    </w:p>
    <w:p w:rsidR="00E66B8E" w:rsidRPr="004F173A" w:rsidRDefault="00E66B8E" w:rsidP="004F173A">
      <w:pPr>
        <w:widowControl w:val="0"/>
        <w:autoSpaceDE w:val="0"/>
        <w:autoSpaceDN w:val="0"/>
        <w:adjustRightInd w:val="0"/>
        <w:jc w:val="center"/>
        <w:rPr>
          <w:b/>
          <w:sz w:val="28"/>
        </w:rPr>
      </w:pPr>
      <w:r w:rsidRPr="004F173A">
        <w:rPr>
          <w:b/>
          <w:sz w:val="28"/>
        </w:rPr>
        <w:t xml:space="preserve">МИНИСТЕРСТВО ОБРАЗОВАНИЯ И НАУКИ </w:t>
      </w:r>
      <w:r w:rsidRPr="004F173A">
        <w:rPr>
          <w:b/>
          <w:sz w:val="28"/>
        </w:rPr>
        <w:br/>
        <w:t>КЫРГЫЗСКОЙ РЕСПУБЛИКИ</w:t>
      </w:r>
    </w:p>
    <w:p w:rsidR="00E66B8E" w:rsidRPr="004F173A" w:rsidRDefault="00E66B8E" w:rsidP="00E66B8E">
      <w:pPr>
        <w:widowControl w:val="0"/>
        <w:autoSpaceDE w:val="0"/>
        <w:autoSpaceDN w:val="0"/>
        <w:adjustRightInd w:val="0"/>
        <w:ind w:firstLine="567"/>
        <w:jc w:val="center"/>
        <w:rPr>
          <w:sz w:val="28"/>
        </w:rPr>
      </w:pPr>
    </w:p>
    <w:p w:rsidR="00E66B8E" w:rsidRDefault="00E66B8E" w:rsidP="00E66B8E">
      <w:pPr>
        <w:widowControl w:val="0"/>
        <w:autoSpaceDE w:val="0"/>
        <w:autoSpaceDN w:val="0"/>
        <w:adjustRightInd w:val="0"/>
        <w:ind w:firstLine="567"/>
        <w:jc w:val="center"/>
      </w:pPr>
    </w:p>
    <w:p w:rsidR="00E66B8E" w:rsidRDefault="00E66B8E" w:rsidP="00E66B8E">
      <w:pPr>
        <w:widowControl w:val="0"/>
        <w:autoSpaceDE w:val="0"/>
        <w:autoSpaceDN w:val="0"/>
        <w:adjustRightInd w:val="0"/>
        <w:ind w:firstLine="567"/>
        <w:jc w:val="center"/>
      </w:pPr>
    </w:p>
    <w:p w:rsidR="00E66B8E" w:rsidRDefault="00E66B8E" w:rsidP="00E66B8E">
      <w:pPr>
        <w:widowControl w:val="0"/>
        <w:autoSpaceDE w:val="0"/>
        <w:autoSpaceDN w:val="0"/>
        <w:adjustRightInd w:val="0"/>
        <w:ind w:firstLine="567"/>
        <w:jc w:val="center"/>
      </w:pPr>
    </w:p>
    <w:p w:rsidR="00E66B8E" w:rsidRDefault="00E66B8E" w:rsidP="00E66B8E">
      <w:pPr>
        <w:widowControl w:val="0"/>
        <w:autoSpaceDE w:val="0"/>
        <w:autoSpaceDN w:val="0"/>
        <w:adjustRightInd w:val="0"/>
        <w:ind w:firstLine="567"/>
        <w:jc w:val="center"/>
      </w:pPr>
    </w:p>
    <w:p w:rsidR="00E66B8E" w:rsidRDefault="00E66B8E" w:rsidP="00E66B8E">
      <w:pPr>
        <w:widowControl w:val="0"/>
        <w:autoSpaceDE w:val="0"/>
        <w:autoSpaceDN w:val="0"/>
        <w:adjustRightInd w:val="0"/>
        <w:ind w:firstLine="567"/>
      </w:pPr>
    </w:p>
    <w:p w:rsidR="00E66B8E" w:rsidRDefault="00E66B8E" w:rsidP="00E66B8E">
      <w:pPr>
        <w:widowControl w:val="0"/>
        <w:autoSpaceDE w:val="0"/>
        <w:autoSpaceDN w:val="0"/>
        <w:adjustRightInd w:val="0"/>
        <w:ind w:firstLine="567"/>
      </w:pPr>
    </w:p>
    <w:p w:rsidR="00E66B8E" w:rsidRDefault="00E66B8E" w:rsidP="00E66B8E">
      <w:pPr>
        <w:widowControl w:val="0"/>
        <w:autoSpaceDE w:val="0"/>
        <w:autoSpaceDN w:val="0"/>
        <w:adjustRightInd w:val="0"/>
        <w:ind w:firstLine="567"/>
        <w:rPr>
          <w:sz w:val="28"/>
        </w:rPr>
      </w:pPr>
    </w:p>
    <w:p w:rsidR="00E66B8E" w:rsidRDefault="00E66B8E" w:rsidP="00E66B8E">
      <w:pPr>
        <w:widowControl w:val="0"/>
        <w:autoSpaceDE w:val="0"/>
        <w:autoSpaceDN w:val="0"/>
        <w:adjustRightInd w:val="0"/>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E66B8E" w:rsidRDefault="00E66B8E" w:rsidP="00E66B8E">
      <w:pPr>
        <w:widowControl w:val="0"/>
        <w:autoSpaceDE w:val="0"/>
        <w:autoSpaceDN w:val="0"/>
        <w:adjustRightInd w:val="0"/>
        <w:ind w:firstLine="567"/>
        <w:jc w:val="center"/>
        <w:rPr>
          <w:rFonts w:eastAsia="Times New Roman"/>
          <w:sz w:val="28"/>
        </w:rPr>
      </w:pPr>
    </w:p>
    <w:p w:rsidR="00E66B8E" w:rsidRDefault="00E66B8E" w:rsidP="00E66B8E">
      <w:pPr>
        <w:widowControl w:val="0"/>
        <w:autoSpaceDE w:val="0"/>
        <w:autoSpaceDN w:val="0"/>
        <w:adjustRightInd w:val="0"/>
        <w:rPr>
          <w:sz w:val="28"/>
        </w:rPr>
      </w:pPr>
    </w:p>
    <w:p w:rsidR="00E66B8E" w:rsidRDefault="00E66B8E" w:rsidP="00E66B8E">
      <w:pPr>
        <w:widowControl w:val="0"/>
        <w:autoSpaceDE w:val="0"/>
        <w:autoSpaceDN w:val="0"/>
        <w:adjustRightInd w:val="0"/>
        <w:ind w:firstLine="567"/>
        <w:jc w:val="center"/>
        <w:rPr>
          <w:sz w:val="28"/>
        </w:rPr>
      </w:pPr>
    </w:p>
    <w:p w:rsidR="00E66B8E" w:rsidRDefault="00E66B8E" w:rsidP="00E66B8E">
      <w:pPr>
        <w:widowControl w:val="0"/>
        <w:autoSpaceDE w:val="0"/>
        <w:autoSpaceDN w:val="0"/>
        <w:adjustRightInd w:val="0"/>
        <w:ind w:firstLine="567"/>
        <w:jc w:val="center"/>
        <w:rPr>
          <w:sz w:val="28"/>
        </w:rPr>
      </w:pPr>
    </w:p>
    <w:p w:rsidR="00E66B8E" w:rsidRDefault="00E66B8E" w:rsidP="00E66B8E">
      <w:pPr>
        <w:widowControl w:val="0"/>
        <w:autoSpaceDE w:val="0"/>
        <w:autoSpaceDN w:val="0"/>
        <w:adjustRightInd w:val="0"/>
        <w:ind w:firstLine="567"/>
        <w:jc w:val="center"/>
        <w:rPr>
          <w:sz w:val="28"/>
        </w:rPr>
      </w:pPr>
    </w:p>
    <w:p w:rsidR="00E66B8E" w:rsidRDefault="00E66B8E" w:rsidP="00E66B8E">
      <w:pPr>
        <w:widowControl w:val="0"/>
        <w:autoSpaceDE w:val="0"/>
        <w:autoSpaceDN w:val="0"/>
        <w:adjustRightInd w:val="0"/>
        <w:ind w:firstLine="567"/>
        <w:jc w:val="center"/>
        <w:rPr>
          <w:b/>
          <w:sz w:val="28"/>
        </w:rPr>
      </w:pPr>
    </w:p>
    <w:p w:rsidR="00E66B8E" w:rsidRDefault="00E66B8E" w:rsidP="00E66B8E">
      <w:pPr>
        <w:widowControl w:val="0"/>
        <w:autoSpaceDE w:val="0"/>
        <w:autoSpaceDN w:val="0"/>
        <w:adjustRightInd w:val="0"/>
        <w:ind w:firstLine="567"/>
        <w:jc w:val="center"/>
        <w:rPr>
          <w:b/>
          <w:sz w:val="28"/>
        </w:rPr>
      </w:pPr>
      <w:r>
        <w:rPr>
          <w:b/>
          <w:sz w:val="28"/>
        </w:rPr>
        <w:t>Направление: 520500 – Картография и геоинформатика</w:t>
      </w:r>
    </w:p>
    <w:p w:rsidR="00E66B8E" w:rsidRDefault="00E66B8E" w:rsidP="00E66B8E">
      <w:pPr>
        <w:widowControl w:val="0"/>
        <w:autoSpaceDE w:val="0"/>
        <w:autoSpaceDN w:val="0"/>
        <w:adjustRightInd w:val="0"/>
        <w:ind w:firstLine="567"/>
        <w:jc w:val="center"/>
        <w:rPr>
          <w:b/>
          <w:sz w:val="28"/>
        </w:rPr>
      </w:pPr>
    </w:p>
    <w:p w:rsidR="00E66B8E" w:rsidRDefault="00E66B8E" w:rsidP="00E66B8E">
      <w:pPr>
        <w:widowControl w:val="0"/>
        <w:autoSpaceDE w:val="0"/>
        <w:autoSpaceDN w:val="0"/>
        <w:adjustRightInd w:val="0"/>
        <w:jc w:val="center"/>
        <w:rPr>
          <w:b/>
          <w:sz w:val="28"/>
        </w:rPr>
      </w:pPr>
      <w:r>
        <w:rPr>
          <w:b/>
          <w:sz w:val="28"/>
        </w:rPr>
        <w:t>Квалификация: Бакалавр</w:t>
      </w:r>
    </w:p>
    <w:p w:rsidR="00E66B8E" w:rsidRDefault="00E66B8E" w:rsidP="00E66B8E">
      <w:pPr>
        <w:ind w:firstLine="567"/>
        <w:jc w:val="both"/>
        <w:rPr>
          <w:sz w:val="28"/>
        </w:rPr>
      </w:pPr>
    </w:p>
    <w:p w:rsidR="00E66B8E" w:rsidRDefault="00E66B8E" w:rsidP="00E66B8E">
      <w:pPr>
        <w:ind w:firstLine="567"/>
        <w:jc w:val="both"/>
        <w:rPr>
          <w:sz w:val="28"/>
        </w:rPr>
      </w:pPr>
    </w:p>
    <w:p w:rsidR="00E66B8E" w:rsidRDefault="00E66B8E" w:rsidP="00E66B8E">
      <w:pPr>
        <w:ind w:firstLine="567"/>
        <w:jc w:val="both"/>
      </w:pPr>
    </w:p>
    <w:p w:rsidR="00E66B8E" w:rsidRDefault="00E66B8E" w:rsidP="00E66B8E"/>
    <w:p w:rsidR="00E66B8E" w:rsidRDefault="00E66B8E" w:rsidP="00E66B8E"/>
    <w:p w:rsidR="00E66B8E" w:rsidRDefault="00E66B8E" w:rsidP="00E66B8E"/>
    <w:p w:rsidR="00E66B8E" w:rsidRDefault="00E66B8E" w:rsidP="00E66B8E"/>
    <w:p w:rsidR="00E66B8E" w:rsidRDefault="00E66B8E" w:rsidP="00E66B8E"/>
    <w:p w:rsidR="00E66B8E" w:rsidRDefault="00E66B8E" w:rsidP="00E66B8E"/>
    <w:p w:rsidR="00E66B8E" w:rsidRDefault="00E66B8E" w:rsidP="00E66B8E"/>
    <w:p w:rsidR="00E66B8E" w:rsidRDefault="00E66B8E" w:rsidP="00E66B8E"/>
    <w:p w:rsidR="00E66B8E" w:rsidRDefault="00E66B8E" w:rsidP="00E66B8E"/>
    <w:p w:rsidR="00E66B8E" w:rsidRDefault="00E66B8E" w:rsidP="00E66B8E"/>
    <w:p w:rsidR="00E66B8E" w:rsidRDefault="00E66B8E" w:rsidP="00E66B8E"/>
    <w:p w:rsidR="00E66B8E" w:rsidRDefault="00E66B8E" w:rsidP="00E66B8E"/>
    <w:p w:rsidR="00E66B8E" w:rsidRDefault="00E66B8E" w:rsidP="00E66B8E"/>
    <w:p w:rsidR="00E66B8E" w:rsidRDefault="00E66B8E" w:rsidP="00E66B8E"/>
    <w:p w:rsidR="00E66B8E" w:rsidRDefault="00E66B8E" w:rsidP="00E66B8E"/>
    <w:p w:rsidR="00E66B8E" w:rsidRDefault="00E66B8E" w:rsidP="00E66B8E"/>
    <w:p w:rsidR="00E66B8E" w:rsidRDefault="00E66B8E" w:rsidP="00E66B8E">
      <w:pPr>
        <w:jc w:val="center"/>
        <w:rPr>
          <w:b/>
          <w:sz w:val="28"/>
        </w:rPr>
      </w:pPr>
      <w:r>
        <w:rPr>
          <w:b/>
          <w:sz w:val="28"/>
        </w:rPr>
        <w:t>Бишкек 2021</w:t>
      </w:r>
    </w:p>
    <w:p w:rsidR="00E66B8E" w:rsidRDefault="00E66B8E" w:rsidP="00E66B8E">
      <w:pPr>
        <w:widowControl w:val="0"/>
        <w:autoSpaceDE w:val="0"/>
        <w:autoSpaceDN w:val="0"/>
        <w:adjustRightInd w:val="0"/>
        <w:ind w:firstLine="567"/>
        <w:jc w:val="center"/>
        <w:rPr>
          <w:b/>
        </w:rPr>
      </w:pPr>
      <w:r>
        <w:rPr>
          <w:b/>
        </w:rPr>
        <w:lastRenderedPageBreak/>
        <w:t>1. ОБЩИЕ ПОЛОЖЕНИЯ</w:t>
      </w:r>
    </w:p>
    <w:p w:rsidR="00E66B8E" w:rsidRDefault="00E66B8E" w:rsidP="00E66B8E">
      <w:pPr>
        <w:widowControl w:val="0"/>
        <w:autoSpaceDE w:val="0"/>
        <w:autoSpaceDN w:val="0"/>
        <w:adjustRightInd w:val="0"/>
        <w:ind w:firstLine="567"/>
      </w:pPr>
    </w:p>
    <w:p w:rsidR="00E66B8E" w:rsidRDefault="00E66B8E" w:rsidP="00E66B8E">
      <w:pPr>
        <w:widowControl w:val="0"/>
        <w:autoSpaceDE w:val="0"/>
        <w:autoSpaceDN w:val="0"/>
        <w:adjustRightInd w:val="0"/>
        <w:ind w:firstLine="567"/>
        <w:jc w:val="both"/>
      </w:pPr>
      <w:r>
        <w:rPr>
          <w:b/>
        </w:rPr>
        <w:t>1.1.</w:t>
      </w:r>
      <w:r>
        <w:t xml:space="preserve"> Настоящий Государственный образовательный стандарт по направлению </w:t>
      </w:r>
      <w:r>
        <w:rPr>
          <w:b/>
        </w:rPr>
        <w:t>520500 -  Картография и геоинформатика</w:t>
      </w:r>
      <w: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E66B8E" w:rsidRDefault="00E66B8E" w:rsidP="00E66B8E">
      <w:pPr>
        <w:widowControl w:val="0"/>
        <w:autoSpaceDE w:val="0"/>
        <w:autoSpaceDN w:val="0"/>
        <w:adjustRightInd w:val="0"/>
        <w:ind w:firstLine="567"/>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E66B8E" w:rsidRDefault="00E66B8E" w:rsidP="00E66B8E">
      <w:pPr>
        <w:widowControl w:val="0"/>
        <w:autoSpaceDE w:val="0"/>
        <w:autoSpaceDN w:val="0"/>
        <w:adjustRightInd w:val="0"/>
        <w:ind w:firstLine="567"/>
        <w:jc w:val="both"/>
      </w:pPr>
    </w:p>
    <w:p w:rsidR="00E66B8E" w:rsidRDefault="00E66B8E" w:rsidP="00E66B8E">
      <w:pPr>
        <w:widowControl w:val="0"/>
        <w:autoSpaceDE w:val="0"/>
        <w:autoSpaceDN w:val="0"/>
        <w:adjustRightInd w:val="0"/>
        <w:ind w:firstLine="567"/>
        <w:jc w:val="both"/>
        <w:rPr>
          <w:b/>
        </w:rPr>
      </w:pPr>
      <w:r>
        <w:rPr>
          <w:b/>
        </w:rPr>
        <w:t>1.2. Термины, определения, обозначения, сокращения</w:t>
      </w:r>
    </w:p>
    <w:p w:rsidR="004F173A" w:rsidRDefault="00E66B8E" w:rsidP="00E66B8E">
      <w:pPr>
        <w:widowControl w:val="0"/>
        <w:autoSpaceDE w:val="0"/>
        <w:autoSpaceDN w:val="0"/>
        <w:adjustRightInd w:val="0"/>
        <w:ind w:firstLine="851"/>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592EA7" w:rsidRPr="0006653B" w:rsidRDefault="00592EA7" w:rsidP="00E66B8E">
      <w:pPr>
        <w:widowControl w:val="0"/>
        <w:autoSpaceDE w:val="0"/>
        <w:autoSpaceDN w:val="0"/>
        <w:adjustRightInd w:val="0"/>
        <w:ind w:firstLine="851"/>
        <w:jc w:val="both"/>
      </w:pPr>
      <w:bookmarkStart w:id="0" w:name="_GoBack"/>
      <w:bookmarkEnd w:id="0"/>
      <w:r w:rsidRPr="0006653B">
        <w:t xml:space="preserve">- </w:t>
      </w:r>
      <w:r w:rsidRPr="0006653B">
        <w:rPr>
          <w:b/>
        </w:rPr>
        <w:t>основная образовательная программа</w:t>
      </w:r>
      <w:r w:rsidRPr="0006653B">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592EA7" w:rsidRPr="0006653B" w:rsidRDefault="00592EA7" w:rsidP="00FE7426">
      <w:pPr>
        <w:widowControl w:val="0"/>
        <w:autoSpaceDE w:val="0"/>
        <w:autoSpaceDN w:val="0"/>
        <w:adjustRightInd w:val="0"/>
        <w:ind w:firstLine="851"/>
        <w:jc w:val="both"/>
      </w:pPr>
      <w:r w:rsidRPr="0006653B">
        <w:t xml:space="preserve">- </w:t>
      </w:r>
      <w:r w:rsidRPr="0006653B">
        <w:rPr>
          <w:b/>
        </w:rPr>
        <w:t>направление подготовки</w:t>
      </w:r>
      <w:r w:rsidRPr="0006653B">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592EA7" w:rsidRPr="0006653B" w:rsidRDefault="00592EA7" w:rsidP="00FE7426">
      <w:pPr>
        <w:widowControl w:val="0"/>
        <w:autoSpaceDE w:val="0"/>
        <w:autoSpaceDN w:val="0"/>
        <w:adjustRightInd w:val="0"/>
        <w:ind w:firstLine="851"/>
        <w:jc w:val="both"/>
      </w:pPr>
      <w:r w:rsidRPr="0006653B">
        <w:t xml:space="preserve">- </w:t>
      </w:r>
      <w:r w:rsidRPr="0006653B">
        <w:rPr>
          <w:b/>
        </w:rPr>
        <w:t>профиль</w:t>
      </w:r>
      <w:r w:rsidRPr="0006653B">
        <w:t xml:space="preserve"> - направленность основной образовательной программы на конкретный вид и (или) объект профессиональной деятельности;</w:t>
      </w:r>
    </w:p>
    <w:p w:rsidR="00592EA7" w:rsidRPr="0006653B" w:rsidRDefault="00592EA7" w:rsidP="00FE7426">
      <w:pPr>
        <w:widowControl w:val="0"/>
        <w:autoSpaceDE w:val="0"/>
        <w:autoSpaceDN w:val="0"/>
        <w:adjustRightInd w:val="0"/>
        <w:ind w:firstLine="851"/>
        <w:jc w:val="both"/>
      </w:pPr>
    </w:p>
    <w:p w:rsidR="00592EA7" w:rsidRPr="0006653B" w:rsidRDefault="00592EA7" w:rsidP="00FE7426">
      <w:pPr>
        <w:numPr>
          <w:ilvl w:val="0"/>
          <w:numId w:val="4"/>
        </w:numPr>
        <w:jc w:val="both"/>
      </w:pPr>
      <w:r w:rsidRPr="0006653B">
        <w:rPr>
          <w:b/>
        </w:rPr>
        <w:t xml:space="preserve">компетенция </w:t>
      </w:r>
      <w:r w:rsidR="00966772">
        <w:t>-</w:t>
      </w:r>
      <w:r w:rsidRPr="0006653B">
        <w:t xml:space="preserve">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592EA7" w:rsidRPr="0006653B" w:rsidRDefault="00592EA7" w:rsidP="00FE7426">
      <w:pPr>
        <w:numPr>
          <w:ilvl w:val="0"/>
          <w:numId w:val="4"/>
        </w:numPr>
        <w:jc w:val="both"/>
      </w:pPr>
      <w:r w:rsidRPr="0006653B">
        <w:rPr>
          <w:b/>
        </w:rPr>
        <w:t xml:space="preserve">бакалавр </w:t>
      </w:r>
      <w:r w:rsidRPr="0006653B">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592EA7" w:rsidRPr="0006653B" w:rsidRDefault="00592EA7" w:rsidP="00FE7426">
      <w:pPr>
        <w:numPr>
          <w:ilvl w:val="0"/>
          <w:numId w:val="4"/>
        </w:numPr>
        <w:jc w:val="both"/>
      </w:pPr>
      <w:r w:rsidRPr="0006653B">
        <w:rPr>
          <w:b/>
        </w:rPr>
        <w:t xml:space="preserve">магистр </w:t>
      </w:r>
      <w:r w:rsidRPr="0006653B">
        <w:t>- уровень квалификации высшего профессионального образования, дающий право для поступления в аспирантуру и (или) в базовую докторантуру (РШ/по профилю) и осуществления профессиональной деятельности;</w:t>
      </w:r>
    </w:p>
    <w:p w:rsidR="00592EA7" w:rsidRPr="0006653B" w:rsidRDefault="00592EA7" w:rsidP="00FE7426">
      <w:pPr>
        <w:numPr>
          <w:ilvl w:val="0"/>
          <w:numId w:val="4"/>
        </w:numPr>
        <w:jc w:val="both"/>
      </w:pPr>
      <w:r w:rsidRPr="0006653B">
        <w:rPr>
          <w:b/>
        </w:rPr>
        <w:t xml:space="preserve">кредит </w:t>
      </w:r>
      <w:r w:rsidRPr="0006653B">
        <w:t>- условная мера трудоемкости основной профессиональной образовательной программы;</w:t>
      </w:r>
    </w:p>
    <w:p w:rsidR="00592EA7" w:rsidRPr="0006653B" w:rsidRDefault="00592EA7" w:rsidP="00FE7426">
      <w:pPr>
        <w:numPr>
          <w:ilvl w:val="0"/>
          <w:numId w:val="4"/>
        </w:numPr>
        <w:jc w:val="both"/>
      </w:pPr>
      <w:r w:rsidRPr="0006653B">
        <w:rPr>
          <w:b/>
        </w:rPr>
        <w:t>результаты обучения</w:t>
      </w:r>
      <w:r w:rsidRPr="0006653B">
        <w:t xml:space="preserve"> - компетенции, приобретенные в результате обучения по основной образовательной программе/модулю;</w:t>
      </w:r>
    </w:p>
    <w:p w:rsidR="00592EA7" w:rsidRPr="0006653B" w:rsidRDefault="00592EA7" w:rsidP="00FE7426">
      <w:pPr>
        <w:numPr>
          <w:ilvl w:val="0"/>
          <w:numId w:val="4"/>
        </w:numPr>
        <w:jc w:val="both"/>
      </w:pPr>
      <w:r w:rsidRPr="0006653B">
        <w:rPr>
          <w:b/>
        </w:rPr>
        <w:t>общенаучные компетенции</w:t>
      </w:r>
      <w:r w:rsidRPr="0006653B">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592EA7" w:rsidRPr="0006653B" w:rsidRDefault="00592EA7" w:rsidP="00FE7426">
      <w:pPr>
        <w:numPr>
          <w:ilvl w:val="0"/>
          <w:numId w:val="4"/>
        </w:numPr>
        <w:jc w:val="both"/>
      </w:pPr>
      <w:r w:rsidRPr="0006653B">
        <w:rPr>
          <w:b/>
        </w:rPr>
        <w:t xml:space="preserve">инструментальные компетенции </w:t>
      </w:r>
      <w:r w:rsidRPr="0006653B">
        <w:t>-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592EA7" w:rsidRPr="0006653B" w:rsidRDefault="00592EA7" w:rsidP="00FE7426">
      <w:pPr>
        <w:numPr>
          <w:ilvl w:val="0"/>
          <w:numId w:val="4"/>
        </w:numPr>
        <w:jc w:val="both"/>
      </w:pPr>
      <w:r w:rsidRPr="0006653B">
        <w:rPr>
          <w:b/>
        </w:rPr>
        <w:lastRenderedPageBreak/>
        <w:t>социально-личностные и обще культурные компетенции</w:t>
      </w:r>
      <w:r w:rsidRPr="0006653B">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592EA7" w:rsidRPr="0006653B" w:rsidRDefault="00592EA7" w:rsidP="00FE7426">
      <w:pPr>
        <w:ind w:firstLine="708"/>
        <w:jc w:val="both"/>
      </w:pPr>
      <w:r w:rsidRPr="0006653B">
        <w:rPr>
          <w:b/>
        </w:rPr>
        <w:t>профессиональный стандарт</w:t>
      </w:r>
      <w:r w:rsidRPr="0006653B">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592EA7" w:rsidRPr="0006653B" w:rsidRDefault="00592EA7" w:rsidP="00FE7426">
      <w:pPr>
        <w:widowControl w:val="0"/>
        <w:autoSpaceDE w:val="0"/>
        <w:autoSpaceDN w:val="0"/>
        <w:adjustRightInd w:val="0"/>
        <w:ind w:firstLine="851"/>
        <w:jc w:val="both"/>
      </w:pPr>
    </w:p>
    <w:p w:rsidR="00592EA7" w:rsidRPr="0006653B" w:rsidRDefault="00592EA7" w:rsidP="00FE7426">
      <w:pPr>
        <w:widowControl w:val="0"/>
        <w:autoSpaceDE w:val="0"/>
        <w:autoSpaceDN w:val="0"/>
        <w:adjustRightInd w:val="0"/>
        <w:ind w:firstLine="851"/>
        <w:jc w:val="both"/>
      </w:pPr>
    </w:p>
    <w:p w:rsidR="00043A0F" w:rsidRPr="0006653B" w:rsidRDefault="00043A0F" w:rsidP="00FE7426">
      <w:pPr>
        <w:widowControl w:val="0"/>
        <w:autoSpaceDE w:val="0"/>
        <w:autoSpaceDN w:val="0"/>
        <w:adjustRightInd w:val="0"/>
        <w:ind w:firstLine="851"/>
        <w:jc w:val="both"/>
        <w:rPr>
          <w:b/>
        </w:rPr>
      </w:pPr>
      <w:r w:rsidRPr="0006653B">
        <w:rPr>
          <w:b/>
        </w:rPr>
        <w:t>1.3. В настоящем Государственном образовательном стандарте используются следующие сокращения:</w:t>
      </w:r>
    </w:p>
    <w:p w:rsidR="00043A0F" w:rsidRPr="0006653B" w:rsidRDefault="00043A0F" w:rsidP="00FE7426">
      <w:pPr>
        <w:widowControl w:val="0"/>
        <w:autoSpaceDE w:val="0"/>
        <w:autoSpaceDN w:val="0"/>
        <w:adjustRightInd w:val="0"/>
        <w:ind w:firstLine="851"/>
        <w:jc w:val="both"/>
      </w:pPr>
      <w:r w:rsidRPr="0006653B">
        <w:t>ГОС - Государственный образовательный стандарт;</w:t>
      </w:r>
    </w:p>
    <w:p w:rsidR="00043A0F" w:rsidRPr="0006653B" w:rsidRDefault="00043A0F" w:rsidP="00FE7426">
      <w:pPr>
        <w:widowControl w:val="0"/>
        <w:autoSpaceDE w:val="0"/>
        <w:autoSpaceDN w:val="0"/>
        <w:adjustRightInd w:val="0"/>
        <w:ind w:firstLine="851"/>
        <w:jc w:val="both"/>
      </w:pPr>
      <w:r w:rsidRPr="0006653B">
        <w:t>ВПО - высшее профессиональное образование;</w:t>
      </w:r>
    </w:p>
    <w:p w:rsidR="00043A0F" w:rsidRPr="0006653B" w:rsidRDefault="00043A0F" w:rsidP="00FE7426">
      <w:pPr>
        <w:widowControl w:val="0"/>
        <w:autoSpaceDE w:val="0"/>
        <w:autoSpaceDN w:val="0"/>
        <w:adjustRightInd w:val="0"/>
        <w:ind w:firstLine="851"/>
        <w:jc w:val="both"/>
      </w:pPr>
      <w:r w:rsidRPr="0006653B">
        <w:t>ООП - основная образовательная программа;</w:t>
      </w:r>
    </w:p>
    <w:p w:rsidR="00043A0F" w:rsidRPr="0006653B" w:rsidRDefault="00043A0F" w:rsidP="00FE7426">
      <w:pPr>
        <w:widowControl w:val="0"/>
        <w:autoSpaceDE w:val="0"/>
        <w:autoSpaceDN w:val="0"/>
        <w:adjustRightInd w:val="0"/>
        <w:ind w:firstLine="851"/>
        <w:jc w:val="both"/>
      </w:pPr>
      <w:r w:rsidRPr="0006653B">
        <w:t>УМО - учебно-методические объединения;</w:t>
      </w:r>
    </w:p>
    <w:p w:rsidR="00043A0F" w:rsidRPr="0006653B" w:rsidRDefault="00043A0F" w:rsidP="00FE7426">
      <w:pPr>
        <w:widowControl w:val="0"/>
        <w:autoSpaceDE w:val="0"/>
        <w:autoSpaceDN w:val="0"/>
        <w:adjustRightInd w:val="0"/>
        <w:ind w:firstLine="851"/>
        <w:jc w:val="both"/>
      </w:pPr>
      <w:r w:rsidRPr="0006653B">
        <w:t>ОК - общенаучные компетенции;</w:t>
      </w:r>
    </w:p>
    <w:p w:rsidR="00043A0F" w:rsidRPr="0006653B" w:rsidRDefault="00043A0F" w:rsidP="00FE7426">
      <w:pPr>
        <w:widowControl w:val="0"/>
        <w:autoSpaceDE w:val="0"/>
        <w:autoSpaceDN w:val="0"/>
        <w:adjustRightInd w:val="0"/>
        <w:ind w:firstLine="851"/>
        <w:jc w:val="both"/>
      </w:pPr>
      <w:r w:rsidRPr="0006653B">
        <w:t>ИК - инструментальные компетенции;</w:t>
      </w:r>
    </w:p>
    <w:p w:rsidR="00043A0F" w:rsidRPr="0006653B" w:rsidRDefault="00043A0F" w:rsidP="00FE7426">
      <w:pPr>
        <w:widowControl w:val="0"/>
        <w:autoSpaceDE w:val="0"/>
        <w:autoSpaceDN w:val="0"/>
        <w:adjustRightInd w:val="0"/>
        <w:ind w:firstLine="851"/>
        <w:jc w:val="both"/>
      </w:pPr>
      <w:r w:rsidRPr="0006653B">
        <w:t>ПК - профессиональные компетенции;</w:t>
      </w:r>
    </w:p>
    <w:p w:rsidR="00043A0F" w:rsidRPr="0006653B" w:rsidRDefault="00043A0F" w:rsidP="00FE7426">
      <w:pPr>
        <w:widowControl w:val="0"/>
        <w:autoSpaceDE w:val="0"/>
        <w:autoSpaceDN w:val="0"/>
        <w:adjustRightInd w:val="0"/>
        <w:ind w:firstLine="851"/>
        <w:jc w:val="both"/>
      </w:pPr>
      <w:r w:rsidRPr="0006653B">
        <w:t>СЛК - социально-личностные и общекультурные компетенции.</w:t>
      </w:r>
    </w:p>
    <w:p w:rsidR="00592EA7" w:rsidRPr="0006653B" w:rsidRDefault="00592EA7" w:rsidP="00FE7426">
      <w:pPr>
        <w:widowControl w:val="0"/>
        <w:autoSpaceDE w:val="0"/>
        <w:autoSpaceDN w:val="0"/>
        <w:adjustRightInd w:val="0"/>
        <w:ind w:firstLine="851"/>
        <w:jc w:val="both"/>
        <w:outlineLvl w:val="0"/>
        <w:rPr>
          <w:b/>
        </w:rPr>
      </w:pPr>
    </w:p>
    <w:p w:rsidR="00043A0F" w:rsidRPr="0006653B" w:rsidRDefault="00043A0F" w:rsidP="0066411F">
      <w:pPr>
        <w:widowControl w:val="0"/>
        <w:autoSpaceDE w:val="0"/>
        <w:autoSpaceDN w:val="0"/>
        <w:adjustRightInd w:val="0"/>
        <w:ind w:right="282" w:firstLine="851"/>
        <w:jc w:val="center"/>
        <w:outlineLvl w:val="0"/>
        <w:rPr>
          <w:b/>
        </w:rPr>
      </w:pPr>
      <w:r w:rsidRPr="0006653B">
        <w:rPr>
          <w:b/>
        </w:rPr>
        <w:t>2. Область применения</w:t>
      </w:r>
    </w:p>
    <w:p w:rsidR="00592EA7" w:rsidRPr="0006653B" w:rsidRDefault="00043A0F" w:rsidP="00FE7426">
      <w:pPr>
        <w:widowControl w:val="0"/>
        <w:autoSpaceDE w:val="0"/>
        <w:autoSpaceDN w:val="0"/>
        <w:adjustRightInd w:val="0"/>
        <w:ind w:firstLine="851"/>
        <w:jc w:val="both"/>
      </w:pPr>
      <w:r w:rsidRPr="0006653B">
        <w:rPr>
          <w:b/>
        </w:rPr>
        <w:t xml:space="preserve">2.1. </w:t>
      </w:r>
      <w:r w:rsidR="00592EA7" w:rsidRPr="0006653B">
        <w:rPr>
          <w:b/>
        </w:rPr>
        <w:t>Настоящий Государственный образовательный стандарт высшего профессионального образования (далее - ГОС ВПО)</w:t>
      </w:r>
      <w:r w:rsidR="00592EA7" w:rsidRPr="0006653B">
        <w:t xml:space="preserve"> представляет собой совокупность норм, правил и требований, обязательных при реализации ООП по направлению подготовки бакалавров  </w:t>
      </w:r>
      <w:r w:rsidR="00592EA7" w:rsidRPr="0006653B">
        <w:rPr>
          <w:b/>
        </w:rPr>
        <w:t>520500</w:t>
      </w:r>
      <w:r w:rsidR="006078E4">
        <w:rPr>
          <w:b/>
        </w:rPr>
        <w:t xml:space="preserve"> – Картография и геоинформатика</w:t>
      </w:r>
      <w:r w:rsidR="00592EA7" w:rsidRPr="0006653B">
        <w:rPr>
          <w:b/>
        </w:rPr>
        <w:t xml:space="preserve">, </w:t>
      </w:r>
      <w:r w:rsidR="00592EA7" w:rsidRPr="0006653B">
        <w:t>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вузы),независимо от форм собственности и ведомственной принадлежности , имеющих лицензию  по соответствующему направлению подготовки бакалавров  на территории Кыргызской Республики.</w:t>
      </w:r>
    </w:p>
    <w:p w:rsidR="00043A0F" w:rsidRPr="0006653B" w:rsidRDefault="00043A0F" w:rsidP="00FE7426">
      <w:pPr>
        <w:widowControl w:val="0"/>
        <w:autoSpaceDE w:val="0"/>
        <w:autoSpaceDN w:val="0"/>
        <w:adjustRightInd w:val="0"/>
        <w:ind w:firstLine="851"/>
        <w:jc w:val="both"/>
      </w:pPr>
      <w:r w:rsidRPr="0006653B">
        <w:rPr>
          <w:b/>
        </w:rPr>
        <w:t>2.2. Основными пользователями настоящего ГОС ВПО по направлению 520500</w:t>
      </w:r>
      <w:r w:rsidR="00EE4463" w:rsidRPr="0006653B">
        <w:rPr>
          <w:b/>
        </w:rPr>
        <w:t xml:space="preserve"> -</w:t>
      </w:r>
      <w:r w:rsidR="005D2E9B" w:rsidRPr="0006653B">
        <w:rPr>
          <w:b/>
        </w:rPr>
        <w:t>К</w:t>
      </w:r>
      <w:r w:rsidRPr="0006653B">
        <w:rPr>
          <w:b/>
        </w:rPr>
        <w:t xml:space="preserve">артография </w:t>
      </w:r>
      <w:r w:rsidR="00C92F49" w:rsidRPr="0006653B">
        <w:rPr>
          <w:b/>
        </w:rPr>
        <w:t>и геоинформатика</w:t>
      </w:r>
      <w:r w:rsidR="00592EA7" w:rsidRPr="0006653B">
        <w:rPr>
          <w:b/>
        </w:rPr>
        <w:t xml:space="preserve"> </w:t>
      </w:r>
      <w:r w:rsidRPr="0006653B">
        <w:rPr>
          <w:b/>
        </w:rPr>
        <w:t>являются</w:t>
      </w:r>
      <w:r w:rsidRPr="0006653B">
        <w:t>:</w:t>
      </w:r>
    </w:p>
    <w:p w:rsidR="00043A0F" w:rsidRPr="0006653B" w:rsidRDefault="00043A0F" w:rsidP="00FE7426">
      <w:pPr>
        <w:widowControl w:val="0"/>
        <w:autoSpaceDE w:val="0"/>
        <w:autoSpaceDN w:val="0"/>
        <w:adjustRightInd w:val="0"/>
        <w:ind w:firstLine="851"/>
        <w:jc w:val="both"/>
      </w:pPr>
      <w:r w:rsidRPr="0006653B">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043A0F" w:rsidRPr="0006653B" w:rsidRDefault="00043A0F" w:rsidP="00FE7426">
      <w:pPr>
        <w:widowControl w:val="0"/>
        <w:autoSpaceDE w:val="0"/>
        <w:autoSpaceDN w:val="0"/>
        <w:adjustRightInd w:val="0"/>
        <w:ind w:firstLine="851"/>
        <w:jc w:val="both"/>
      </w:pPr>
      <w:r w:rsidRPr="0006653B">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043A0F" w:rsidRPr="0006653B" w:rsidRDefault="00043A0F" w:rsidP="00FE7426">
      <w:pPr>
        <w:widowControl w:val="0"/>
        <w:autoSpaceDE w:val="0"/>
        <w:autoSpaceDN w:val="0"/>
        <w:adjustRightInd w:val="0"/>
        <w:ind w:firstLine="851"/>
        <w:jc w:val="both"/>
      </w:pPr>
      <w:r w:rsidRPr="0006653B">
        <w:t>- объединения специалистов и работодателей в соответствующей сфере профессиональной деятельности;</w:t>
      </w:r>
    </w:p>
    <w:p w:rsidR="00043A0F" w:rsidRPr="0006653B" w:rsidRDefault="00043A0F" w:rsidP="00FE7426">
      <w:pPr>
        <w:widowControl w:val="0"/>
        <w:autoSpaceDE w:val="0"/>
        <w:autoSpaceDN w:val="0"/>
        <w:adjustRightInd w:val="0"/>
        <w:ind w:firstLine="851"/>
        <w:jc w:val="both"/>
      </w:pPr>
      <w:r w:rsidRPr="0006653B">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043A0F" w:rsidRPr="0006653B" w:rsidRDefault="00043A0F" w:rsidP="00FE7426">
      <w:pPr>
        <w:widowControl w:val="0"/>
        <w:autoSpaceDE w:val="0"/>
        <w:autoSpaceDN w:val="0"/>
        <w:adjustRightInd w:val="0"/>
        <w:ind w:firstLine="851"/>
        <w:jc w:val="both"/>
      </w:pPr>
      <w:r w:rsidRPr="0006653B">
        <w:t>- государственные органы исполнительной власти, обеспечивающие финансирование высшего профессионального образования;</w:t>
      </w:r>
    </w:p>
    <w:p w:rsidR="00043A0F" w:rsidRDefault="00043A0F" w:rsidP="00FE7426">
      <w:pPr>
        <w:widowControl w:val="0"/>
        <w:autoSpaceDE w:val="0"/>
        <w:autoSpaceDN w:val="0"/>
        <w:adjustRightInd w:val="0"/>
        <w:ind w:firstLine="851"/>
        <w:jc w:val="both"/>
      </w:pPr>
      <w:r w:rsidRPr="0006653B">
        <w:t>-</w:t>
      </w:r>
      <w:r w:rsidR="00B017ED">
        <w:t xml:space="preserve"> </w:t>
      </w:r>
      <w:r w:rsidRPr="0006653B">
        <w:t xml:space="preserve">уполномоченные государственные органы исполнительной власти, обеспечивающие контроль за соблюдением законодательства в системе высшего </w:t>
      </w:r>
      <w:r w:rsidRPr="0006653B">
        <w:lastRenderedPageBreak/>
        <w:t>профессионального образования</w:t>
      </w:r>
      <w:r w:rsidR="00592EA7" w:rsidRPr="0006653B">
        <w:t>.</w:t>
      </w:r>
    </w:p>
    <w:p w:rsidR="00B017ED" w:rsidRPr="0006653B" w:rsidRDefault="00B017ED" w:rsidP="00FE7426">
      <w:pPr>
        <w:widowControl w:val="0"/>
        <w:autoSpaceDE w:val="0"/>
        <w:autoSpaceDN w:val="0"/>
        <w:adjustRightInd w:val="0"/>
        <w:ind w:firstLine="851"/>
        <w:jc w:val="both"/>
      </w:pPr>
      <w:r w:rsidRPr="00B017ED">
        <w:t>- аккредитационные агентства, осуществляющие, аккредитацию образовательных программ и организаций в сфере высшего профессионального образования.</w:t>
      </w:r>
    </w:p>
    <w:p w:rsidR="00043A0F" w:rsidRPr="0006653B" w:rsidRDefault="00043A0F" w:rsidP="00FE7426">
      <w:pPr>
        <w:widowControl w:val="0"/>
        <w:autoSpaceDE w:val="0"/>
        <w:autoSpaceDN w:val="0"/>
        <w:adjustRightInd w:val="0"/>
        <w:ind w:firstLine="851"/>
        <w:jc w:val="both"/>
        <w:rPr>
          <w:b/>
        </w:rPr>
      </w:pPr>
      <w:r w:rsidRPr="0006653B">
        <w:rPr>
          <w:b/>
        </w:rPr>
        <w:t>2.3. Требования к уровню подготовленности абитуриентов.</w:t>
      </w:r>
    </w:p>
    <w:p w:rsidR="00043A0F" w:rsidRPr="0006653B" w:rsidRDefault="00043A0F" w:rsidP="00FE7426">
      <w:pPr>
        <w:widowControl w:val="0"/>
        <w:autoSpaceDE w:val="0"/>
        <w:autoSpaceDN w:val="0"/>
        <w:adjustRightInd w:val="0"/>
        <w:ind w:firstLine="851"/>
        <w:jc w:val="both"/>
      </w:pPr>
      <w:r w:rsidRPr="0006653B">
        <w:rPr>
          <w:b/>
        </w:rPr>
        <w:t>2.3.1.</w:t>
      </w:r>
      <w:r w:rsidRPr="0006653B">
        <w:t xml:space="preserve"> Уровень образования абитуриента, претендующего на получение высшего профессионального образования с присвоением </w:t>
      </w:r>
      <w:r w:rsidR="00592EA7" w:rsidRPr="0006653B">
        <w:t>квалификация</w:t>
      </w:r>
      <w:r w:rsidRPr="0006653B">
        <w:t xml:space="preserve"> "бакалавр", - среднее общее образование или среднее профессиональное (или высшее профессиональное) образование.</w:t>
      </w:r>
    </w:p>
    <w:p w:rsidR="00043A0F" w:rsidRPr="0006653B" w:rsidRDefault="00043A0F" w:rsidP="00FE7426">
      <w:pPr>
        <w:widowControl w:val="0"/>
        <w:autoSpaceDE w:val="0"/>
        <w:autoSpaceDN w:val="0"/>
        <w:adjustRightInd w:val="0"/>
        <w:ind w:firstLine="851"/>
        <w:jc w:val="both"/>
      </w:pPr>
      <w:r w:rsidRPr="0006653B">
        <w:rPr>
          <w:b/>
        </w:rPr>
        <w:t>2.3.2.</w:t>
      </w:r>
      <w:r w:rsidRPr="0006653B">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043A0F" w:rsidRPr="0006653B" w:rsidRDefault="00043A0F" w:rsidP="00FE7426">
      <w:pPr>
        <w:widowControl w:val="0"/>
        <w:autoSpaceDE w:val="0"/>
        <w:autoSpaceDN w:val="0"/>
        <w:adjustRightInd w:val="0"/>
        <w:ind w:firstLine="851"/>
        <w:jc w:val="both"/>
      </w:pPr>
      <w:r w:rsidRPr="0006653B">
        <w:rPr>
          <w:b/>
        </w:rPr>
        <w:t>2.3.3.</w:t>
      </w:r>
      <w:r w:rsidRPr="0006653B">
        <w:t xml:space="preserve"> При приеме на подготовку бакалавров в области искусства и физической культуры вуз имеет право проводить дополнительные вступительные испытания профессиональной направленности.</w:t>
      </w:r>
    </w:p>
    <w:p w:rsidR="00043A0F" w:rsidRPr="0006653B" w:rsidRDefault="00043A0F" w:rsidP="00FE7426">
      <w:pPr>
        <w:widowControl w:val="0"/>
        <w:autoSpaceDE w:val="0"/>
        <w:autoSpaceDN w:val="0"/>
        <w:adjustRightInd w:val="0"/>
        <w:ind w:firstLine="851"/>
        <w:jc w:val="both"/>
      </w:pPr>
    </w:p>
    <w:p w:rsidR="00043A0F" w:rsidRPr="0006653B" w:rsidRDefault="00043A0F" w:rsidP="00FE7426">
      <w:pPr>
        <w:widowControl w:val="0"/>
        <w:autoSpaceDE w:val="0"/>
        <w:autoSpaceDN w:val="0"/>
        <w:adjustRightInd w:val="0"/>
        <w:ind w:firstLine="851"/>
        <w:jc w:val="both"/>
        <w:outlineLvl w:val="0"/>
        <w:rPr>
          <w:b/>
        </w:rPr>
      </w:pPr>
      <w:r w:rsidRPr="0006653B">
        <w:rPr>
          <w:b/>
        </w:rPr>
        <w:t>3. Общая характеристика направления подготовки</w:t>
      </w:r>
    </w:p>
    <w:p w:rsidR="00043A0F" w:rsidRPr="0006653B" w:rsidRDefault="00043A0F" w:rsidP="00FE7426">
      <w:pPr>
        <w:widowControl w:val="0"/>
        <w:autoSpaceDE w:val="0"/>
        <w:autoSpaceDN w:val="0"/>
        <w:adjustRightInd w:val="0"/>
        <w:ind w:firstLine="851"/>
        <w:jc w:val="both"/>
      </w:pPr>
      <w:r w:rsidRPr="0006653B">
        <w:rPr>
          <w:b/>
        </w:rPr>
        <w:t>3.1.</w:t>
      </w:r>
      <w:r w:rsidRPr="0006653B">
        <w:t xml:space="preserve"> В Кыргызской Республике по направлению подготовки </w:t>
      </w:r>
      <w:r w:rsidRPr="0006653B">
        <w:rPr>
          <w:b/>
        </w:rPr>
        <w:t xml:space="preserve">520500  </w:t>
      </w:r>
      <w:r w:rsidR="00EE4463" w:rsidRPr="0006653B">
        <w:rPr>
          <w:b/>
        </w:rPr>
        <w:t>-</w:t>
      </w:r>
      <w:r w:rsidR="005D2E9B" w:rsidRPr="0006653B">
        <w:rPr>
          <w:b/>
        </w:rPr>
        <w:t>К</w:t>
      </w:r>
      <w:r w:rsidRPr="0006653B">
        <w:rPr>
          <w:b/>
        </w:rPr>
        <w:t xml:space="preserve">артография </w:t>
      </w:r>
      <w:r w:rsidR="00C92F49" w:rsidRPr="0006653B">
        <w:rPr>
          <w:b/>
        </w:rPr>
        <w:t>и геоинформатика</w:t>
      </w:r>
      <w:r w:rsidR="00592EA7" w:rsidRPr="0006653B">
        <w:rPr>
          <w:b/>
        </w:rPr>
        <w:t xml:space="preserve"> </w:t>
      </w:r>
      <w:r w:rsidRPr="0006653B">
        <w:t>реализуются следующие:</w:t>
      </w:r>
    </w:p>
    <w:p w:rsidR="00043A0F" w:rsidRDefault="00043A0F" w:rsidP="00FE7426">
      <w:pPr>
        <w:widowControl w:val="0"/>
        <w:autoSpaceDE w:val="0"/>
        <w:autoSpaceDN w:val="0"/>
        <w:adjustRightInd w:val="0"/>
        <w:ind w:firstLine="851"/>
        <w:jc w:val="both"/>
      </w:pPr>
      <w:r w:rsidRPr="0006653B">
        <w:t>- ООП ВПО по подготовке бакалавров;</w:t>
      </w:r>
    </w:p>
    <w:p w:rsidR="002E522D" w:rsidRPr="0006653B" w:rsidRDefault="002E522D" w:rsidP="002E522D">
      <w:pPr>
        <w:widowControl w:val="0"/>
        <w:autoSpaceDE w:val="0"/>
        <w:autoSpaceDN w:val="0"/>
        <w:adjustRightInd w:val="0"/>
        <w:ind w:firstLine="851"/>
        <w:jc w:val="both"/>
      </w:pPr>
      <w:r w:rsidRPr="0006653B">
        <w:t xml:space="preserve">- ООП ВПО по подготовке </w:t>
      </w:r>
      <w:r>
        <w:t>магистров</w:t>
      </w:r>
      <w:r w:rsidRPr="0006653B">
        <w:t>;</w:t>
      </w:r>
    </w:p>
    <w:p w:rsidR="00043A0F" w:rsidRPr="0006653B" w:rsidRDefault="00043A0F" w:rsidP="00FE7426">
      <w:pPr>
        <w:widowControl w:val="0"/>
        <w:autoSpaceDE w:val="0"/>
        <w:autoSpaceDN w:val="0"/>
        <w:adjustRightInd w:val="0"/>
        <w:ind w:firstLine="851"/>
        <w:jc w:val="both"/>
      </w:pPr>
      <w:r w:rsidRPr="0006653B">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w:t>
      </w:r>
      <w:r w:rsidR="00592EA7" w:rsidRPr="0006653B">
        <w:t>квалификации</w:t>
      </w:r>
      <w:r w:rsidRPr="0006653B">
        <w:t xml:space="preserve"> "бакалавр".</w:t>
      </w:r>
    </w:p>
    <w:p w:rsidR="00F538E2" w:rsidRPr="0006653B" w:rsidRDefault="00F538E2" w:rsidP="00FE7426">
      <w:pPr>
        <w:autoSpaceDE w:val="0"/>
        <w:autoSpaceDN w:val="0"/>
        <w:adjustRightInd w:val="0"/>
        <w:ind w:firstLine="709"/>
        <w:jc w:val="both"/>
        <w:rPr>
          <w:rFonts w:eastAsia="Times New Roman"/>
        </w:rPr>
      </w:pPr>
      <w:r w:rsidRPr="0006653B">
        <w:rPr>
          <w:rFonts w:eastAsia="Times New Roman"/>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F538E2" w:rsidRPr="0006653B" w:rsidRDefault="00F538E2" w:rsidP="00FE7426">
      <w:pPr>
        <w:widowControl w:val="0"/>
        <w:autoSpaceDE w:val="0"/>
        <w:autoSpaceDN w:val="0"/>
        <w:adjustRightInd w:val="0"/>
        <w:ind w:firstLine="851"/>
        <w:jc w:val="both"/>
      </w:pPr>
    </w:p>
    <w:p w:rsidR="00592EA7" w:rsidRPr="0006653B" w:rsidRDefault="00043A0F" w:rsidP="00FE7426">
      <w:pPr>
        <w:widowControl w:val="0"/>
        <w:autoSpaceDE w:val="0"/>
        <w:autoSpaceDN w:val="0"/>
        <w:adjustRightInd w:val="0"/>
        <w:ind w:firstLine="851"/>
        <w:jc w:val="both"/>
      </w:pPr>
      <w:r w:rsidRPr="0006653B">
        <w:rPr>
          <w:b/>
        </w:rPr>
        <w:t>3.2.</w:t>
      </w:r>
      <w:r w:rsidRPr="0006653B">
        <w:t xml:space="preserve"> </w:t>
      </w:r>
      <w:r w:rsidR="00592EA7" w:rsidRPr="0006653B">
        <w:t xml:space="preserve">Нормативный срок освоения ООП ВПО   по подготовке бакалавров по направлению </w:t>
      </w:r>
      <w:r w:rsidR="00592EA7" w:rsidRPr="0006653B">
        <w:rPr>
          <w:b/>
        </w:rPr>
        <w:t>520500 –</w:t>
      </w:r>
      <w:r w:rsidR="00EC7D6F" w:rsidRPr="0006653B">
        <w:rPr>
          <w:b/>
        </w:rPr>
        <w:t xml:space="preserve"> Картография и геоинформатика</w:t>
      </w:r>
      <w:r w:rsidR="00592EA7" w:rsidRPr="0006653B">
        <w:rPr>
          <w:b/>
        </w:rPr>
        <w:t xml:space="preserve"> </w:t>
      </w:r>
      <w:r w:rsidR="00592EA7" w:rsidRPr="0006653B">
        <w:t>на базе среднего общего  образования при очной форме обучения составляет не менее 4 лет.</w:t>
      </w:r>
    </w:p>
    <w:p w:rsidR="00592EA7" w:rsidRPr="0006653B" w:rsidRDefault="00592EA7" w:rsidP="00FE7426">
      <w:pPr>
        <w:ind w:firstLine="708"/>
        <w:jc w:val="both"/>
      </w:pPr>
      <w:r w:rsidRPr="0006653B">
        <w:t>Сроки освоения ООП ВПО по подготовке бакалавров по очно- 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592EA7" w:rsidRPr="0006653B" w:rsidRDefault="00592EA7" w:rsidP="00FE7426">
      <w:pPr>
        <w:ind w:firstLine="708"/>
        <w:jc w:val="both"/>
      </w:pPr>
      <w:r w:rsidRPr="0006653B">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592EA7" w:rsidRPr="0006653B" w:rsidRDefault="00592EA7" w:rsidP="00FE7426">
      <w:pPr>
        <w:ind w:firstLine="708"/>
        <w:jc w:val="both"/>
      </w:pPr>
      <w:r w:rsidRPr="0006653B">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592EA7" w:rsidRPr="0006653B" w:rsidRDefault="00592EA7" w:rsidP="00FE7426">
      <w:pPr>
        <w:ind w:firstLine="708"/>
        <w:jc w:val="both"/>
      </w:pPr>
      <w:r w:rsidRPr="0006653B">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592EA7" w:rsidRPr="0006653B" w:rsidRDefault="00592EA7" w:rsidP="00FE7426">
      <w:pPr>
        <w:ind w:firstLine="708"/>
        <w:jc w:val="both"/>
      </w:pPr>
      <w:r w:rsidRPr="0006653B">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592EA7" w:rsidRPr="0006653B" w:rsidRDefault="00592EA7" w:rsidP="00FE7426">
      <w:pPr>
        <w:ind w:firstLine="708"/>
        <w:jc w:val="both"/>
      </w:pPr>
      <w:r w:rsidRPr="0006653B">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592EA7" w:rsidRPr="0006653B" w:rsidRDefault="00592EA7" w:rsidP="00FE7426">
      <w:pPr>
        <w:ind w:firstLine="708"/>
        <w:jc w:val="both"/>
      </w:pPr>
      <w:r w:rsidRPr="0006653B">
        <w:t>Иные нормативные сроки освоения ООП В</w:t>
      </w:r>
      <w:r w:rsidR="003259AA">
        <w:t>ПО</w:t>
      </w:r>
      <w:r w:rsidRPr="0006653B">
        <w:t xml:space="preserve"> по направлению подготовки бакалавров и магистров устанавливаются </w:t>
      </w:r>
      <w:r w:rsidR="0066411F">
        <w:t>Кабинетом Министров</w:t>
      </w:r>
      <w:r w:rsidRPr="0006653B">
        <w:t xml:space="preserve"> Кыргызской Республики.</w:t>
      </w:r>
    </w:p>
    <w:p w:rsidR="00592EA7" w:rsidRPr="0006653B" w:rsidRDefault="00592EA7" w:rsidP="00FE7426">
      <w:pPr>
        <w:ind w:firstLine="708"/>
        <w:jc w:val="both"/>
      </w:pPr>
      <w:r w:rsidRPr="0006653B">
        <w:rPr>
          <w:b/>
        </w:rPr>
        <w:lastRenderedPageBreak/>
        <w:t>3.3.</w:t>
      </w:r>
      <w:r w:rsidRPr="0006653B">
        <w:t xml:space="preserve"> Общая трудоемкость освоения ООП ВПО подготовки бакалавров равна не менее 240 кредитов.</w:t>
      </w:r>
    </w:p>
    <w:p w:rsidR="00592EA7" w:rsidRPr="0006653B" w:rsidRDefault="00592EA7" w:rsidP="00FE7426">
      <w:pPr>
        <w:ind w:firstLine="708"/>
        <w:jc w:val="both"/>
      </w:pPr>
      <w:r w:rsidRPr="0006653B">
        <w:t>Трудоемкость ООП ВПО по очной форме обучения за учебный год равна не менее 60 кредитов.</w:t>
      </w:r>
    </w:p>
    <w:p w:rsidR="00592EA7" w:rsidRPr="0006653B" w:rsidRDefault="00592EA7" w:rsidP="00FE7426">
      <w:pPr>
        <w:ind w:firstLine="708"/>
        <w:jc w:val="both"/>
      </w:pPr>
      <w:r w:rsidRPr="0006653B">
        <w:t>Трудоемкость одного учебного семестра равна не менее 30 кредитам (при двух</w:t>
      </w:r>
      <w:r w:rsidR="00EC7D6F" w:rsidRPr="0006653B">
        <w:t xml:space="preserve"> </w:t>
      </w:r>
      <w:r w:rsidRPr="0006653B">
        <w:t>семестровом построении учебного процесса).</w:t>
      </w:r>
    </w:p>
    <w:p w:rsidR="00592EA7" w:rsidRPr="0006653B" w:rsidRDefault="00592EA7" w:rsidP="00FE7426">
      <w:pPr>
        <w:ind w:firstLine="708"/>
        <w:jc w:val="both"/>
      </w:pPr>
      <w:r w:rsidRPr="0006653B">
        <w:t>Один кредит эквивалентен 30 часам учебной работы студента (включая его аудиторную, самостоятельную работу и все виды аттестации).</w:t>
      </w:r>
    </w:p>
    <w:p w:rsidR="00592EA7" w:rsidRPr="0006653B" w:rsidRDefault="00592EA7" w:rsidP="00FE7426">
      <w:pPr>
        <w:ind w:firstLine="708"/>
        <w:jc w:val="both"/>
      </w:pPr>
      <w:r w:rsidRPr="0006653B">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p>
    <w:p w:rsidR="00C77A84" w:rsidRPr="00C77A84" w:rsidRDefault="00C77A84" w:rsidP="000C4E38">
      <w:pPr>
        <w:jc w:val="both"/>
      </w:pPr>
      <w:r w:rsidRPr="00C77A84">
        <w:t>Трудоемкость завершающего года обучения определяется с учетом необходимости обеспечения общей трудоемкости ООП.</w:t>
      </w:r>
    </w:p>
    <w:p w:rsidR="00043A0F" w:rsidRPr="0006653B" w:rsidRDefault="00043A0F" w:rsidP="00FE7426">
      <w:pPr>
        <w:widowControl w:val="0"/>
        <w:autoSpaceDE w:val="0"/>
        <w:autoSpaceDN w:val="0"/>
        <w:adjustRightInd w:val="0"/>
        <w:ind w:firstLine="851"/>
        <w:jc w:val="both"/>
      </w:pPr>
    </w:p>
    <w:p w:rsidR="00043A0F" w:rsidRPr="0006653B" w:rsidRDefault="00043A0F" w:rsidP="00FE7426">
      <w:pPr>
        <w:widowControl w:val="0"/>
        <w:autoSpaceDE w:val="0"/>
        <w:autoSpaceDN w:val="0"/>
        <w:adjustRightInd w:val="0"/>
        <w:ind w:firstLine="851"/>
        <w:jc w:val="both"/>
      </w:pPr>
      <w:r w:rsidRPr="0006653B">
        <w:rPr>
          <w:b/>
        </w:rPr>
        <w:t>3.4.</w:t>
      </w:r>
      <w:r w:rsidRPr="0006653B">
        <w:t xml:space="preserve"> Цели ООП ВПО по направлению подготовки </w:t>
      </w:r>
      <w:r w:rsidRPr="0006653B">
        <w:rPr>
          <w:b/>
        </w:rPr>
        <w:t xml:space="preserve">520500 </w:t>
      </w:r>
      <w:r w:rsidR="00EE4463" w:rsidRPr="0006653B">
        <w:rPr>
          <w:b/>
        </w:rPr>
        <w:t xml:space="preserve">- </w:t>
      </w:r>
      <w:r w:rsidR="005D2E9B" w:rsidRPr="0006653B">
        <w:rPr>
          <w:b/>
        </w:rPr>
        <w:t>К</w:t>
      </w:r>
      <w:r w:rsidRPr="0006653B">
        <w:rPr>
          <w:b/>
        </w:rPr>
        <w:t>артография</w:t>
      </w:r>
      <w:r w:rsidR="00C92F49" w:rsidRPr="0006653B">
        <w:rPr>
          <w:b/>
        </w:rPr>
        <w:t>и геоинформатика</w:t>
      </w:r>
      <w:r w:rsidR="000C4E38">
        <w:rPr>
          <w:b/>
        </w:rPr>
        <w:t xml:space="preserve"> </w:t>
      </w:r>
      <w:r w:rsidRPr="0006653B">
        <w:t>в области обучения и воспитания личности.</w:t>
      </w:r>
    </w:p>
    <w:p w:rsidR="00D04F02" w:rsidRPr="00D04F02" w:rsidRDefault="00043A0F" w:rsidP="00D04F02">
      <w:pPr>
        <w:widowControl w:val="0"/>
        <w:autoSpaceDE w:val="0"/>
        <w:autoSpaceDN w:val="0"/>
        <w:adjustRightInd w:val="0"/>
        <w:ind w:firstLine="851"/>
        <w:jc w:val="both"/>
        <w:rPr>
          <w:rFonts w:eastAsiaTheme="minorHAnsi" w:cstheme="minorBidi"/>
          <w:sz w:val="28"/>
          <w:szCs w:val="22"/>
          <w:lang w:eastAsia="en-US"/>
        </w:rPr>
      </w:pPr>
      <w:r w:rsidRPr="00D04F02">
        <w:rPr>
          <w:b/>
        </w:rPr>
        <w:t>3.4.1.</w:t>
      </w:r>
      <w:r w:rsidRPr="00D04F02">
        <w:t xml:space="preserve"> В области обучения целью ООП ВПО по направлению подготовки </w:t>
      </w:r>
      <w:r w:rsidRPr="00D04F02">
        <w:rPr>
          <w:b/>
        </w:rPr>
        <w:t>520500</w:t>
      </w:r>
      <w:r w:rsidR="00FC2260" w:rsidRPr="00D04F02">
        <w:rPr>
          <w:b/>
        </w:rPr>
        <w:t xml:space="preserve"> </w:t>
      </w:r>
      <w:r w:rsidR="00EE4463" w:rsidRPr="00D04F02">
        <w:t xml:space="preserve">- </w:t>
      </w:r>
      <w:r w:rsidR="005D2E9B" w:rsidRPr="00D04F02">
        <w:t>К</w:t>
      </w:r>
      <w:r w:rsidRPr="00D04F02">
        <w:rPr>
          <w:b/>
        </w:rPr>
        <w:t>артография</w:t>
      </w:r>
      <w:r w:rsidR="00C92F49" w:rsidRPr="00D04F02">
        <w:rPr>
          <w:b/>
        </w:rPr>
        <w:t xml:space="preserve"> и геоинформатика</w:t>
      </w:r>
      <w:r w:rsidR="00FC2260" w:rsidRPr="00D04F02">
        <w:rPr>
          <w:b/>
        </w:rPr>
        <w:t xml:space="preserve"> </w:t>
      </w:r>
      <w:r w:rsidRPr="00D04F02">
        <w:t>является</w:t>
      </w:r>
      <w:r w:rsidRPr="006078E4">
        <w:t xml:space="preserve">: </w:t>
      </w:r>
      <w:r w:rsidR="00D04F02" w:rsidRPr="006078E4">
        <w:t xml:space="preserve"> </w:t>
      </w:r>
      <w:r w:rsidR="006078E4">
        <w:rPr>
          <w:rFonts w:eastAsiaTheme="minorHAnsi" w:cstheme="minorBidi"/>
          <w:lang w:eastAsia="en-US"/>
        </w:rPr>
        <w:t>п</w:t>
      </w:r>
      <w:r w:rsidR="00D04F02" w:rsidRPr="006078E4">
        <w:rPr>
          <w:rFonts w:eastAsiaTheme="minorHAnsi" w:cstheme="minorBidi"/>
          <w:lang w:eastAsia="en-US"/>
        </w:rPr>
        <w:t>одготовка выпускников нового поколения в области картографии, геоинформационного картографирования, геодезии  и  аэрокосмического зондирования земной поверхности, способных к саморазвитию, способного работать в команде, проектировать новые виды деятельности в соответствии с вызовами времени и выступающего с инициативами инновационного характера</w:t>
      </w:r>
      <w:r w:rsidR="006078E4">
        <w:rPr>
          <w:rFonts w:eastAsiaTheme="minorHAnsi" w:cstheme="minorBidi"/>
          <w:lang w:eastAsia="en-US"/>
        </w:rPr>
        <w:t>.</w:t>
      </w:r>
    </w:p>
    <w:p w:rsidR="00D04F02" w:rsidRDefault="00D04F02" w:rsidP="00FE7426">
      <w:pPr>
        <w:widowControl w:val="0"/>
        <w:autoSpaceDE w:val="0"/>
        <w:autoSpaceDN w:val="0"/>
        <w:adjustRightInd w:val="0"/>
        <w:ind w:firstLine="851"/>
        <w:jc w:val="both"/>
        <w:rPr>
          <w:color w:val="FF0000"/>
        </w:rPr>
      </w:pPr>
    </w:p>
    <w:p w:rsidR="00043A0F" w:rsidRPr="0006653B" w:rsidRDefault="00043A0F" w:rsidP="00FE7426">
      <w:pPr>
        <w:widowControl w:val="0"/>
        <w:autoSpaceDE w:val="0"/>
        <w:autoSpaceDN w:val="0"/>
        <w:adjustRightInd w:val="0"/>
        <w:ind w:firstLine="851"/>
        <w:jc w:val="both"/>
      </w:pPr>
      <w:r w:rsidRPr="0006653B">
        <w:rPr>
          <w:b/>
        </w:rPr>
        <w:t>3.4.2.</w:t>
      </w:r>
      <w:r w:rsidRPr="0006653B">
        <w:t xml:space="preserve"> В области воспитания личности целью ООП ВПО по направлению подготовки </w:t>
      </w:r>
      <w:r w:rsidRPr="0006653B">
        <w:rPr>
          <w:b/>
        </w:rPr>
        <w:t xml:space="preserve">520500 </w:t>
      </w:r>
      <w:r w:rsidR="00EE4463" w:rsidRPr="0006653B">
        <w:rPr>
          <w:b/>
        </w:rPr>
        <w:t xml:space="preserve">- </w:t>
      </w:r>
      <w:r w:rsidR="005D2E9B" w:rsidRPr="0006653B">
        <w:rPr>
          <w:b/>
        </w:rPr>
        <w:t>К</w:t>
      </w:r>
      <w:r w:rsidRPr="0006653B">
        <w:rPr>
          <w:b/>
        </w:rPr>
        <w:t>артография</w:t>
      </w:r>
      <w:r w:rsidR="00C92F49" w:rsidRPr="0006653B">
        <w:rPr>
          <w:b/>
        </w:rPr>
        <w:t>и геоинформатика</w:t>
      </w:r>
      <w:r w:rsidR="00FC2260">
        <w:rPr>
          <w:b/>
        </w:rPr>
        <w:t xml:space="preserve"> </w:t>
      </w:r>
      <w:r w:rsidRPr="0006653B">
        <w:t>является: формирования социально-личностных качеств студентов</w:t>
      </w:r>
      <w:r w:rsidR="00A0537C" w:rsidRPr="0006653B">
        <w:t>;</w:t>
      </w:r>
      <w:r w:rsidRPr="0006653B">
        <w:t xml:space="preserve"> целеустремленности, организованности, трудолюбия, ответственности, гражданственности, коммуникативности, толерантности, повышения общей культуры.</w:t>
      </w:r>
    </w:p>
    <w:p w:rsidR="00043A0F" w:rsidRPr="0006653B" w:rsidRDefault="00043A0F" w:rsidP="00FE7426">
      <w:pPr>
        <w:widowControl w:val="0"/>
        <w:autoSpaceDE w:val="0"/>
        <w:autoSpaceDN w:val="0"/>
        <w:adjustRightInd w:val="0"/>
        <w:ind w:firstLine="851"/>
        <w:jc w:val="both"/>
        <w:rPr>
          <w:b/>
        </w:rPr>
      </w:pPr>
      <w:r w:rsidRPr="0006653B">
        <w:rPr>
          <w:b/>
        </w:rPr>
        <w:t>3.5. Область профессиональной деятельности выпускников.</w:t>
      </w:r>
    </w:p>
    <w:p w:rsidR="00043A0F" w:rsidRPr="0006653B" w:rsidRDefault="00043A0F" w:rsidP="00FE7426">
      <w:pPr>
        <w:widowControl w:val="0"/>
        <w:autoSpaceDE w:val="0"/>
        <w:autoSpaceDN w:val="0"/>
        <w:adjustRightInd w:val="0"/>
        <w:ind w:firstLine="851"/>
        <w:jc w:val="both"/>
      </w:pPr>
      <w:r w:rsidRPr="0006653B">
        <w:t xml:space="preserve">Область профессиональной деятельности выпускников по направлению подготовки </w:t>
      </w:r>
      <w:r w:rsidRPr="0006653B">
        <w:rPr>
          <w:b/>
        </w:rPr>
        <w:t>520500</w:t>
      </w:r>
      <w:r w:rsidR="00EE4463" w:rsidRPr="0006653B">
        <w:rPr>
          <w:b/>
        </w:rPr>
        <w:t xml:space="preserve"> -</w:t>
      </w:r>
      <w:r w:rsidR="00EC7D6F" w:rsidRPr="0006653B">
        <w:rPr>
          <w:b/>
        </w:rPr>
        <w:t xml:space="preserve"> </w:t>
      </w:r>
      <w:r w:rsidR="005D2E9B" w:rsidRPr="0006653B">
        <w:rPr>
          <w:b/>
        </w:rPr>
        <w:t>К</w:t>
      </w:r>
      <w:r w:rsidRPr="0006653B">
        <w:rPr>
          <w:b/>
        </w:rPr>
        <w:t xml:space="preserve">артография </w:t>
      </w:r>
      <w:r w:rsidR="00C92F49" w:rsidRPr="0006653B">
        <w:rPr>
          <w:b/>
        </w:rPr>
        <w:t>и геоинформатика</w:t>
      </w:r>
      <w:r w:rsidR="00EC7D6F" w:rsidRPr="0006653B">
        <w:rPr>
          <w:b/>
        </w:rPr>
        <w:t xml:space="preserve"> </w:t>
      </w:r>
      <w:r w:rsidRPr="0006653B">
        <w:t>включает: научно-исследовательскую, проектно-производственную и педагогическую работу, связанную с картографией, геоинформационным картографированием, геодезией и аэрокосмическим зондированием земной поверхности.</w:t>
      </w:r>
    </w:p>
    <w:p w:rsidR="00EC7D6F" w:rsidRPr="0006653B" w:rsidRDefault="00EC7D6F" w:rsidP="00FE7426">
      <w:pPr>
        <w:ind w:firstLine="708"/>
        <w:jc w:val="both"/>
      </w:pPr>
      <w:r w:rsidRPr="0006653B">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043A0F" w:rsidRPr="0006653B" w:rsidRDefault="00043A0F" w:rsidP="00FE7426">
      <w:pPr>
        <w:widowControl w:val="0"/>
        <w:autoSpaceDE w:val="0"/>
        <w:autoSpaceDN w:val="0"/>
        <w:adjustRightInd w:val="0"/>
        <w:ind w:firstLine="851"/>
        <w:jc w:val="both"/>
        <w:rPr>
          <w:b/>
        </w:rPr>
      </w:pPr>
      <w:r w:rsidRPr="0006653B">
        <w:rPr>
          <w:b/>
        </w:rPr>
        <w:t>3.6. Объекты профессиональной деятельности выпускников.</w:t>
      </w:r>
    </w:p>
    <w:p w:rsidR="00117A08" w:rsidRPr="0006653B" w:rsidRDefault="00043A0F" w:rsidP="00FE7426">
      <w:pPr>
        <w:widowControl w:val="0"/>
        <w:autoSpaceDE w:val="0"/>
        <w:autoSpaceDN w:val="0"/>
        <w:adjustRightInd w:val="0"/>
        <w:ind w:firstLine="851"/>
        <w:jc w:val="both"/>
      </w:pPr>
      <w:r w:rsidRPr="0006653B">
        <w:t xml:space="preserve">Объектами профессиональной деятельности выпускников по направлению подготовки </w:t>
      </w:r>
      <w:r w:rsidRPr="0006653B">
        <w:rPr>
          <w:b/>
        </w:rPr>
        <w:t xml:space="preserve">520500 </w:t>
      </w:r>
      <w:r w:rsidR="00EE4463" w:rsidRPr="0006653B">
        <w:rPr>
          <w:b/>
        </w:rPr>
        <w:t xml:space="preserve">- </w:t>
      </w:r>
      <w:r w:rsidR="005D2E9B" w:rsidRPr="0006653B">
        <w:rPr>
          <w:b/>
        </w:rPr>
        <w:t>К</w:t>
      </w:r>
      <w:r w:rsidRPr="0006653B">
        <w:rPr>
          <w:b/>
        </w:rPr>
        <w:t>артография</w:t>
      </w:r>
      <w:r w:rsidR="00C92F49" w:rsidRPr="0006653B">
        <w:rPr>
          <w:b/>
        </w:rPr>
        <w:t>и геоинформатика</w:t>
      </w:r>
      <w:r w:rsidR="00EC7D6F" w:rsidRPr="0006653B">
        <w:rPr>
          <w:b/>
        </w:rPr>
        <w:t xml:space="preserve"> </w:t>
      </w:r>
      <w:r w:rsidRPr="0006653B">
        <w:t xml:space="preserve">являются: </w:t>
      </w:r>
    </w:p>
    <w:p w:rsidR="00117A08" w:rsidRPr="0006653B" w:rsidRDefault="00043A0F" w:rsidP="00FE7426">
      <w:pPr>
        <w:widowControl w:val="0"/>
        <w:autoSpaceDE w:val="0"/>
        <w:autoSpaceDN w:val="0"/>
        <w:adjustRightInd w:val="0"/>
        <w:ind w:firstLine="851"/>
        <w:jc w:val="both"/>
      </w:pPr>
      <w:r w:rsidRPr="0006653B">
        <w:t>природные, антропогенные, природно-хозяйственные, эколого-экономическ</w:t>
      </w:r>
      <w:r w:rsidR="00A0537C" w:rsidRPr="0006653B">
        <w:t>и</w:t>
      </w:r>
      <w:r w:rsidRPr="0006653B">
        <w:t>е, производственные, социальные, рекреационные, общественные территориальные системы и структуры на глобальном, региональном, национальном и локальном уровнях, их связ</w:t>
      </w:r>
      <w:r w:rsidR="00A0537C" w:rsidRPr="0006653B">
        <w:t>ь и</w:t>
      </w:r>
      <w:r w:rsidRPr="0006653B">
        <w:t xml:space="preserve"> взаимодействи</w:t>
      </w:r>
      <w:r w:rsidR="00A0537C" w:rsidRPr="0006653B">
        <w:t>е,</w:t>
      </w:r>
      <w:r w:rsidRPr="0006653B">
        <w:t xml:space="preserve"> функционирование, изучаемые посредством создания карт, </w:t>
      </w:r>
      <w:r w:rsidR="00A0537C" w:rsidRPr="0006653B">
        <w:t>тематических</w:t>
      </w:r>
      <w:r w:rsidRPr="0006653B">
        <w:t xml:space="preserve"> карт и атласов геосистем</w:t>
      </w:r>
      <w:r w:rsidR="00A0537C" w:rsidRPr="0006653B">
        <w:t xml:space="preserve">, административных территорий </w:t>
      </w:r>
      <w:r w:rsidRPr="0006653B">
        <w:t xml:space="preserve"> разных иерархических уровней и их компонентов, </w:t>
      </w:r>
    </w:p>
    <w:p w:rsidR="00117A08" w:rsidRPr="0006653B" w:rsidRDefault="00A0537C" w:rsidP="00FE7426">
      <w:pPr>
        <w:widowControl w:val="0"/>
        <w:autoSpaceDE w:val="0"/>
        <w:autoSpaceDN w:val="0"/>
        <w:adjustRightInd w:val="0"/>
        <w:ind w:firstLine="851"/>
        <w:jc w:val="both"/>
      </w:pPr>
      <w:r w:rsidRPr="0006653B">
        <w:t xml:space="preserve">создание </w:t>
      </w:r>
      <w:r w:rsidR="00043A0F" w:rsidRPr="0006653B">
        <w:t xml:space="preserve">цифровых баз и банков данных и геоинформационных систем в целях государственного планирования, регулирования, проектирования, прогнозирования, географической экспертизы всех форм хозяйственной деятельности; </w:t>
      </w:r>
    </w:p>
    <w:p w:rsidR="00043A0F" w:rsidRPr="0006653B" w:rsidRDefault="00043A0F" w:rsidP="00FE7426">
      <w:pPr>
        <w:widowControl w:val="0"/>
        <w:autoSpaceDE w:val="0"/>
        <w:autoSpaceDN w:val="0"/>
        <w:adjustRightInd w:val="0"/>
        <w:ind w:firstLine="851"/>
        <w:jc w:val="both"/>
      </w:pPr>
      <w:r w:rsidRPr="0006653B">
        <w:t xml:space="preserve"> мониторинг; картографическо</w:t>
      </w:r>
      <w:r w:rsidR="00117A08" w:rsidRPr="0006653B">
        <w:t>е</w:t>
      </w:r>
      <w:r w:rsidRPr="0006653B">
        <w:t xml:space="preserve"> обеспечени</w:t>
      </w:r>
      <w:r w:rsidR="00117A08" w:rsidRPr="0006653B">
        <w:t xml:space="preserve">е программ </w:t>
      </w:r>
      <w:r w:rsidRPr="0006653B">
        <w:t xml:space="preserve"> государственных и </w:t>
      </w:r>
      <w:r w:rsidR="00117A08" w:rsidRPr="0006653B">
        <w:t>региональных</w:t>
      </w:r>
      <w:r w:rsidRPr="0006653B">
        <w:t xml:space="preserve"> целевых программ социально-экономического</w:t>
      </w:r>
      <w:r w:rsidR="00117A08" w:rsidRPr="0006653B">
        <w:t>, устойчивого</w:t>
      </w:r>
      <w:r w:rsidRPr="0006653B">
        <w:t xml:space="preserve"> развития;</w:t>
      </w:r>
    </w:p>
    <w:p w:rsidR="00043A0F" w:rsidRPr="0006653B" w:rsidRDefault="00267AF6" w:rsidP="00FE7426">
      <w:pPr>
        <w:widowControl w:val="0"/>
        <w:autoSpaceDE w:val="0"/>
        <w:autoSpaceDN w:val="0"/>
        <w:adjustRightInd w:val="0"/>
        <w:ind w:firstLine="851"/>
        <w:jc w:val="both"/>
      </w:pPr>
      <w:r w:rsidRPr="0006653B">
        <w:t xml:space="preserve">составление карт </w:t>
      </w:r>
      <w:r w:rsidR="00043A0F" w:rsidRPr="0006653B">
        <w:t>сохранения объектов природного и культурного наследия</w:t>
      </w:r>
      <w:r w:rsidRPr="0006653B">
        <w:t>;</w:t>
      </w:r>
    </w:p>
    <w:p w:rsidR="00043A0F" w:rsidRPr="0006653B" w:rsidRDefault="00043A0F" w:rsidP="00FE7426">
      <w:pPr>
        <w:widowControl w:val="0"/>
        <w:autoSpaceDE w:val="0"/>
        <w:autoSpaceDN w:val="0"/>
        <w:adjustRightInd w:val="0"/>
        <w:ind w:firstLine="851"/>
        <w:jc w:val="both"/>
      </w:pPr>
      <w:r w:rsidRPr="0006653B">
        <w:lastRenderedPageBreak/>
        <w:t>картографические произведения и геоинформационные системы, создаваемые на основе сбора, систематизации и целенаправленной обработки пространственной информации об объектах Земли, других планет и космического пространства, тематической интерпретации результатов съемок местности, материалов дистанционного зондирования Земли, данных статистических наблюдений, литературных источников; как модели окружающей действительности.</w:t>
      </w:r>
    </w:p>
    <w:p w:rsidR="00043A0F" w:rsidRPr="0006653B" w:rsidRDefault="00043A0F" w:rsidP="00FE7426">
      <w:pPr>
        <w:widowControl w:val="0"/>
        <w:autoSpaceDE w:val="0"/>
        <w:autoSpaceDN w:val="0"/>
        <w:adjustRightInd w:val="0"/>
        <w:ind w:firstLine="851"/>
        <w:jc w:val="both"/>
        <w:rPr>
          <w:b/>
        </w:rPr>
      </w:pPr>
      <w:r w:rsidRPr="0006653B">
        <w:rPr>
          <w:b/>
        </w:rPr>
        <w:t>3.7. Виды профессиональной деятельности выпускников:</w:t>
      </w:r>
    </w:p>
    <w:p w:rsidR="00043A0F" w:rsidRPr="0006653B" w:rsidRDefault="00117A08" w:rsidP="00FE7426">
      <w:pPr>
        <w:widowControl w:val="0"/>
        <w:autoSpaceDE w:val="0"/>
        <w:autoSpaceDN w:val="0"/>
        <w:adjustRightInd w:val="0"/>
        <w:ind w:firstLine="851"/>
        <w:jc w:val="both"/>
      </w:pPr>
      <w:r w:rsidRPr="0006653B">
        <w:t xml:space="preserve">- </w:t>
      </w:r>
      <w:r w:rsidR="00043A0F" w:rsidRPr="0006653B">
        <w:t>научно-исследовательск</w:t>
      </w:r>
      <w:r w:rsidR="00DA59CF" w:rsidRPr="0006653B">
        <w:t>ая</w:t>
      </w:r>
      <w:r w:rsidR="00043A0F" w:rsidRPr="0006653B">
        <w:t>;</w:t>
      </w:r>
    </w:p>
    <w:p w:rsidR="00043A0F" w:rsidRPr="0006653B" w:rsidRDefault="00117A08" w:rsidP="00FE7426">
      <w:pPr>
        <w:widowControl w:val="0"/>
        <w:autoSpaceDE w:val="0"/>
        <w:autoSpaceDN w:val="0"/>
        <w:adjustRightInd w:val="0"/>
        <w:ind w:firstLine="851"/>
        <w:jc w:val="both"/>
      </w:pPr>
      <w:r w:rsidRPr="0006653B">
        <w:t xml:space="preserve">- </w:t>
      </w:r>
      <w:r w:rsidR="00043A0F" w:rsidRPr="0006653B">
        <w:t>проектно-производственной;</w:t>
      </w:r>
    </w:p>
    <w:p w:rsidR="00043A0F" w:rsidRPr="0006653B" w:rsidRDefault="00117A08" w:rsidP="00FE7426">
      <w:pPr>
        <w:widowControl w:val="0"/>
        <w:autoSpaceDE w:val="0"/>
        <w:autoSpaceDN w:val="0"/>
        <w:adjustRightInd w:val="0"/>
        <w:ind w:firstLine="851"/>
        <w:jc w:val="both"/>
      </w:pPr>
      <w:r w:rsidRPr="0006653B">
        <w:t xml:space="preserve">- </w:t>
      </w:r>
      <w:r w:rsidR="00043A0F" w:rsidRPr="0006653B">
        <w:t>педагогическ</w:t>
      </w:r>
      <w:r w:rsidR="004943E9" w:rsidRPr="0006653B">
        <w:t>ая</w:t>
      </w:r>
      <w:r w:rsidR="00DA59CF" w:rsidRPr="0006653B">
        <w:t xml:space="preserve"> (при условии</w:t>
      </w:r>
      <w:r w:rsidRPr="0006653B">
        <w:t xml:space="preserve"> освоения соответствующей </w:t>
      </w:r>
      <w:r w:rsidR="00EC1C38" w:rsidRPr="0006653B">
        <w:t>образовательной</w:t>
      </w:r>
      <w:r w:rsidRPr="0006653B">
        <w:t>-          профессиональной программы педагогического профиля)</w:t>
      </w:r>
      <w:r w:rsidR="00043A0F" w:rsidRPr="0006653B">
        <w:t>.</w:t>
      </w:r>
    </w:p>
    <w:p w:rsidR="00043A0F" w:rsidRPr="0006653B" w:rsidRDefault="00043A0F" w:rsidP="00FE7426">
      <w:pPr>
        <w:widowControl w:val="0"/>
        <w:autoSpaceDE w:val="0"/>
        <w:autoSpaceDN w:val="0"/>
        <w:adjustRightInd w:val="0"/>
        <w:ind w:firstLine="851"/>
        <w:jc w:val="both"/>
        <w:rPr>
          <w:b/>
        </w:rPr>
      </w:pPr>
      <w:r w:rsidRPr="0006653B">
        <w:rPr>
          <w:b/>
        </w:rPr>
        <w:t>3.8. Задачи профессиональной деятельности выпускников:</w:t>
      </w:r>
    </w:p>
    <w:p w:rsidR="00043A0F" w:rsidRPr="0006653B" w:rsidRDefault="00043A0F" w:rsidP="00FE7426">
      <w:pPr>
        <w:widowControl w:val="0"/>
        <w:autoSpaceDE w:val="0"/>
        <w:autoSpaceDN w:val="0"/>
        <w:adjustRightInd w:val="0"/>
        <w:ind w:firstLine="851"/>
        <w:jc w:val="both"/>
        <w:rPr>
          <w:b/>
          <w:i/>
          <w:iCs/>
        </w:rPr>
      </w:pPr>
      <w:r w:rsidRPr="0006653B">
        <w:rPr>
          <w:b/>
          <w:i/>
          <w:iCs/>
        </w:rPr>
        <w:t>в научно-исследовательской деятельности:</w:t>
      </w:r>
    </w:p>
    <w:p w:rsidR="00043A0F" w:rsidRPr="0006653B" w:rsidRDefault="00F538E2" w:rsidP="00FE7426">
      <w:pPr>
        <w:widowControl w:val="0"/>
        <w:autoSpaceDE w:val="0"/>
        <w:autoSpaceDN w:val="0"/>
        <w:adjustRightInd w:val="0"/>
        <w:ind w:firstLine="851"/>
        <w:jc w:val="both"/>
      </w:pPr>
      <w:r w:rsidRPr="0006653B">
        <w:t xml:space="preserve">- </w:t>
      </w:r>
      <w:r w:rsidR="00043A0F" w:rsidRPr="0006653B">
        <w:t>сбор, систематизация и целенаправленная обработка пространственной информации на локальном, региональном и глобальном уровнях</w:t>
      </w:r>
      <w:r w:rsidRPr="0006653B">
        <w:t xml:space="preserve">, </w:t>
      </w:r>
      <w:r w:rsidR="00043A0F" w:rsidRPr="0006653B">
        <w:t>тематическая картографическая интерпретация результатов съемок местности, материалов дистанционного зондирования Земли, данных статистических наблюдений,  геодезических и спутниковых измерений, литературных источников;</w:t>
      </w:r>
    </w:p>
    <w:p w:rsidR="00043A0F" w:rsidRPr="0006653B" w:rsidRDefault="00F538E2" w:rsidP="00FE7426">
      <w:pPr>
        <w:widowControl w:val="0"/>
        <w:autoSpaceDE w:val="0"/>
        <w:autoSpaceDN w:val="0"/>
        <w:adjustRightInd w:val="0"/>
        <w:ind w:firstLine="851"/>
        <w:jc w:val="both"/>
      </w:pPr>
      <w:r w:rsidRPr="0006653B">
        <w:t xml:space="preserve">- </w:t>
      </w:r>
      <w:r w:rsidR="00043A0F" w:rsidRPr="0006653B">
        <w:t>создание баз и банков цифровой топографической и тематической информации;</w:t>
      </w:r>
    </w:p>
    <w:p w:rsidR="00043A0F" w:rsidRPr="0006653B" w:rsidRDefault="00F538E2" w:rsidP="00FE7426">
      <w:pPr>
        <w:widowControl w:val="0"/>
        <w:autoSpaceDE w:val="0"/>
        <w:autoSpaceDN w:val="0"/>
        <w:adjustRightInd w:val="0"/>
        <w:ind w:firstLine="851"/>
        <w:jc w:val="both"/>
      </w:pPr>
      <w:r w:rsidRPr="0006653B">
        <w:t xml:space="preserve">- </w:t>
      </w:r>
      <w:r w:rsidR="00043A0F" w:rsidRPr="0006653B">
        <w:t>создание тематических карт, серий карт и атласов геосистемразных иерархических уровней и их компонентов</w:t>
      </w:r>
      <w:r w:rsidR="00A0537C" w:rsidRPr="0006653B">
        <w:t>, регионов</w:t>
      </w:r>
      <w:r w:rsidR="00EC1C38" w:rsidRPr="0006653B">
        <w:rPr>
          <w:lang w:val="ky-KG"/>
        </w:rPr>
        <w:t>,</w:t>
      </w:r>
      <w:r w:rsidR="00B06505">
        <w:rPr>
          <w:lang w:val="ky-KG"/>
        </w:rPr>
        <w:t xml:space="preserve"> </w:t>
      </w:r>
      <w:r w:rsidR="00A0537C" w:rsidRPr="0006653B">
        <w:t>континентов, материков,</w:t>
      </w:r>
      <w:r w:rsidR="00FB5827" w:rsidRPr="0006653B">
        <w:t xml:space="preserve"> </w:t>
      </w:r>
      <w:r w:rsidR="00A0537C" w:rsidRPr="0006653B">
        <w:t>государств</w:t>
      </w:r>
      <w:r w:rsidR="00125824" w:rsidRPr="0006653B">
        <w:t>,</w:t>
      </w:r>
      <w:r w:rsidR="00FB5827" w:rsidRPr="0006653B">
        <w:t xml:space="preserve"> и</w:t>
      </w:r>
      <w:r w:rsidR="00B06505">
        <w:t xml:space="preserve"> </w:t>
      </w:r>
      <w:r w:rsidR="00125824" w:rsidRPr="0006653B">
        <w:t>т.д.</w:t>
      </w:r>
    </w:p>
    <w:p w:rsidR="00043A0F" w:rsidRPr="0006653B" w:rsidRDefault="00F538E2" w:rsidP="00FE7426">
      <w:pPr>
        <w:widowControl w:val="0"/>
        <w:autoSpaceDE w:val="0"/>
        <w:autoSpaceDN w:val="0"/>
        <w:adjustRightInd w:val="0"/>
        <w:ind w:firstLine="851"/>
        <w:jc w:val="both"/>
      </w:pPr>
      <w:r w:rsidRPr="0006653B">
        <w:t xml:space="preserve">- </w:t>
      </w:r>
      <w:r w:rsidR="00043A0F" w:rsidRPr="0006653B">
        <w:t>составление тематических карт природы, населения, хозяйства и экологического состояния с различной степенью обобщения материала, включая синтетические, оценочные и прогнозные карты</w:t>
      </w:r>
      <w:r w:rsidRPr="0006653B">
        <w:t xml:space="preserve">, </w:t>
      </w:r>
      <w:r w:rsidR="00043A0F" w:rsidRPr="0006653B">
        <w:t>создание кадастровых карт и картографическое обеспечение земельного, водного, городского и других видов отраслевых и комплексного кадастров;</w:t>
      </w:r>
    </w:p>
    <w:p w:rsidR="00043A0F" w:rsidRPr="0006653B" w:rsidRDefault="00F538E2" w:rsidP="00FE7426">
      <w:pPr>
        <w:widowControl w:val="0"/>
        <w:autoSpaceDE w:val="0"/>
        <w:autoSpaceDN w:val="0"/>
        <w:adjustRightInd w:val="0"/>
        <w:ind w:firstLine="851"/>
        <w:jc w:val="both"/>
      </w:pPr>
      <w:r w:rsidRPr="0006653B">
        <w:t xml:space="preserve">- </w:t>
      </w:r>
      <w:r w:rsidR="00043A0F" w:rsidRPr="0006653B">
        <w:t>исследование свойств географических карт, как моделей окружающей действительности, и их использование в научной, учебной, производственной, административно-хозяйственной, оборонной деятельности.</w:t>
      </w:r>
    </w:p>
    <w:p w:rsidR="00043A0F" w:rsidRPr="0006653B" w:rsidRDefault="00043A0F" w:rsidP="00FE7426">
      <w:pPr>
        <w:widowControl w:val="0"/>
        <w:autoSpaceDE w:val="0"/>
        <w:autoSpaceDN w:val="0"/>
        <w:adjustRightInd w:val="0"/>
        <w:ind w:firstLine="851"/>
        <w:jc w:val="both"/>
        <w:rPr>
          <w:i/>
          <w:iCs/>
        </w:rPr>
      </w:pPr>
      <w:r w:rsidRPr="0006653B">
        <w:rPr>
          <w:b/>
          <w:i/>
          <w:iCs/>
        </w:rPr>
        <w:t>в проектно-производственной деятельности</w:t>
      </w:r>
      <w:r w:rsidRPr="0006653B">
        <w:rPr>
          <w:i/>
          <w:iCs/>
        </w:rPr>
        <w:t>:</w:t>
      </w:r>
    </w:p>
    <w:p w:rsidR="00043A0F" w:rsidRPr="0006653B" w:rsidRDefault="00F538E2" w:rsidP="00FE7426">
      <w:pPr>
        <w:widowControl w:val="0"/>
        <w:autoSpaceDE w:val="0"/>
        <w:autoSpaceDN w:val="0"/>
        <w:adjustRightInd w:val="0"/>
        <w:ind w:firstLine="851"/>
        <w:jc w:val="both"/>
      </w:pPr>
      <w:r w:rsidRPr="0006653B">
        <w:t xml:space="preserve">-  </w:t>
      </w:r>
      <w:r w:rsidR="00043A0F" w:rsidRPr="0006653B">
        <w:t>проведение съемок, картосоставительских и редакторских работ;</w:t>
      </w:r>
    </w:p>
    <w:p w:rsidR="00043A0F" w:rsidRPr="0006653B" w:rsidRDefault="00F538E2" w:rsidP="00FE7426">
      <w:pPr>
        <w:widowControl w:val="0"/>
        <w:autoSpaceDE w:val="0"/>
        <w:autoSpaceDN w:val="0"/>
        <w:adjustRightInd w:val="0"/>
        <w:ind w:firstLine="851"/>
        <w:jc w:val="both"/>
      </w:pPr>
      <w:r w:rsidRPr="0006653B">
        <w:t xml:space="preserve">- </w:t>
      </w:r>
      <w:r w:rsidR="00043A0F" w:rsidRPr="0006653B">
        <w:t>организация полевых и лабораторных картографических работ</w:t>
      </w:r>
      <w:r w:rsidRPr="0006653B">
        <w:t xml:space="preserve">, </w:t>
      </w:r>
      <w:r w:rsidR="00043A0F" w:rsidRPr="0006653B">
        <w:t>проектирование географических информационных систем разного территориального  масштаба, тематического содержания и целевого назначения;</w:t>
      </w:r>
    </w:p>
    <w:p w:rsidR="00043A0F" w:rsidRPr="0006653B" w:rsidRDefault="00F538E2" w:rsidP="00FE7426">
      <w:pPr>
        <w:widowControl w:val="0"/>
        <w:autoSpaceDE w:val="0"/>
        <w:autoSpaceDN w:val="0"/>
        <w:adjustRightInd w:val="0"/>
        <w:ind w:firstLine="851"/>
        <w:jc w:val="both"/>
      </w:pPr>
      <w:r w:rsidRPr="0006653B">
        <w:t xml:space="preserve">-  </w:t>
      </w:r>
      <w:r w:rsidR="00043A0F" w:rsidRPr="0006653B">
        <w:t>создание баз и банков данных цифровой геоинформации разного тематического и иерархического уровня</w:t>
      </w:r>
      <w:r w:rsidRPr="0006653B">
        <w:t xml:space="preserve">, </w:t>
      </w:r>
      <w:r w:rsidR="00043A0F" w:rsidRPr="0006653B">
        <w:t xml:space="preserve">обработка аэрокосмической и </w:t>
      </w:r>
      <w:r w:rsidR="00B06505" w:rsidRPr="0006653B">
        <w:t>другой дистанционной информации</w:t>
      </w:r>
      <w:r w:rsidR="00B06505">
        <w:t xml:space="preserve"> </w:t>
      </w:r>
      <w:r w:rsidR="00B06505" w:rsidRPr="0006653B">
        <w:t>разного вида и масштаба с целью картографирования,</w:t>
      </w:r>
      <w:r w:rsidR="00043A0F" w:rsidRPr="0006653B">
        <w:t xml:space="preserve"> и ведения научно-исследовательских и производственных работ;</w:t>
      </w:r>
    </w:p>
    <w:p w:rsidR="00043A0F" w:rsidRPr="0006653B" w:rsidRDefault="00F538E2" w:rsidP="00FE7426">
      <w:pPr>
        <w:widowControl w:val="0"/>
        <w:autoSpaceDE w:val="0"/>
        <w:autoSpaceDN w:val="0"/>
        <w:adjustRightInd w:val="0"/>
        <w:ind w:firstLine="851"/>
        <w:jc w:val="both"/>
      </w:pPr>
      <w:r w:rsidRPr="0006653B">
        <w:t xml:space="preserve">- </w:t>
      </w:r>
      <w:r w:rsidR="00043A0F" w:rsidRPr="0006653B">
        <w:t>использование картографических, геоинформационных и аэрокосмических материалов для решения научных, проектно-производственных, оборонных, культурно-образовательных задач, в том числе с использованием методов математического моделирования и компьютерных технологий;</w:t>
      </w:r>
    </w:p>
    <w:p w:rsidR="00043A0F" w:rsidRPr="0006653B" w:rsidRDefault="00F538E2" w:rsidP="00FE7426">
      <w:pPr>
        <w:widowControl w:val="0"/>
        <w:autoSpaceDE w:val="0"/>
        <w:autoSpaceDN w:val="0"/>
        <w:adjustRightInd w:val="0"/>
        <w:ind w:firstLine="851"/>
        <w:jc w:val="both"/>
      </w:pPr>
      <w:r w:rsidRPr="0006653B">
        <w:t xml:space="preserve">- </w:t>
      </w:r>
      <w:r w:rsidR="00043A0F" w:rsidRPr="0006653B">
        <w:t>разработка производственных планов, практическая организация и контроль картографического и геоинформационного производства</w:t>
      </w:r>
      <w:r w:rsidRPr="0006653B">
        <w:t xml:space="preserve">, </w:t>
      </w:r>
      <w:r w:rsidR="00043A0F" w:rsidRPr="0006653B">
        <w:t>использование новейших телекоммуникационных систем для целей топографического и тематического картографирования;</w:t>
      </w:r>
    </w:p>
    <w:p w:rsidR="00043A0F" w:rsidRPr="0006653B" w:rsidRDefault="00043A0F" w:rsidP="00FE7426">
      <w:pPr>
        <w:widowControl w:val="0"/>
        <w:autoSpaceDE w:val="0"/>
        <w:autoSpaceDN w:val="0"/>
        <w:adjustRightInd w:val="0"/>
        <w:ind w:firstLine="851"/>
        <w:jc w:val="both"/>
        <w:rPr>
          <w:i/>
          <w:iCs/>
        </w:rPr>
      </w:pPr>
      <w:r w:rsidRPr="0006653B">
        <w:rPr>
          <w:b/>
          <w:i/>
          <w:iCs/>
        </w:rPr>
        <w:t>в педагогической деятельности</w:t>
      </w:r>
      <w:r w:rsidRPr="0006653B">
        <w:rPr>
          <w:i/>
          <w:iCs/>
        </w:rPr>
        <w:t>:</w:t>
      </w:r>
    </w:p>
    <w:p w:rsidR="00043A0F" w:rsidRPr="0006653B" w:rsidRDefault="00F538E2" w:rsidP="00FE7426">
      <w:pPr>
        <w:widowControl w:val="0"/>
        <w:autoSpaceDE w:val="0"/>
        <w:autoSpaceDN w:val="0"/>
        <w:adjustRightInd w:val="0"/>
        <w:ind w:firstLine="851"/>
        <w:jc w:val="both"/>
      </w:pPr>
      <w:r w:rsidRPr="0006653B">
        <w:t xml:space="preserve">- </w:t>
      </w:r>
      <w:r w:rsidR="00043A0F" w:rsidRPr="0006653B">
        <w:t>педагогическая работа вузах;</w:t>
      </w:r>
    </w:p>
    <w:p w:rsidR="00043A0F" w:rsidRPr="0006653B" w:rsidRDefault="00043A0F" w:rsidP="00FE7426">
      <w:pPr>
        <w:widowControl w:val="0"/>
        <w:autoSpaceDE w:val="0"/>
        <w:autoSpaceDN w:val="0"/>
        <w:adjustRightInd w:val="0"/>
        <w:ind w:firstLine="851"/>
        <w:jc w:val="both"/>
      </w:pPr>
      <w:r w:rsidRPr="0006653B">
        <w:t>учебная и воспитательная работа в общеобразовательных учреждениях и образовательных учреждениях начального профессионального и среднего профессионального образования.</w:t>
      </w:r>
    </w:p>
    <w:p w:rsidR="00043A0F" w:rsidRPr="0006653B" w:rsidRDefault="00043A0F" w:rsidP="00FE7426">
      <w:pPr>
        <w:widowControl w:val="0"/>
        <w:autoSpaceDE w:val="0"/>
        <w:autoSpaceDN w:val="0"/>
        <w:adjustRightInd w:val="0"/>
        <w:ind w:firstLine="851"/>
        <w:jc w:val="both"/>
        <w:outlineLvl w:val="0"/>
        <w:rPr>
          <w:b/>
        </w:rPr>
      </w:pPr>
      <w:r w:rsidRPr="0006653B">
        <w:rPr>
          <w:b/>
        </w:rPr>
        <w:t>4. Общие требования к условиям реализации ОПП</w:t>
      </w:r>
    </w:p>
    <w:p w:rsidR="00043A0F" w:rsidRPr="0006653B" w:rsidRDefault="00043A0F" w:rsidP="00FE7426">
      <w:pPr>
        <w:widowControl w:val="0"/>
        <w:autoSpaceDE w:val="0"/>
        <w:autoSpaceDN w:val="0"/>
        <w:adjustRightInd w:val="0"/>
        <w:ind w:firstLine="851"/>
        <w:jc w:val="both"/>
        <w:rPr>
          <w:b/>
        </w:rPr>
      </w:pPr>
      <w:r w:rsidRPr="0006653B">
        <w:rPr>
          <w:b/>
        </w:rPr>
        <w:lastRenderedPageBreak/>
        <w:t>4.1. Общие требования к правам и обязанностям вуза при реализации ООП.</w:t>
      </w:r>
    </w:p>
    <w:p w:rsidR="00043A0F" w:rsidRPr="0006653B" w:rsidRDefault="00043A0F" w:rsidP="00FE7426">
      <w:pPr>
        <w:widowControl w:val="0"/>
        <w:autoSpaceDE w:val="0"/>
        <w:autoSpaceDN w:val="0"/>
        <w:adjustRightInd w:val="0"/>
        <w:ind w:firstLine="851"/>
        <w:jc w:val="both"/>
      </w:pPr>
      <w:r w:rsidRPr="0006653B">
        <w:rPr>
          <w:b/>
        </w:rPr>
        <w:t>4.1.1.</w:t>
      </w:r>
      <w:r w:rsidRPr="0006653B">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00F538E2" w:rsidRPr="0006653B">
        <w:t>и утверждается ученым советом вуза</w:t>
      </w:r>
      <w:r w:rsidRPr="0006653B">
        <w:t>.</w:t>
      </w:r>
    </w:p>
    <w:p w:rsidR="00043A0F" w:rsidRPr="0006653B" w:rsidRDefault="00043A0F" w:rsidP="00FE7426">
      <w:pPr>
        <w:widowControl w:val="0"/>
        <w:autoSpaceDE w:val="0"/>
        <w:autoSpaceDN w:val="0"/>
        <w:adjustRightInd w:val="0"/>
        <w:ind w:firstLine="851"/>
        <w:jc w:val="both"/>
      </w:pPr>
      <w:r w:rsidRPr="0006653B">
        <w:t xml:space="preserve">Вузы обязаны </w:t>
      </w:r>
      <w:r w:rsidR="00FB5827" w:rsidRPr="0006653B">
        <w:t xml:space="preserve">не реже одного раза в 5 лет  </w:t>
      </w:r>
      <w:r w:rsidRPr="0006653B">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043A0F" w:rsidRPr="0006653B" w:rsidRDefault="00043A0F" w:rsidP="00FE7426">
      <w:pPr>
        <w:widowControl w:val="0"/>
        <w:autoSpaceDE w:val="0"/>
        <w:autoSpaceDN w:val="0"/>
        <w:adjustRightInd w:val="0"/>
        <w:ind w:firstLine="851"/>
        <w:jc w:val="both"/>
      </w:pPr>
      <w:r w:rsidRPr="0006653B">
        <w:t>- в разработке стратегии по обеспечению качества подготовки выпускников;</w:t>
      </w:r>
    </w:p>
    <w:p w:rsidR="00043A0F" w:rsidRPr="0006653B" w:rsidRDefault="00043A0F" w:rsidP="00FE7426">
      <w:pPr>
        <w:widowControl w:val="0"/>
        <w:autoSpaceDE w:val="0"/>
        <w:autoSpaceDN w:val="0"/>
        <w:adjustRightInd w:val="0"/>
        <w:ind w:firstLine="851"/>
        <w:jc w:val="both"/>
      </w:pPr>
      <w:r w:rsidRPr="0006653B">
        <w:t>- в мониторинге, периодическом рецензировании образовательных программ;</w:t>
      </w:r>
    </w:p>
    <w:p w:rsidR="00043A0F" w:rsidRPr="0006653B" w:rsidRDefault="00043A0F" w:rsidP="00FE7426">
      <w:pPr>
        <w:widowControl w:val="0"/>
        <w:autoSpaceDE w:val="0"/>
        <w:autoSpaceDN w:val="0"/>
        <w:adjustRightInd w:val="0"/>
        <w:ind w:firstLine="851"/>
        <w:jc w:val="both"/>
      </w:pPr>
      <w:r w:rsidRPr="0006653B">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043A0F" w:rsidRPr="0006653B" w:rsidRDefault="00043A0F" w:rsidP="00FE7426">
      <w:pPr>
        <w:widowControl w:val="0"/>
        <w:autoSpaceDE w:val="0"/>
        <w:autoSpaceDN w:val="0"/>
        <w:adjustRightInd w:val="0"/>
        <w:ind w:firstLine="851"/>
        <w:jc w:val="both"/>
      </w:pPr>
      <w:r w:rsidRPr="0006653B">
        <w:t>- в обеспечении качества и компетентности преподавательского состава;</w:t>
      </w:r>
    </w:p>
    <w:p w:rsidR="00043A0F" w:rsidRPr="0006653B" w:rsidRDefault="00043A0F" w:rsidP="00FE7426">
      <w:pPr>
        <w:widowControl w:val="0"/>
        <w:autoSpaceDE w:val="0"/>
        <w:autoSpaceDN w:val="0"/>
        <w:adjustRightInd w:val="0"/>
        <w:ind w:firstLine="851"/>
        <w:jc w:val="both"/>
      </w:pPr>
      <w:r w:rsidRPr="0006653B">
        <w:t>- в обеспечении достаточными ресурсами всех реализуемых образовательных программ, контрол</w:t>
      </w:r>
      <w:r w:rsidR="00125824" w:rsidRPr="0006653B">
        <w:t>ь</w:t>
      </w:r>
      <w:r w:rsidRPr="0006653B">
        <w:t xml:space="preserve"> эффективности их использования, в том числе путем опроса обучаемых;</w:t>
      </w:r>
    </w:p>
    <w:p w:rsidR="00043A0F" w:rsidRPr="0006653B" w:rsidRDefault="00043A0F" w:rsidP="00FE7426">
      <w:pPr>
        <w:widowControl w:val="0"/>
        <w:autoSpaceDE w:val="0"/>
        <w:autoSpaceDN w:val="0"/>
        <w:adjustRightInd w:val="0"/>
        <w:ind w:firstLine="851"/>
        <w:jc w:val="both"/>
      </w:pPr>
      <w:r w:rsidRPr="0006653B">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043A0F" w:rsidRPr="0006653B" w:rsidRDefault="00043A0F" w:rsidP="00FE7426">
      <w:pPr>
        <w:widowControl w:val="0"/>
        <w:autoSpaceDE w:val="0"/>
        <w:autoSpaceDN w:val="0"/>
        <w:adjustRightInd w:val="0"/>
        <w:ind w:firstLine="851"/>
        <w:jc w:val="both"/>
      </w:pPr>
      <w:r w:rsidRPr="0006653B">
        <w:t>- в информировании общественности о результатах своей деятельности, планах, инновациях.</w:t>
      </w:r>
    </w:p>
    <w:p w:rsidR="00FB5827" w:rsidRPr="0006653B" w:rsidRDefault="00043A0F" w:rsidP="00FE7426">
      <w:pPr>
        <w:widowControl w:val="0"/>
        <w:autoSpaceDE w:val="0"/>
        <w:autoSpaceDN w:val="0"/>
        <w:adjustRightInd w:val="0"/>
        <w:ind w:firstLine="851"/>
        <w:jc w:val="both"/>
      </w:pPr>
      <w:r w:rsidRPr="0006653B">
        <w:rPr>
          <w:b/>
        </w:rPr>
        <w:t>4.1.2.</w:t>
      </w:r>
      <w:r w:rsidRPr="0006653B">
        <w:t xml:space="preserve"> </w:t>
      </w:r>
      <w:r w:rsidR="00FB5827" w:rsidRPr="0006653B">
        <w:t xml:space="preserve">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 </w:t>
      </w:r>
    </w:p>
    <w:p w:rsidR="00FB5827" w:rsidRPr="0006653B" w:rsidRDefault="00FB5827" w:rsidP="00FE7426">
      <w:pPr>
        <w:widowControl w:val="0"/>
        <w:autoSpaceDE w:val="0"/>
        <w:autoSpaceDN w:val="0"/>
        <w:adjustRightInd w:val="0"/>
        <w:ind w:firstLine="851"/>
        <w:jc w:val="both"/>
      </w:pPr>
      <w:r w:rsidRPr="0006653B">
        <w:t>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FB5827" w:rsidRPr="0006653B" w:rsidRDefault="00FB5827" w:rsidP="00FE7426">
      <w:pPr>
        <w:ind w:firstLine="708"/>
        <w:jc w:val="both"/>
      </w:pPr>
      <w:r w:rsidRPr="0006653B">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043A0F" w:rsidRPr="0006653B" w:rsidRDefault="00043A0F" w:rsidP="00FE7426">
      <w:pPr>
        <w:widowControl w:val="0"/>
        <w:autoSpaceDE w:val="0"/>
        <w:autoSpaceDN w:val="0"/>
        <w:adjustRightInd w:val="0"/>
        <w:ind w:firstLine="851"/>
        <w:jc w:val="both"/>
      </w:pPr>
      <w:r w:rsidRPr="0006653B">
        <w:rPr>
          <w:b/>
        </w:rPr>
        <w:t xml:space="preserve">4.1.3. </w:t>
      </w:r>
      <w:r w:rsidRPr="0006653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043A0F" w:rsidRPr="0006653B" w:rsidRDefault="00043A0F" w:rsidP="00FE7426">
      <w:pPr>
        <w:widowControl w:val="0"/>
        <w:autoSpaceDE w:val="0"/>
        <w:autoSpaceDN w:val="0"/>
        <w:adjustRightInd w:val="0"/>
        <w:ind w:firstLine="851"/>
        <w:jc w:val="both"/>
      </w:pPr>
      <w:r w:rsidRPr="0006653B">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043A0F" w:rsidRPr="0006653B" w:rsidRDefault="00043A0F" w:rsidP="00FE7426">
      <w:pPr>
        <w:widowControl w:val="0"/>
        <w:autoSpaceDE w:val="0"/>
        <w:autoSpaceDN w:val="0"/>
        <w:adjustRightInd w:val="0"/>
        <w:ind w:firstLine="851"/>
        <w:jc w:val="both"/>
      </w:pPr>
      <w:r w:rsidRPr="0006653B">
        <w:rPr>
          <w:b/>
        </w:rPr>
        <w:t>4.1.4.</w:t>
      </w:r>
      <w:r w:rsidRPr="0006653B">
        <w:t xml:space="preserve"> ООП вуза должна содержать дисциплины по выбору студента</w:t>
      </w:r>
      <w:r w:rsidR="00FB5827" w:rsidRPr="0006653B">
        <w:t>.</w:t>
      </w:r>
      <w:r w:rsidRPr="0006653B">
        <w:t xml:space="preserve"> Порядок формирования дисциплин по выбору студента устанавливает ученый совет вуза.</w:t>
      </w:r>
    </w:p>
    <w:p w:rsidR="00043A0F" w:rsidRPr="0006653B" w:rsidRDefault="00043A0F" w:rsidP="00FE7426">
      <w:pPr>
        <w:widowControl w:val="0"/>
        <w:autoSpaceDE w:val="0"/>
        <w:autoSpaceDN w:val="0"/>
        <w:adjustRightInd w:val="0"/>
        <w:ind w:firstLine="851"/>
        <w:jc w:val="both"/>
      </w:pPr>
      <w:r w:rsidRPr="0006653B">
        <w:rPr>
          <w:b/>
        </w:rPr>
        <w:t>4.1.5.</w:t>
      </w:r>
      <w:r w:rsidRPr="0006653B">
        <w:t xml:space="preserve"> Вуз обязан обеспечить студентам реальную возможность участвовать в формировании своей программы обучения.</w:t>
      </w:r>
    </w:p>
    <w:p w:rsidR="00043A0F" w:rsidRPr="0006653B" w:rsidRDefault="00043A0F" w:rsidP="00FE7426">
      <w:pPr>
        <w:widowControl w:val="0"/>
        <w:autoSpaceDE w:val="0"/>
        <w:autoSpaceDN w:val="0"/>
        <w:adjustRightInd w:val="0"/>
        <w:ind w:firstLine="851"/>
        <w:jc w:val="both"/>
      </w:pPr>
      <w:r w:rsidRPr="0006653B">
        <w:rPr>
          <w:b/>
        </w:rPr>
        <w:t>4.1.6.</w:t>
      </w:r>
      <w:r w:rsidRPr="0006653B">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043A0F" w:rsidRPr="0006653B" w:rsidRDefault="00043A0F" w:rsidP="00FE7426">
      <w:pPr>
        <w:widowControl w:val="0"/>
        <w:autoSpaceDE w:val="0"/>
        <w:autoSpaceDN w:val="0"/>
        <w:adjustRightInd w:val="0"/>
        <w:ind w:firstLine="851"/>
        <w:jc w:val="both"/>
        <w:rPr>
          <w:b/>
        </w:rPr>
      </w:pPr>
      <w:r w:rsidRPr="0006653B">
        <w:rPr>
          <w:b/>
        </w:rPr>
        <w:t>4.2. Общие требования к правам и обязанностям студента при реализации ООП.</w:t>
      </w:r>
    </w:p>
    <w:p w:rsidR="00043A0F" w:rsidRPr="0006653B" w:rsidRDefault="00043A0F" w:rsidP="00FE7426">
      <w:pPr>
        <w:widowControl w:val="0"/>
        <w:autoSpaceDE w:val="0"/>
        <w:autoSpaceDN w:val="0"/>
        <w:adjustRightInd w:val="0"/>
        <w:ind w:firstLine="851"/>
        <w:jc w:val="both"/>
      </w:pPr>
      <w:r w:rsidRPr="0006653B">
        <w:rPr>
          <w:b/>
        </w:rPr>
        <w:t>4.2.1.</w:t>
      </w:r>
      <w:r w:rsidRPr="0006653B">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043A0F" w:rsidRPr="0006653B" w:rsidRDefault="00043A0F" w:rsidP="00FE7426">
      <w:pPr>
        <w:widowControl w:val="0"/>
        <w:autoSpaceDE w:val="0"/>
        <w:autoSpaceDN w:val="0"/>
        <w:adjustRightInd w:val="0"/>
        <w:ind w:firstLine="851"/>
        <w:jc w:val="both"/>
      </w:pPr>
      <w:r w:rsidRPr="0006653B">
        <w:rPr>
          <w:b/>
        </w:rPr>
        <w:lastRenderedPageBreak/>
        <w:t>4.2.2.</w:t>
      </w:r>
      <w:r w:rsidRPr="0006653B">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043A0F" w:rsidRPr="0006653B" w:rsidRDefault="00043A0F" w:rsidP="00FE7426">
      <w:pPr>
        <w:widowControl w:val="0"/>
        <w:autoSpaceDE w:val="0"/>
        <w:autoSpaceDN w:val="0"/>
        <w:adjustRightInd w:val="0"/>
        <w:ind w:firstLine="851"/>
        <w:jc w:val="both"/>
      </w:pPr>
      <w:r w:rsidRPr="0006653B">
        <w:rPr>
          <w:b/>
        </w:rPr>
        <w:t>4.2.3.</w:t>
      </w:r>
      <w:r w:rsidRPr="0006653B">
        <w:t xml:space="preserve"> В целях достижения результатов при освоении ООП в части развития СЛК студенты обязаны участвовать в  студенческо</w:t>
      </w:r>
      <w:r w:rsidR="00767B9A" w:rsidRPr="0006653B">
        <w:t>м</w:t>
      </w:r>
      <w:r w:rsidRPr="0006653B">
        <w:t xml:space="preserve"> самоуправлени</w:t>
      </w:r>
      <w:r w:rsidR="00767B9A" w:rsidRPr="0006653B">
        <w:t>и</w:t>
      </w:r>
      <w:r w:rsidRPr="0006653B">
        <w:t>, работе общественных организаций, спортивных и творческих клубов, научных студенческих обществ.</w:t>
      </w:r>
    </w:p>
    <w:p w:rsidR="00043A0F" w:rsidRPr="0006653B" w:rsidRDefault="00043A0F" w:rsidP="00FE7426">
      <w:pPr>
        <w:widowControl w:val="0"/>
        <w:autoSpaceDE w:val="0"/>
        <w:autoSpaceDN w:val="0"/>
        <w:adjustRightInd w:val="0"/>
        <w:ind w:firstLine="851"/>
        <w:jc w:val="both"/>
      </w:pPr>
      <w:r w:rsidRPr="0006653B">
        <w:rPr>
          <w:b/>
        </w:rPr>
        <w:t>4.2.4.</w:t>
      </w:r>
      <w:r w:rsidRPr="0006653B">
        <w:t xml:space="preserve"> Студенты обязаны выполнять в установленные сроки все задания, предусмотренные ООП вуза.</w:t>
      </w:r>
    </w:p>
    <w:p w:rsidR="00043A0F" w:rsidRPr="0006653B" w:rsidRDefault="00043A0F" w:rsidP="00FE7426">
      <w:pPr>
        <w:widowControl w:val="0"/>
        <w:autoSpaceDE w:val="0"/>
        <w:autoSpaceDN w:val="0"/>
        <w:adjustRightInd w:val="0"/>
        <w:ind w:firstLine="851"/>
        <w:jc w:val="both"/>
        <w:rPr>
          <w:b/>
        </w:rPr>
      </w:pPr>
      <w:r w:rsidRPr="0006653B">
        <w:rPr>
          <w:b/>
        </w:rPr>
        <w:t>4.3. Максимальный объем учебной нагрузки студента</w:t>
      </w:r>
      <w:r w:rsidRPr="00B06505">
        <w:t xml:space="preserve"> устанавливается </w:t>
      </w:r>
      <w:r w:rsidR="00E405C7" w:rsidRPr="00B06505">
        <w:t>45</w:t>
      </w:r>
      <w:r w:rsidRPr="00B06505">
        <w:t xml:space="preserve"> часа в неделю, включая все виды его аудиторной и внеаудиторной (самостоятельной) учебной работы.</w:t>
      </w:r>
    </w:p>
    <w:p w:rsidR="00043A0F" w:rsidRPr="0006653B" w:rsidRDefault="00043A0F" w:rsidP="00FE7426">
      <w:pPr>
        <w:widowControl w:val="0"/>
        <w:autoSpaceDE w:val="0"/>
        <w:autoSpaceDN w:val="0"/>
        <w:adjustRightInd w:val="0"/>
        <w:ind w:firstLine="851"/>
        <w:jc w:val="both"/>
      </w:pPr>
      <w:r w:rsidRPr="0006653B">
        <w:t xml:space="preserve">Объем аудиторных занятий в неделю при очной форме обучения определяется ГОС с учетом уровня ВПО и специфики направления подготовки в пределах </w:t>
      </w:r>
      <w:r w:rsidR="00FB5827" w:rsidRPr="0006653B">
        <w:t>35</w:t>
      </w:r>
      <w:r w:rsidRPr="0006653B">
        <w:t>% от общего объема, выделенного на изучение каждой учебной дисциплины.</w:t>
      </w:r>
    </w:p>
    <w:p w:rsidR="00FB5827" w:rsidRPr="0006653B" w:rsidRDefault="00FB5827" w:rsidP="00B06505">
      <w:pPr>
        <w:widowControl w:val="0"/>
        <w:autoSpaceDE w:val="0"/>
        <w:autoSpaceDN w:val="0"/>
        <w:adjustRightInd w:val="0"/>
        <w:ind w:firstLine="851"/>
        <w:jc w:val="both"/>
      </w:pPr>
      <w:r w:rsidRPr="0006653B">
        <w:t xml:space="preserve">В часы, </w:t>
      </w:r>
      <w:r w:rsidR="00B06505" w:rsidRPr="0006653B">
        <w:t>отводимые на</w:t>
      </w:r>
      <w:r w:rsidRPr="0006653B">
        <w:t xml:space="preserve"> самостоятельную работу по учебной дисциплине, включается время, предусмотренное на подготовку к экзамену </w:t>
      </w:r>
      <w:r w:rsidR="00B06505" w:rsidRPr="0006653B">
        <w:t>по учебной</w:t>
      </w:r>
      <w:r w:rsidRPr="0006653B">
        <w:t xml:space="preserve"> дисциплине</w:t>
      </w:r>
      <w:r w:rsidR="001F2A55" w:rsidRPr="0006653B">
        <w:t xml:space="preserve"> </w:t>
      </w:r>
      <w:r w:rsidR="00B06505" w:rsidRPr="0006653B">
        <w:t>(модулю</w:t>
      </w:r>
      <w:r w:rsidRPr="0006653B">
        <w:t>)</w:t>
      </w:r>
      <w:r w:rsidR="00B06505">
        <w:t>.</w:t>
      </w:r>
      <w:r w:rsidRPr="0006653B">
        <w:t xml:space="preserve">   </w:t>
      </w:r>
    </w:p>
    <w:p w:rsidR="00043A0F" w:rsidRPr="0006653B" w:rsidRDefault="00043A0F" w:rsidP="00FE7426">
      <w:pPr>
        <w:widowControl w:val="0"/>
        <w:autoSpaceDE w:val="0"/>
        <w:autoSpaceDN w:val="0"/>
        <w:adjustRightInd w:val="0"/>
        <w:ind w:firstLine="851"/>
        <w:jc w:val="both"/>
      </w:pPr>
      <w:r w:rsidRPr="0006653B">
        <w:rPr>
          <w:b/>
        </w:rPr>
        <w:t>4.4.</w:t>
      </w:r>
      <w:r w:rsidRPr="0006653B">
        <w:t xml:space="preserve"> При очно-заочной (вечерней) форме обучения объем аудиторных занятий должен быть не менее 16 часов в неделю.</w:t>
      </w:r>
    </w:p>
    <w:p w:rsidR="00043A0F" w:rsidRPr="0006653B" w:rsidRDefault="00043A0F" w:rsidP="00FE7426">
      <w:pPr>
        <w:widowControl w:val="0"/>
        <w:autoSpaceDE w:val="0"/>
        <w:autoSpaceDN w:val="0"/>
        <w:adjustRightInd w:val="0"/>
        <w:ind w:firstLine="851"/>
        <w:jc w:val="both"/>
      </w:pPr>
      <w:r w:rsidRPr="0006653B">
        <w:rPr>
          <w:b/>
        </w:rPr>
        <w:t xml:space="preserve">4.5. </w:t>
      </w:r>
      <w:r w:rsidRPr="0006653B">
        <w:t>При заочной форме обучения студенту должна быть обеспечена возможность занятий с преподавателем в объеме не менее 160 часов в год.</w:t>
      </w:r>
    </w:p>
    <w:p w:rsidR="00043A0F" w:rsidRPr="0006653B" w:rsidRDefault="00043A0F" w:rsidP="00FE7426">
      <w:pPr>
        <w:widowControl w:val="0"/>
        <w:autoSpaceDE w:val="0"/>
        <w:autoSpaceDN w:val="0"/>
        <w:adjustRightInd w:val="0"/>
        <w:ind w:firstLine="851"/>
        <w:jc w:val="both"/>
      </w:pPr>
      <w:r w:rsidRPr="0006653B">
        <w:rPr>
          <w:b/>
        </w:rPr>
        <w:t>4.6.</w:t>
      </w:r>
      <w:r w:rsidRPr="0006653B">
        <w:t xml:space="preserve"> Общий объем каникулярного времени в учебном году должен составлять</w:t>
      </w:r>
      <w:r w:rsidR="006078E4">
        <w:t xml:space="preserve"> не менее</w:t>
      </w:r>
      <w:r w:rsidRPr="0006653B">
        <w:t xml:space="preserve"> 7 недель, в том числе не менее двух недель в зимний период.</w:t>
      </w:r>
    </w:p>
    <w:p w:rsidR="00043A0F" w:rsidRPr="0006653B" w:rsidRDefault="00043A0F" w:rsidP="00FE7426">
      <w:pPr>
        <w:widowControl w:val="0"/>
        <w:autoSpaceDE w:val="0"/>
        <w:autoSpaceDN w:val="0"/>
        <w:adjustRightInd w:val="0"/>
        <w:ind w:firstLine="851"/>
        <w:jc w:val="both"/>
        <w:outlineLvl w:val="0"/>
      </w:pPr>
      <w:r w:rsidRPr="0006653B">
        <w:rPr>
          <w:b/>
        </w:rPr>
        <w:t>5. Требования к ООП подготовки бакалавров</w:t>
      </w:r>
    </w:p>
    <w:p w:rsidR="00043A0F" w:rsidRPr="0006653B" w:rsidRDefault="00043A0F" w:rsidP="00FE7426">
      <w:pPr>
        <w:widowControl w:val="0"/>
        <w:autoSpaceDE w:val="0"/>
        <w:autoSpaceDN w:val="0"/>
        <w:adjustRightInd w:val="0"/>
        <w:ind w:firstLine="851"/>
        <w:jc w:val="both"/>
        <w:outlineLvl w:val="0"/>
        <w:rPr>
          <w:b/>
        </w:rPr>
      </w:pPr>
      <w:r w:rsidRPr="0006653B">
        <w:rPr>
          <w:b/>
        </w:rPr>
        <w:t>5.1. Требования к результатам освоения ООП подготовки бакалавра.</w:t>
      </w:r>
    </w:p>
    <w:p w:rsidR="00043A0F" w:rsidRPr="0006653B" w:rsidRDefault="00043A0F" w:rsidP="00FE7426">
      <w:pPr>
        <w:widowControl w:val="0"/>
        <w:autoSpaceDE w:val="0"/>
        <w:autoSpaceDN w:val="0"/>
        <w:adjustRightInd w:val="0"/>
        <w:ind w:firstLine="851"/>
        <w:jc w:val="both"/>
      </w:pPr>
      <w:r w:rsidRPr="0006653B">
        <w:t xml:space="preserve">Выпускник по направлению подготовки </w:t>
      </w:r>
      <w:r w:rsidRPr="0006653B">
        <w:rPr>
          <w:b/>
        </w:rPr>
        <w:t xml:space="preserve">520500 </w:t>
      </w:r>
      <w:r w:rsidR="00AA14E9">
        <w:rPr>
          <w:b/>
        </w:rPr>
        <w:t>–</w:t>
      </w:r>
      <w:r w:rsidR="00EE4463" w:rsidRPr="0006653B">
        <w:rPr>
          <w:b/>
        </w:rPr>
        <w:t xml:space="preserve"> </w:t>
      </w:r>
      <w:r w:rsidR="00E405C7" w:rsidRPr="0006653B">
        <w:rPr>
          <w:b/>
        </w:rPr>
        <w:t>К</w:t>
      </w:r>
      <w:r w:rsidRPr="0006653B">
        <w:rPr>
          <w:b/>
        </w:rPr>
        <w:t>артография</w:t>
      </w:r>
      <w:r w:rsidR="00AA14E9">
        <w:rPr>
          <w:b/>
        </w:rPr>
        <w:t xml:space="preserve"> </w:t>
      </w:r>
      <w:r w:rsidR="00C92F49" w:rsidRPr="0006653B">
        <w:rPr>
          <w:b/>
        </w:rPr>
        <w:t>и геоинформатика</w:t>
      </w:r>
      <w:r w:rsidR="001F2A55" w:rsidRPr="0006653B">
        <w:rPr>
          <w:b/>
        </w:rPr>
        <w:t xml:space="preserve"> </w:t>
      </w:r>
      <w:r w:rsidRPr="0006653B">
        <w:t xml:space="preserve">с присвоением </w:t>
      </w:r>
      <w:r w:rsidR="00AA14E9" w:rsidRPr="0006653B">
        <w:t>квалификация «</w:t>
      </w:r>
      <w:r w:rsidRPr="0006653B">
        <w:t>бакалавр</w:t>
      </w:r>
      <w:r w:rsidR="00AA14E9">
        <w:t>»</w:t>
      </w:r>
      <w:r w:rsidRPr="0006653B">
        <w:t xml:space="preserve"> в соответствии с целями ООП и задачами профессиональной деятельности, указанными в пп. 3.4 и 3.8 настоящего ГОС ВПО, должен обладать следующими компетенциями:</w:t>
      </w:r>
    </w:p>
    <w:p w:rsidR="00AA14E9" w:rsidRDefault="00AA14E9" w:rsidP="00FE7426">
      <w:pPr>
        <w:autoSpaceDE w:val="0"/>
        <w:autoSpaceDN w:val="0"/>
        <w:adjustRightInd w:val="0"/>
        <w:ind w:left="533"/>
        <w:jc w:val="both"/>
        <w:rPr>
          <w:rFonts w:eastAsia="Times New Roman"/>
          <w:b/>
          <w:bCs/>
          <w:iCs/>
        </w:rPr>
      </w:pPr>
    </w:p>
    <w:p w:rsidR="00F538E2" w:rsidRPr="009F37C8" w:rsidRDefault="00F538E2" w:rsidP="00FE7426">
      <w:pPr>
        <w:autoSpaceDE w:val="0"/>
        <w:autoSpaceDN w:val="0"/>
        <w:adjustRightInd w:val="0"/>
        <w:ind w:left="533"/>
        <w:jc w:val="both"/>
        <w:rPr>
          <w:rFonts w:eastAsia="Times New Roman"/>
          <w:b/>
          <w:bCs/>
          <w:iCs/>
        </w:rPr>
      </w:pPr>
      <w:r w:rsidRPr="009F37C8">
        <w:rPr>
          <w:rFonts w:eastAsia="Times New Roman"/>
          <w:b/>
          <w:bCs/>
          <w:iCs/>
        </w:rPr>
        <w:t>а) универсальными:</w:t>
      </w:r>
    </w:p>
    <w:p w:rsidR="00F538E2" w:rsidRPr="009F37C8" w:rsidRDefault="00F538E2" w:rsidP="00FE7426">
      <w:pPr>
        <w:tabs>
          <w:tab w:val="left" w:pos="638"/>
        </w:tabs>
        <w:autoSpaceDE w:val="0"/>
        <w:autoSpaceDN w:val="0"/>
        <w:adjustRightInd w:val="0"/>
        <w:ind w:left="528"/>
        <w:jc w:val="both"/>
        <w:rPr>
          <w:rFonts w:eastAsia="Times New Roman"/>
          <w:bCs/>
          <w:i/>
          <w:iCs/>
        </w:rPr>
      </w:pPr>
      <w:r w:rsidRPr="009F37C8">
        <w:rPr>
          <w:rFonts w:eastAsia="Times New Roman"/>
          <w:bCs/>
          <w:i/>
          <w:iCs/>
        </w:rPr>
        <w:t>-</w:t>
      </w:r>
      <w:r w:rsidRPr="009F37C8">
        <w:rPr>
          <w:rFonts w:eastAsia="Times New Roman"/>
          <w:i/>
          <w:iCs/>
        </w:rPr>
        <w:tab/>
      </w:r>
      <w:r w:rsidRPr="009F37C8">
        <w:rPr>
          <w:rFonts w:eastAsia="Times New Roman"/>
          <w:bCs/>
          <w:i/>
          <w:iCs/>
        </w:rPr>
        <w:t xml:space="preserve">общенаучными (ОК): </w:t>
      </w:r>
    </w:p>
    <w:p w:rsidR="00F538E2" w:rsidRPr="00AA14E9" w:rsidRDefault="00F538E2" w:rsidP="00AA14E9">
      <w:pPr>
        <w:pStyle w:val="af"/>
        <w:numPr>
          <w:ilvl w:val="0"/>
          <w:numId w:val="9"/>
        </w:numPr>
        <w:tabs>
          <w:tab w:val="left" w:pos="0"/>
        </w:tabs>
        <w:ind w:right="57"/>
        <w:jc w:val="both"/>
        <w:rPr>
          <w:rFonts w:eastAsia="Times New Roman"/>
          <w:lang w:val="ky-KG"/>
        </w:rPr>
      </w:pPr>
      <w:r w:rsidRPr="00AA14E9">
        <w:rPr>
          <w:rFonts w:eastAsia="Times New Roman"/>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00AA14E9" w:rsidRPr="00AA14E9">
        <w:rPr>
          <w:rFonts w:eastAsia="Times New Roman"/>
        </w:rPr>
        <w:t xml:space="preserve"> (ОК–1)</w:t>
      </w:r>
      <w:r w:rsidRPr="00AA14E9">
        <w:rPr>
          <w:rFonts w:eastAsia="Times New Roman"/>
          <w:lang w:val="ky-KG"/>
        </w:rPr>
        <w:t>;</w:t>
      </w:r>
    </w:p>
    <w:p w:rsidR="00F538E2" w:rsidRPr="0006653B" w:rsidRDefault="00F538E2" w:rsidP="00FE7426">
      <w:pPr>
        <w:tabs>
          <w:tab w:val="left" w:pos="638"/>
          <w:tab w:val="left" w:pos="993"/>
        </w:tabs>
        <w:autoSpaceDE w:val="0"/>
        <w:autoSpaceDN w:val="0"/>
        <w:adjustRightInd w:val="0"/>
        <w:ind w:firstLine="709"/>
        <w:jc w:val="both"/>
        <w:rPr>
          <w:rFonts w:eastAsia="Times New Roman"/>
          <w:b/>
          <w:bCs/>
          <w:iCs/>
          <w:lang w:val="ky-KG"/>
        </w:rPr>
      </w:pPr>
    </w:p>
    <w:p w:rsidR="00F538E2" w:rsidRPr="009F37C8" w:rsidRDefault="00F538E2" w:rsidP="00FE7426">
      <w:pPr>
        <w:tabs>
          <w:tab w:val="left" w:pos="638"/>
        </w:tabs>
        <w:autoSpaceDE w:val="0"/>
        <w:autoSpaceDN w:val="0"/>
        <w:adjustRightInd w:val="0"/>
        <w:ind w:left="528"/>
        <w:jc w:val="both"/>
        <w:rPr>
          <w:rFonts w:eastAsia="Times New Roman"/>
          <w:bCs/>
          <w:i/>
          <w:iCs/>
        </w:rPr>
      </w:pPr>
      <w:r w:rsidRPr="009F37C8">
        <w:rPr>
          <w:rFonts w:eastAsia="Times New Roman"/>
          <w:bCs/>
          <w:i/>
          <w:iCs/>
        </w:rPr>
        <w:t>-</w:t>
      </w:r>
      <w:r w:rsidRPr="009F37C8">
        <w:rPr>
          <w:rFonts w:eastAsia="Times New Roman"/>
          <w:i/>
          <w:iCs/>
        </w:rPr>
        <w:tab/>
      </w:r>
      <w:r w:rsidRPr="009F37C8">
        <w:rPr>
          <w:rFonts w:eastAsia="Times New Roman"/>
          <w:bCs/>
          <w:i/>
          <w:iCs/>
        </w:rPr>
        <w:t xml:space="preserve">инструментальными (ИК): </w:t>
      </w:r>
    </w:p>
    <w:p w:rsidR="00F538E2" w:rsidRPr="00AA14E9" w:rsidRDefault="00F538E2" w:rsidP="00AA14E9">
      <w:pPr>
        <w:pStyle w:val="af"/>
        <w:numPr>
          <w:ilvl w:val="0"/>
          <w:numId w:val="7"/>
        </w:numPr>
        <w:tabs>
          <w:tab w:val="left" w:pos="0"/>
        </w:tabs>
        <w:ind w:right="57"/>
        <w:jc w:val="both"/>
        <w:rPr>
          <w:rFonts w:eastAsia="Times New Roman"/>
          <w:lang w:val="ky-KG"/>
        </w:rPr>
      </w:pPr>
      <w:r w:rsidRPr="00AA14E9">
        <w:rPr>
          <w:rFonts w:eastAsia="Times New Roman"/>
        </w:rPr>
        <w:t xml:space="preserve">Способен вести деловое общение на государственном, официальном и на одном из иностранных языков в </w:t>
      </w:r>
      <w:r w:rsidRPr="00AA14E9">
        <w:rPr>
          <w:rFonts w:eastAsia="Times New Roman"/>
          <w:bCs/>
          <w:iCs/>
        </w:rPr>
        <w:t>области работы и обучения</w:t>
      </w:r>
      <w:r w:rsidR="00AA14E9" w:rsidRPr="00AA14E9">
        <w:rPr>
          <w:rFonts w:eastAsia="Times New Roman"/>
          <w:b/>
        </w:rPr>
        <w:t xml:space="preserve"> </w:t>
      </w:r>
      <w:r w:rsidR="00AA14E9" w:rsidRPr="00AA14E9">
        <w:rPr>
          <w:rFonts w:eastAsia="Times New Roman"/>
        </w:rPr>
        <w:t>(ИК-1)</w:t>
      </w:r>
      <w:r w:rsidRPr="00AA14E9">
        <w:rPr>
          <w:rFonts w:eastAsia="Times New Roman"/>
          <w:lang w:val="ky-KG"/>
        </w:rPr>
        <w:t>;</w:t>
      </w:r>
    </w:p>
    <w:p w:rsidR="00F538E2" w:rsidRPr="00AA14E9" w:rsidRDefault="00F538E2" w:rsidP="00AA14E9">
      <w:pPr>
        <w:pStyle w:val="af"/>
        <w:numPr>
          <w:ilvl w:val="0"/>
          <w:numId w:val="7"/>
        </w:numPr>
        <w:tabs>
          <w:tab w:val="left" w:pos="0"/>
        </w:tabs>
        <w:ind w:right="57"/>
        <w:jc w:val="both"/>
        <w:rPr>
          <w:rFonts w:eastAsia="Times New Roman"/>
          <w:lang w:val="ky-KG"/>
        </w:rPr>
      </w:pPr>
      <w:r w:rsidRPr="00AA14E9">
        <w:rPr>
          <w:rFonts w:eastAsia="Times New Roman"/>
        </w:rPr>
        <w:t xml:space="preserve">Способен приобретать и применять новые знания с использованием информационных технологий </w:t>
      </w:r>
      <w:r w:rsidRPr="00AA14E9">
        <w:rPr>
          <w:rFonts w:eastAsia="Times New Roman"/>
          <w:bCs/>
          <w:iCs/>
        </w:rPr>
        <w:t>для решения сложных проблем в области работы и обучения</w:t>
      </w:r>
      <w:r w:rsidR="00AA14E9" w:rsidRPr="00AA14E9">
        <w:rPr>
          <w:rFonts w:eastAsia="Times New Roman"/>
          <w:bCs/>
          <w:iCs/>
        </w:rPr>
        <w:t xml:space="preserve"> (</w:t>
      </w:r>
      <w:r w:rsidR="00AA14E9" w:rsidRPr="00AA14E9">
        <w:rPr>
          <w:rFonts w:eastAsia="Times New Roman"/>
        </w:rPr>
        <w:t>ИК-2</w:t>
      </w:r>
      <w:r w:rsidR="00AA14E9" w:rsidRPr="00AA14E9">
        <w:rPr>
          <w:rFonts w:eastAsia="Times New Roman"/>
          <w:bCs/>
          <w:iCs/>
        </w:rPr>
        <w:t>)</w:t>
      </w:r>
      <w:r w:rsidRPr="00AA14E9">
        <w:rPr>
          <w:rFonts w:eastAsia="Times New Roman"/>
          <w:lang w:val="ky-KG"/>
        </w:rPr>
        <w:t>;</w:t>
      </w:r>
    </w:p>
    <w:p w:rsidR="00F538E2" w:rsidRPr="007568FF" w:rsidRDefault="00F538E2" w:rsidP="007568FF">
      <w:pPr>
        <w:pStyle w:val="af"/>
        <w:numPr>
          <w:ilvl w:val="0"/>
          <w:numId w:val="7"/>
        </w:numPr>
        <w:tabs>
          <w:tab w:val="left" w:pos="638"/>
        </w:tabs>
        <w:autoSpaceDE w:val="0"/>
        <w:autoSpaceDN w:val="0"/>
        <w:adjustRightInd w:val="0"/>
        <w:jc w:val="both"/>
        <w:rPr>
          <w:rFonts w:eastAsia="Times New Roman"/>
          <w:b/>
          <w:bCs/>
          <w:iCs/>
          <w:lang w:val="ky-KG"/>
        </w:rPr>
      </w:pPr>
      <w:r w:rsidRPr="007568FF">
        <w:rPr>
          <w:rFonts w:eastAsia="Times New Roman"/>
          <w:bCs/>
          <w:iCs/>
        </w:rPr>
        <w:t>Способен использовать предпринимательские знания и навыки в</w:t>
      </w:r>
      <w:r w:rsidRPr="007568FF">
        <w:rPr>
          <w:rFonts w:eastAsia="Times New Roman"/>
        </w:rPr>
        <w:t xml:space="preserve"> </w:t>
      </w:r>
      <w:r w:rsidRPr="007568FF">
        <w:rPr>
          <w:rFonts w:eastAsia="Times New Roman"/>
          <w:bCs/>
          <w:iCs/>
        </w:rPr>
        <w:t>профессиональной деятельности</w:t>
      </w:r>
      <w:r w:rsidR="007568FF">
        <w:rPr>
          <w:rFonts w:eastAsia="Times New Roman"/>
          <w:bCs/>
          <w:iCs/>
        </w:rPr>
        <w:t xml:space="preserve"> (</w:t>
      </w:r>
      <w:r w:rsidR="007568FF" w:rsidRPr="007568FF">
        <w:rPr>
          <w:rFonts w:eastAsia="Times New Roman"/>
          <w:bCs/>
          <w:iCs/>
        </w:rPr>
        <w:t>ИК-3</w:t>
      </w:r>
      <w:r w:rsidR="007568FF">
        <w:rPr>
          <w:rFonts w:eastAsia="Times New Roman"/>
          <w:bCs/>
          <w:iCs/>
        </w:rPr>
        <w:t>).</w:t>
      </w:r>
    </w:p>
    <w:p w:rsidR="00F538E2" w:rsidRPr="0006653B" w:rsidRDefault="00F538E2" w:rsidP="00FE7426">
      <w:pPr>
        <w:shd w:val="clear" w:color="auto" w:fill="FFFFFF"/>
        <w:tabs>
          <w:tab w:val="left" w:pos="993"/>
        </w:tabs>
        <w:ind w:firstLine="709"/>
        <w:jc w:val="both"/>
        <w:rPr>
          <w:rFonts w:eastAsia="Times New Roman"/>
        </w:rPr>
      </w:pPr>
    </w:p>
    <w:p w:rsidR="00F538E2" w:rsidRPr="009F37C8" w:rsidRDefault="00F538E2" w:rsidP="00FE7426">
      <w:pPr>
        <w:tabs>
          <w:tab w:val="left" w:pos="638"/>
        </w:tabs>
        <w:autoSpaceDE w:val="0"/>
        <w:autoSpaceDN w:val="0"/>
        <w:adjustRightInd w:val="0"/>
        <w:ind w:left="528"/>
        <w:jc w:val="both"/>
        <w:rPr>
          <w:rFonts w:eastAsia="Times New Roman"/>
          <w:bCs/>
          <w:i/>
          <w:iCs/>
        </w:rPr>
      </w:pPr>
      <w:r w:rsidRPr="009F37C8">
        <w:rPr>
          <w:rFonts w:eastAsia="Times New Roman"/>
          <w:bCs/>
          <w:i/>
          <w:iCs/>
        </w:rPr>
        <w:t>-социально-личностными и общекультурными (СЛК):</w:t>
      </w:r>
      <w:r w:rsidRPr="009F37C8">
        <w:rPr>
          <w:rFonts w:eastAsia="Times New Roman"/>
          <w:bCs/>
          <w:i/>
          <w:iCs/>
          <w:highlight w:val="yellow"/>
        </w:rPr>
        <w:t xml:space="preserve"> </w:t>
      </w:r>
    </w:p>
    <w:p w:rsidR="00F538E2" w:rsidRDefault="00F538E2" w:rsidP="007568FF">
      <w:pPr>
        <w:pStyle w:val="af"/>
        <w:numPr>
          <w:ilvl w:val="0"/>
          <w:numId w:val="10"/>
        </w:numPr>
        <w:shd w:val="clear" w:color="auto" w:fill="FFFFFF"/>
        <w:tabs>
          <w:tab w:val="left" w:pos="993"/>
        </w:tabs>
        <w:jc w:val="both"/>
        <w:rPr>
          <w:rFonts w:eastAsia="Times New Roman"/>
        </w:rPr>
      </w:pPr>
      <w:r w:rsidRPr="007568FF">
        <w:rPr>
          <w:rFonts w:eastAsia="Times New Roman"/>
        </w:rPr>
        <w:t>Способен обеспечить достижение целей в профессиональной деятельности отдельных лиц или групп</w:t>
      </w:r>
      <w:r w:rsidR="007568FF">
        <w:rPr>
          <w:rFonts w:eastAsia="Times New Roman"/>
        </w:rPr>
        <w:t xml:space="preserve"> </w:t>
      </w:r>
      <w:r w:rsidR="007568FF" w:rsidRPr="007568FF">
        <w:rPr>
          <w:rFonts w:eastAsia="Times New Roman"/>
        </w:rPr>
        <w:t>(СЛК-1)</w:t>
      </w:r>
      <w:r w:rsidRPr="007568FF">
        <w:rPr>
          <w:rFonts w:eastAsia="Times New Roman"/>
        </w:rPr>
        <w:tab/>
      </w:r>
      <w:r w:rsidR="007568FF">
        <w:rPr>
          <w:rFonts w:eastAsia="Times New Roman"/>
        </w:rPr>
        <w:t>.</w:t>
      </w:r>
    </w:p>
    <w:p w:rsidR="00016C97" w:rsidRPr="007568FF" w:rsidRDefault="00016C97" w:rsidP="00016C97">
      <w:pPr>
        <w:pStyle w:val="af"/>
        <w:shd w:val="clear" w:color="auto" w:fill="FFFFFF"/>
        <w:tabs>
          <w:tab w:val="left" w:pos="993"/>
        </w:tabs>
        <w:jc w:val="both"/>
        <w:rPr>
          <w:rFonts w:eastAsia="Times New Roman"/>
        </w:rPr>
      </w:pPr>
    </w:p>
    <w:p w:rsidR="00932A74" w:rsidRPr="009F37C8" w:rsidRDefault="00016C97" w:rsidP="00FE7426">
      <w:pPr>
        <w:pStyle w:val="Style19"/>
        <w:widowControl/>
        <w:spacing w:line="240" w:lineRule="auto"/>
        <w:ind w:firstLine="851"/>
        <w:jc w:val="both"/>
        <w:rPr>
          <w:b/>
        </w:rPr>
      </w:pPr>
      <w:r w:rsidRPr="009F37C8">
        <w:rPr>
          <w:b/>
        </w:rPr>
        <w:t>б</w:t>
      </w:r>
      <w:r w:rsidR="00932A74" w:rsidRPr="009F37C8">
        <w:rPr>
          <w:b/>
        </w:rPr>
        <w:t xml:space="preserve">) профессиональными (ПК): </w:t>
      </w:r>
    </w:p>
    <w:p w:rsidR="00932A74" w:rsidRPr="0006653B" w:rsidRDefault="007F6BC9" w:rsidP="007F6BC9">
      <w:pPr>
        <w:pStyle w:val="a5"/>
        <w:numPr>
          <w:ilvl w:val="0"/>
          <w:numId w:val="10"/>
        </w:numPr>
        <w:spacing w:after="0"/>
        <w:jc w:val="both"/>
        <w:rPr>
          <w:rFonts w:ascii="Times New Roman" w:hAnsi="Times New Roman" w:cs="Times New Roman"/>
          <w:bCs/>
          <w:szCs w:val="24"/>
        </w:rPr>
      </w:pPr>
      <w:r>
        <w:rPr>
          <w:rFonts w:ascii="Times New Roman" w:hAnsi="Times New Roman" w:cs="Times New Roman"/>
          <w:bCs/>
          <w:szCs w:val="24"/>
        </w:rPr>
        <w:t>П</w:t>
      </w:r>
      <w:r w:rsidR="00932A74" w:rsidRPr="0006653B">
        <w:rPr>
          <w:rFonts w:ascii="Times New Roman" w:hAnsi="Times New Roman" w:cs="Times New Roman"/>
          <w:bCs/>
          <w:szCs w:val="24"/>
        </w:rPr>
        <w:t>одготовлен к работе в полевых натурных исследованиях, связанной со сбором и первичной обработкой различных картографических материалов</w:t>
      </w:r>
      <w:r>
        <w:rPr>
          <w:rFonts w:ascii="Times New Roman" w:hAnsi="Times New Roman" w:cs="Times New Roman"/>
          <w:bCs/>
          <w:szCs w:val="24"/>
        </w:rPr>
        <w:t xml:space="preserve"> (</w:t>
      </w:r>
      <w:r>
        <w:rPr>
          <w:rStyle w:val="FontStyle36"/>
          <w:sz w:val="24"/>
          <w:szCs w:val="24"/>
        </w:rPr>
        <w:t>ПК-1</w:t>
      </w:r>
      <w:r>
        <w:rPr>
          <w:rFonts w:ascii="Times New Roman" w:hAnsi="Times New Roman" w:cs="Times New Roman"/>
          <w:bCs/>
          <w:szCs w:val="24"/>
        </w:rPr>
        <w:t>);</w:t>
      </w:r>
    </w:p>
    <w:p w:rsidR="00767B9A" w:rsidRPr="0006653B" w:rsidRDefault="007F6BC9" w:rsidP="007F6BC9">
      <w:pPr>
        <w:pStyle w:val="Style19"/>
        <w:widowControl/>
        <w:numPr>
          <w:ilvl w:val="0"/>
          <w:numId w:val="10"/>
        </w:numPr>
        <w:spacing w:line="240" w:lineRule="auto"/>
        <w:jc w:val="both"/>
      </w:pPr>
      <w:r>
        <w:lastRenderedPageBreak/>
        <w:t>П</w:t>
      </w:r>
      <w:r w:rsidR="00FC3EA6" w:rsidRPr="0006653B">
        <w:t>рименя</w:t>
      </w:r>
      <w:r w:rsidR="00767B9A" w:rsidRPr="0006653B">
        <w:t>е</w:t>
      </w:r>
      <w:r w:rsidR="00FC3EA6" w:rsidRPr="0006653B">
        <w:t>т современные методы исследований при сборе и первичной обработке материала</w:t>
      </w:r>
      <w:r>
        <w:t xml:space="preserve"> (</w:t>
      </w:r>
      <w:r w:rsidRPr="0006653B">
        <w:rPr>
          <w:rStyle w:val="FontStyle36"/>
          <w:sz w:val="24"/>
          <w:szCs w:val="24"/>
        </w:rPr>
        <w:t>ПК-2</w:t>
      </w:r>
      <w:r>
        <w:t>);</w:t>
      </w:r>
      <w:r w:rsidR="00FC3EA6" w:rsidRPr="0006653B">
        <w:t xml:space="preserve"> </w:t>
      </w:r>
    </w:p>
    <w:p w:rsidR="00932A74" w:rsidRPr="007F6BC9" w:rsidRDefault="007F6BC9" w:rsidP="007F6BC9">
      <w:pPr>
        <w:pStyle w:val="Style19"/>
        <w:widowControl/>
        <w:numPr>
          <w:ilvl w:val="0"/>
          <w:numId w:val="10"/>
        </w:numPr>
        <w:spacing w:line="240" w:lineRule="auto"/>
        <w:jc w:val="both"/>
        <w:rPr>
          <w:rStyle w:val="FontStyle36"/>
          <w:sz w:val="24"/>
          <w:szCs w:val="24"/>
        </w:rPr>
      </w:pPr>
      <w:r>
        <w:t>С</w:t>
      </w:r>
      <w:r w:rsidR="00FC3EA6" w:rsidRPr="0006653B">
        <w:t>пособен к работе в лабораториях, в аналитических и исследовательских центрах при проведении научно-исследовательских и производственных работ в области геоинформационных систем, картографии, топографии и геодезии под руководством специалистов и квалифицированных научных сотрудников</w:t>
      </w:r>
      <w:r>
        <w:t xml:space="preserve"> по</w:t>
      </w:r>
      <w:r w:rsidR="00FC3EA6" w:rsidRPr="007F6BC9">
        <w:rPr>
          <w:bCs/>
        </w:rPr>
        <w:t>левых</w:t>
      </w:r>
      <w:r>
        <w:rPr>
          <w:bCs/>
        </w:rPr>
        <w:t>,</w:t>
      </w:r>
      <w:r w:rsidR="00FC3EA6" w:rsidRPr="007F6BC9">
        <w:rPr>
          <w:bCs/>
        </w:rPr>
        <w:t xml:space="preserve"> натурных и лабораторных исследованиях</w:t>
      </w:r>
      <w:r>
        <w:rPr>
          <w:bCs/>
        </w:rPr>
        <w:t xml:space="preserve"> (</w:t>
      </w:r>
      <w:r w:rsidRPr="0006653B">
        <w:t>ПК-3</w:t>
      </w:r>
      <w:r>
        <w:rPr>
          <w:bCs/>
        </w:rPr>
        <w:t>)</w:t>
      </w:r>
      <w:r w:rsidR="00FC3EA6" w:rsidRPr="007F6BC9">
        <w:rPr>
          <w:rStyle w:val="FontStyle36"/>
          <w:sz w:val="24"/>
          <w:szCs w:val="24"/>
        </w:rPr>
        <w:t>;</w:t>
      </w:r>
    </w:p>
    <w:p w:rsidR="00932A74" w:rsidRPr="0006653B" w:rsidRDefault="00932A74" w:rsidP="007F6BC9">
      <w:pPr>
        <w:pStyle w:val="Style19"/>
        <w:widowControl/>
        <w:numPr>
          <w:ilvl w:val="0"/>
          <w:numId w:val="10"/>
        </w:numPr>
        <w:spacing w:line="240" w:lineRule="auto"/>
        <w:jc w:val="both"/>
        <w:rPr>
          <w:rStyle w:val="FontStyle36"/>
          <w:sz w:val="24"/>
          <w:szCs w:val="24"/>
        </w:rPr>
      </w:pPr>
      <w:r w:rsidRPr="0006653B">
        <w:rPr>
          <w:bCs/>
        </w:rPr>
        <w:t xml:space="preserve">Может понимать, изучать и </w:t>
      </w:r>
      <w:r w:rsidR="007F6BC9" w:rsidRPr="0006653B">
        <w:rPr>
          <w:bCs/>
        </w:rPr>
        <w:t>критически оценивать</w:t>
      </w:r>
      <w:r w:rsidRPr="0006653B">
        <w:rPr>
          <w:bCs/>
        </w:rPr>
        <w:t xml:space="preserve"> научную информацию по тематике исследования, используя адекватные методы обработки, анализа, синтеза и представления информации</w:t>
      </w:r>
      <w:r w:rsidR="007F6BC9">
        <w:rPr>
          <w:bCs/>
        </w:rPr>
        <w:t xml:space="preserve"> (</w:t>
      </w:r>
      <w:r w:rsidR="007F6BC9" w:rsidRPr="0006653B">
        <w:rPr>
          <w:rStyle w:val="FontStyle36"/>
          <w:sz w:val="24"/>
          <w:szCs w:val="24"/>
        </w:rPr>
        <w:t>ПК-4</w:t>
      </w:r>
      <w:r w:rsidR="007F6BC9">
        <w:rPr>
          <w:bCs/>
        </w:rPr>
        <w:t>)</w:t>
      </w:r>
      <w:r w:rsidRPr="0006653B">
        <w:rPr>
          <w:rStyle w:val="FontStyle36"/>
          <w:sz w:val="24"/>
          <w:szCs w:val="24"/>
        </w:rPr>
        <w:t>;</w:t>
      </w:r>
    </w:p>
    <w:p w:rsidR="00932A74" w:rsidRPr="0006653B" w:rsidRDefault="007F6BC9" w:rsidP="007F6BC9">
      <w:pPr>
        <w:pStyle w:val="Style19"/>
        <w:widowControl/>
        <w:numPr>
          <w:ilvl w:val="0"/>
          <w:numId w:val="10"/>
        </w:numPr>
        <w:spacing w:line="240" w:lineRule="auto"/>
        <w:jc w:val="both"/>
        <w:rPr>
          <w:rStyle w:val="FontStyle36"/>
          <w:sz w:val="24"/>
          <w:szCs w:val="24"/>
        </w:rPr>
      </w:pPr>
      <w:r>
        <w:rPr>
          <w:bCs/>
        </w:rPr>
        <w:t>П</w:t>
      </w:r>
      <w:r w:rsidR="00FC3EA6" w:rsidRPr="0006653B">
        <w:rPr>
          <w:bCs/>
        </w:rPr>
        <w:t>рименя</w:t>
      </w:r>
      <w:r w:rsidR="00767B9A" w:rsidRPr="0006653B">
        <w:rPr>
          <w:bCs/>
        </w:rPr>
        <w:t>е</w:t>
      </w:r>
      <w:r w:rsidR="00FC3EA6" w:rsidRPr="0006653B">
        <w:rPr>
          <w:bCs/>
        </w:rPr>
        <w:t xml:space="preserve">т современные методы исследований при сборе </w:t>
      </w:r>
      <w:r w:rsidR="00767B9A" w:rsidRPr="0006653B">
        <w:rPr>
          <w:bCs/>
        </w:rPr>
        <w:t xml:space="preserve">и первичной обработке </w:t>
      </w:r>
      <w:r w:rsidRPr="0006653B">
        <w:rPr>
          <w:bCs/>
        </w:rPr>
        <w:t>материала в</w:t>
      </w:r>
      <w:r w:rsidR="00767B9A" w:rsidRPr="0006653B">
        <w:rPr>
          <w:bCs/>
        </w:rPr>
        <w:t xml:space="preserve"> полевых, </w:t>
      </w:r>
      <w:r w:rsidR="00FC3EA6" w:rsidRPr="0006653B">
        <w:rPr>
          <w:bCs/>
        </w:rPr>
        <w:t>натурных и лабораторных исследованиях</w:t>
      </w:r>
      <w:r>
        <w:rPr>
          <w:bCs/>
        </w:rPr>
        <w:t xml:space="preserve"> (</w:t>
      </w:r>
      <w:r w:rsidRPr="0006653B">
        <w:rPr>
          <w:rStyle w:val="FontStyle36"/>
          <w:sz w:val="24"/>
          <w:szCs w:val="24"/>
        </w:rPr>
        <w:t>ПК-5</w:t>
      </w:r>
      <w:r>
        <w:rPr>
          <w:bCs/>
        </w:rPr>
        <w:t>);</w:t>
      </w:r>
    </w:p>
    <w:p w:rsidR="00FC3EA6" w:rsidRPr="0006653B" w:rsidRDefault="007F6BC9" w:rsidP="007F6BC9">
      <w:pPr>
        <w:pStyle w:val="Style19"/>
        <w:widowControl/>
        <w:numPr>
          <w:ilvl w:val="0"/>
          <w:numId w:val="10"/>
        </w:numPr>
        <w:spacing w:line="240" w:lineRule="auto"/>
        <w:jc w:val="both"/>
        <w:rPr>
          <w:rStyle w:val="FontStyle36"/>
          <w:sz w:val="24"/>
          <w:szCs w:val="24"/>
        </w:rPr>
      </w:pPr>
      <w:r>
        <w:rPr>
          <w:bCs/>
        </w:rPr>
        <w:t>У</w:t>
      </w:r>
      <w:r w:rsidR="00872022" w:rsidRPr="0006653B">
        <w:rPr>
          <w:bCs/>
        </w:rPr>
        <w:t>меет оформлять результат</w:t>
      </w:r>
      <w:r w:rsidR="00767B9A" w:rsidRPr="0006653B">
        <w:rPr>
          <w:bCs/>
        </w:rPr>
        <w:t>ы</w:t>
      </w:r>
      <w:r w:rsidR="00872022" w:rsidRPr="0006653B">
        <w:rPr>
          <w:bCs/>
        </w:rPr>
        <w:t xml:space="preserve"> научных исследований, научных отчетов, обзоров, аналитических справок и пояснительных записок</w:t>
      </w:r>
      <w:r>
        <w:rPr>
          <w:bCs/>
        </w:rPr>
        <w:t xml:space="preserve"> (</w:t>
      </w:r>
      <w:r w:rsidRPr="0006653B">
        <w:rPr>
          <w:rStyle w:val="FontStyle36"/>
          <w:sz w:val="24"/>
          <w:szCs w:val="24"/>
        </w:rPr>
        <w:t>ПК-6</w:t>
      </w:r>
      <w:r>
        <w:rPr>
          <w:bCs/>
        </w:rPr>
        <w:t>);</w:t>
      </w:r>
    </w:p>
    <w:p w:rsidR="00932A74" w:rsidRPr="0006653B" w:rsidRDefault="007F6BC9" w:rsidP="007F6BC9">
      <w:pPr>
        <w:pStyle w:val="Style19"/>
        <w:widowControl/>
        <w:numPr>
          <w:ilvl w:val="0"/>
          <w:numId w:val="10"/>
        </w:numPr>
        <w:spacing w:line="240" w:lineRule="auto"/>
        <w:jc w:val="both"/>
        <w:rPr>
          <w:rStyle w:val="FontStyle36"/>
          <w:sz w:val="24"/>
          <w:szCs w:val="24"/>
        </w:rPr>
      </w:pPr>
      <w:r>
        <w:rPr>
          <w:bCs/>
        </w:rPr>
        <w:t>В</w:t>
      </w:r>
      <w:r w:rsidR="00932A74" w:rsidRPr="0006653B">
        <w:rPr>
          <w:bCs/>
        </w:rPr>
        <w:t>ладеет основными нормами профессиональной этики</w:t>
      </w:r>
      <w:r>
        <w:rPr>
          <w:bCs/>
        </w:rPr>
        <w:t xml:space="preserve"> (</w:t>
      </w:r>
      <w:r w:rsidRPr="0006653B">
        <w:rPr>
          <w:rStyle w:val="FontStyle36"/>
          <w:sz w:val="24"/>
          <w:szCs w:val="24"/>
        </w:rPr>
        <w:t>ПК-7</w:t>
      </w:r>
      <w:r>
        <w:rPr>
          <w:bCs/>
        </w:rPr>
        <w:t>)</w:t>
      </w:r>
      <w:r w:rsidR="0030654A" w:rsidRPr="0006653B">
        <w:rPr>
          <w:bCs/>
        </w:rPr>
        <w:t>;</w:t>
      </w:r>
    </w:p>
    <w:p w:rsidR="00872022" w:rsidRPr="0006653B" w:rsidRDefault="00543057" w:rsidP="00543057">
      <w:pPr>
        <w:pStyle w:val="Style19"/>
        <w:widowControl/>
        <w:numPr>
          <w:ilvl w:val="0"/>
          <w:numId w:val="10"/>
        </w:numPr>
        <w:spacing w:line="240" w:lineRule="auto"/>
        <w:jc w:val="both"/>
        <w:rPr>
          <w:bCs/>
        </w:rPr>
      </w:pPr>
      <w:r>
        <w:rPr>
          <w:bCs/>
        </w:rPr>
        <w:t>У</w:t>
      </w:r>
      <w:r w:rsidR="00872022" w:rsidRPr="0006653B">
        <w:rPr>
          <w:bCs/>
        </w:rPr>
        <w:t xml:space="preserve">меет </w:t>
      </w:r>
      <w:r w:rsidRPr="0006653B">
        <w:rPr>
          <w:bCs/>
        </w:rPr>
        <w:t xml:space="preserve">анализировать </w:t>
      </w:r>
      <w:r w:rsidRPr="0006653B">
        <w:t>свойства</w:t>
      </w:r>
      <w:r w:rsidR="0030654A" w:rsidRPr="0006653B">
        <w:t xml:space="preserve"> географических </w:t>
      </w:r>
      <w:r w:rsidRPr="0006653B">
        <w:t>карт как</w:t>
      </w:r>
      <w:r w:rsidR="00872022" w:rsidRPr="0006653B">
        <w:t xml:space="preserve"> моделей окружающей действительности под</w:t>
      </w:r>
      <w:r w:rsidR="00872022" w:rsidRPr="0006653B">
        <w:rPr>
          <w:bCs/>
        </w:rPr>
        <w:t xml:space="preserve"> руководством специалистов и квалифицированных научных сотрудников</w:t>
      </w:r>
      <w:r>
        <w:rPr>
          <w:bCs/>
        </w:rPr>
        <w:t xml:space="preserve"> (</w:t>
      </w:r>
      <w:r w:rsidRPr="0006653B">
        <w:rPr>
          <w:rStyle w:val="FontStyle36"/>
          <w:sz w:val="24"/>
          <w:szCs w:val="24"/>
        </w:rPr>
        <w:t>ПК-8</w:t>
      </w:r>
      <w:r>
        <w:rPr>
          <w:bCs/>
        </w:rPr>
        <w:t>)</w:t>
      </w:r>
      <w:r w:rsidR="00872022" w:rsidRPr="0006653B">
        <w:rPr>
          <w:bCs/>
        </w:rPr>
        <w:t>;</w:t>
      </w:r>
    </w:p>
    <w:p w:rsidR="00AA4ECF" w:rsidRPr="0006653B" w:rsidRDefault="00543057" w:rsidP="00543057">
      <w:pPr>
        <w:pStyle w:val="Style19"/>
        <w:widowControl/>
        <w:numPr>
          <w:ilvl w:val="0"/>
          <w:numId w:val="10"/>
        </w:numPr>
        <w:spacing w:line="240" w:lineRule="auto"/>
        <w:jc w:val="both"/>
      </w:pPr>
      <w:r>
        <w:t>М</w:t>
      </w:r>
      <w:r w:rsidR="0030654A" w:rsidRPr="0006653B">
        <w:t>ожет</w:t>
      </w:r>
      <w:r w:rsidR="00872022" w:rsidRPr="0006653B">
        <w:t xml:space="preserve"> анализировать закономерности формирования пространственных </w:t>
      </w:r>
      <w:r w:rsidRPr="0006653B">
        <w:t>структур геосистем</w:t>
      </w:r>
      <w:r w:rsidR="00872022" w:rsidRPr="0006653B">
        <w:t xml:space="preserve">, хозяйства и населения и владеть методами </w:t>
      </w:r>
      <w:r w:rsidR="0030654A" w:rsidRPr="0006653B">
        <w:t>картографирования и моделировани</w:t>
      </w:r>
      <w:r w:rsidR="00872022" w:rsidRPr="0006653B">
        <w:t>я под руководством специалистов и квалифицированных научных сотрудников</w:t>
      </w:r>
      <w:r>
        <w:t xml:space="preserve"> (</w:t>
      </w:r>
      <w:r w:rsidRPr="0006653B">
        <w:t>ПК-9</w:t>
      </w:r>
      <w:r>
        <w:t>)</w:t>
      </w:r>
      <w:r w:rsidR="00872022" w:rsidRPr="0006653B">
        <w:t>;</w:t>
      </w:r>
    </w:p>
    <w:p w:rsidR="001F2A55" w:rsidRPr="0006653B" w:rsidRDefault="001F2A55" w:rsidP="00543057">
      <w:pPr>
        <w:pStyle w:val="Style19"/>
        <w:widowControl/>
        <w:numPr>
          <w:ilvl w:val="0"/>
          <w:numId w:val="10"/>
        </w:numPr>
        <w:spacing w:line="240" w:lineRule="auto"/>
        <w:jc w:val="both"/>
      </w:pPr>
      <w:r w:rsidRPr="0006653B">
        <w:t>В</w:t>
      </w:r>
      <w:r w:rsidR="00AA4ECF" w:rsidRPr="0006653B">
        <w:t>ладеет</w:t>
      </w:r>
      <w:r w:rsidRPr="0006653B">
        <w:t xml:space="preserve"> </w:t>
      </w:r>
      <w:r w:rsidR="00872022" w:rsidRPr="0006653B">
        <w:t>технологиями в области аэрокосмических методов исследования в географии, геоэкологии, общегеографическом и тематическом картографировании</w:t>
      </w:r>
      <w:r w:rsidR="00A7476F">
        <w:t>, технологией, и</w:t>
      </w:r>
      <w:r w:rsidRPr="0006653B">
        <w:t>нтернет-картографирования и умеет развивать системы геотелекоммуникации</w:t>
      </w:r>
      <w:r w:rsidR="00543057">
        <w:t xml:space="preserve"> (</w:t>
      </w:r>
      <w:r w:rsidR="00543057" w:rsidRPr="0006653B">
        <w:t>ПК-10</w:t>
      </w:r>
      <w:r w:rsidR="00543057">
        <w:t>)</w:t>
      </w:r>
    </w:p>
    <w:p w:rsidR="00B610DD" w:rsidRPr="0006653B" w:rsidRDefault="00B610DD" w:rsidP="00A7476F">
      <w:pPr>
        <w:pStyle w:val="Style19"/>
        <w:numPr>
          <w:ilvl w:val="0"/>
          <w:numId w:val="10"/>
        </w:numPr>
        <w:spacing w:line="240" w:lineRule="auto"/>
        <w:jc w:val="both"/>
      </w:pPr>
      <w:r w:rsidRPr="0006653B">
        <w:t>Владеет основами картографии, картографическими и аэрокосмическими методами и методами подготовки документов для различных проектов для комплексной географической экспертизы</w:t>
      </w:r>
      <w:r w:rsidR="00A7476F">
        <w:t xml:space="preserve"> (ПК-11);</w:t>
      </w:r>
    </w:p>
    <w:p w:rsidR="00B610DD" w:rsidRDefault="0096751F" w:rsidP="0096751F">
      <w:pPr>
        <w:pStyle w:val="Style19"/>
        <w:widowControl/>
        <w:numPr>
          <w:ilvl w:val="0"/>
          <w:numId w:val="10"/>
        </w:numPr>
        <w:spacing w:line="240" w:lineRule="auto"/>
        <w:jc w:val="both"/>
      </w:pPr>
      <w:r>
        <w:t>Владеет</w:t>
      </w:r>
      <w:r w:rsidRPr="0006653B">
        <w:t xml:space="preserve"> интернет</w:t>
      </w:r>
      <w:r w:rsidR="00B610DD" w:rsidRPr="0006653B">
        <w:t xml:space="preserve"> технологи</w:t>
      </w:r>
      <w:r>
        <w:t>ями</w:t>
      </w:r>
      <w:r w:rsidR="00B610DD" w:rsidRPr="0006653B">
        <w:t xml:space="preserve"> картографии и может разработать геотехническую систему</w:t>
      </w:r>
      <w:r w:rsidR="00737D4A">
        <w:t xml:space="preserve"> (</w:t>
      </w:r>
      <w:r w:rsidR="00737D4A" w:rsidRPr="0006653B">
        <w:t>ПК-12</w:t>
      </w:r>
      <w:r w:rsidR="00737D4A">
        <w:t>)</w:t>
      </w:r>
      <w:r w:rsidR="00B610DD" w:rsidRPr="0006653B">
        <w:t>.</w:t>
      </w:r>
    </w:p>
    <w:p w:rsidR="008F0C41" w:rsidRDefault="008F0C41" w:rsidP="008F0C41">
      <w:pPr>
        <w:pStyle w:val="Style19"/>
        <w:ind w:firstLine="360"/>
        <w:jc w:val="both"/>
      </w:pPr>
      <w:r>
        <w:t>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8F0C41" w:rsidRDefault="008F0C41" w:rsidP="008F0C41">
      <w:pPr>
        <w:pStyle w:val="Style19"/>
        <w:ind w:firstLine="360"/>
        <w:jc w:val="both"/>
      </w:pPr>
      <w: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8F0C41" w:rsidRDefault="008F0C41" w:rsidP="008F0C41">
      <w:pPr>
        <w:pStyle w:val="Style19"/>
        <w:widowControl/>
        <w:spacing w:line="240" w:lineRule="auto"/>
        <w:ind w:firstLine="360"/>
        <w:jc w:val="both"/>
      </w:pPr>
      <w: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DC2E8C" w:rsidRPr="0006653B" w:rsidRDefault="00DC2E8C" w:rsidP="008F0C41">
      <w:pPr>
        <w:pStyle w:val="Style19"/>
        <w:widowControl/>
        <w:spacing w:line="240" w:lineRule="auto"/>
        <w:ind w:firstLine="360"/>
        <w:jc w:val="both"/>
      </w:pPr>
    </w:p>
    <w:p w:rsidR="00043A0F" w:rsidRPr="0006653B" w:rsidRDefault="00AA4ECF" w:rsidP="00FE7426">
      <w:pPr>
        <w:pStyle w:val="Style19"/>
        <w:widowControl/>
        <w:spacing w:line="240" w:lineRule="auto"/>
        <w:ind w:firstLine="851"/>
        <w:jc w:val="both"/>
        <w:rPr>
          <w:b/>
        </w:rPr>
      </w:pPr>
      <w:r w:rsidRPr="0006653B">
        <w:t xml:space="preserve"> </w:t>
      </w:r>
      <w:r w:rsidR="00043A0F" w:rsidRPr="0006653B">
        <w:rPr>
          <w:b/>
        </w:rPr>
        <w:t>5.2. Требования к структуре ООП подготовки бакалавров.</w:t>
      </w:r>
    </w:p>
    <w:p w:rsidR="001F2A55" w:rsidRPr="0006653B" w:rsidRDefault="001F2A55" w:rsidP="00FE7426">
      <w:pPr>
        <w:ind w:firstLine="708"/>
        <w:jc w:val="both"/>
      </w:pPr>
      <w:r w:rsidRPr="0006653B">
        <w:t xml:space="preserve">Структура ООП подготовки бакалавров включает следующие блоки: </w:t>
      </w:r>
    </w:p>
    <w:p w:rsidR="001F2A55" w:rsidRPr="0006653B" w:rsidRDefault="002006F9" w:rsidP="00FE7426">
      <w:pPr>
        <w:ind w:firstLine="708"/>
        <w:jc w:val="both"/>
      </w:pPr>
      <w:r w:rsidRPr="0006653B">
        <w:t xml:space="preserve">Блок </w:t>
      </w:r>
      <w:r w:rsidR="001F2A55" w:rsidRPr="0006653B">
        <w:t xml:space="preserve">1 «Дисциплины (модули)»; </w:t>
      </w:r>
    </w:p>
    <w:p w:rsidR="001F2A55" w:rsidRPr="0006653B" w:rsidRDefault="002006F9" w:rsidP="00FE7426">
      <w:pPr>
        <w:ind w:firstLine="708"/>
        <w:jc w:val="both"/>
      </w:pPr>
      <w:r w:rsidRPr="0006653B">
        <w:t xml:space="preserve">Блок </w:t>
      </w:r>
      <w:r w:rsidR="001F2A55" w:rsidRPr="0006653B">
        <w:t>2 «Практика»;</w:t>
      </w:r>
    </w:p>
    <w:p w:rsidR="001F2A55" w:rsidRPr="0006653B" w:rsidRDefault="002006F9" w:rsidP="00FE7426">
      <w:pPr>
        <w:ind w:firstLine="708"/>
        <w:jc w:val="both"/>
      </w:pPr>
      <w:r w:rsidRPr="0006653B">
        <w:t xml:space="preserve">Блок </w:t>
      </w:r>
      <w:r w:rsidR="001F2A55" w:rsidRPr="0006653B">
        <w:t>3 «Государственная итоговая аттестация».</w:t>
      </w:r>
    </w:p>
    <w:p w:rsidR="001F2A55" w:rsidRDefault="001F2A55" w:rsidP="00FE7426">
      <w:pPr>
        <w:ind w:firstLine="851"/>
        <w:jc w:val="both"/>
        <w:outlineLvl w:val="0"/>
        <w:rPr>
          <w:bCs/>
        </w:rPr>
      </w:pPr>
    </w:p>
    <w:p w:rsidR="00BF448A" w:rsidRDefault="00BF448A" w:rsidP="00FE7426">
      <w:pPr>
        <w:ind w:firstLine="851"/>
        <w:jc w:val="both"/>
        <w:outlineLvl w:val="0"/>
        <w:rPr>
          <w:bCs/>
        </w:rPr>
      </w:pPr>
    </w:p>
    <w:p w:rsidR="00BF448A" w:rsidRDefault="00BF448A" w:rsidP="00FE7426">
      <w:pPr>
        <w:ind w:firstLine="851"/>
        <w:jc w:val="both"/>
        <w:outlineLvl w:val="0"/>
        <w:rPr>
          <w:bCs/>
        </w:rPr>
      </w:pPr>
    </w:p>
    <w:p w:rsidR="00BF448A" w:rsidRPr="0006653B" w:rsidRDefault="00BF448A" w:rsidP="00FE7426">
      <w:pPr>
        <w:ind w:firstLine="851"/>
        <w:jc w:val="both"/>
        <w:outlineLvl w:val="0"/>
        <w:rPr>
          <w:bCs/>
        </w:rPr>
      </w:pPr>
    </w:p>
    <w:p w:rsidR="00043A0F" w:rsidRDefault="0030654A" w:rsidP="00FE7426">
      <w:pPr>
        <w:widowControl w:val="0"/>
        <w:autoSpaceDE w:val="0"/>
        <w:autoSpaceDN w:val="0"/>
        <w:adjustRightInd w:val="0"/>
        <w:ind w:firstLine="851"/>
        <w:jc w:val="both"/>
        <w:outlineLvl w:val="0"/>
        <w:rPr>
          <w:b/>
        </w:rPr>
      </w:pPr>
      <w:r w:rsidRPr="0006653B">
        <w:rPr>
          <w:b/>
        </w:rPr>
        <w:t xml:space="preserve">Таблица - </w:t>
      </w:r>
      <w:r w:rsidR="00043A0F" w:rsidRPr="0006653B">
        <w:rPr>
          <w:b/>
        </w:rPr>
        <w:t>Структура ООП ВПО подготовки бакалавров</w:t>
      </w:r>
    </w:p>
    <w:p w:rsidR="00FF2DC6" w:rsidRPr="0006653B" w:rsidRDefault="00FF2DC6" w:rsidP="00FE7426">
      <w:pPr>
        <w:widowControl w:val="0"/>
        <w:autoSpaceDE w:val="0"/>
        <w:autoSpaceDN w:val="0"/>
        <w:adjustRightInd w:val="0"/>
        <w:ind w:firstLine="851"/>
        <w:jc w:val="both"/>
        <w:outlineLvl w:val="0"/>
        <w:rPr>
          <w:b/>
        </w:rPr>
      </w:pPr>
    </w:p>
    <w:tbl>
      <w:tblPr>
        <w:tblW w:w="945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993"/>
        <w:gridCol w:w="5670"/>
        <w:gridCol w:w="2744"/>
        <w:gridCol w:w="46"/>
      </w:tblGrid>
      <w:tr w:rsidR="001F2A55" w:rsidRPr="00FF2DC6" w:rsidTr="00AB7B41">
        <w:tc>
          <w:tcPr>
            <w:tcW w:w="993" w:type="dxa"/>
          </w:tcPr>
          <w:p w:rsidR="001F2A55" w:rsidRPr="00FF2DC6" w:rsidRDefault="001F2A55" w:rsidP="00FE7426">
            <w:pPr>
              <w:pStyle w:val="Style27"/>
              <w:widowControl/>
              <w:spacing w:line="240" w:lineRule="auto"/>
              <w:jc w:val="both"/>
              <w:rPr>
                <w:rStyle w:val="FontStyle45"/>
              </w:rPr>
            </w:pPr>
          </w:p>
        </w:tc>
        <w:tc>
          <w:tcPr>
            <w:tcW w:w="5670" w:type="dxa"/>
          </w:tcPr>
          <w:p w:rsidR="001F2A55" w:rsidRPr="00FF2DC6" w:rsidRDefault="001F2A55" w:rsidP="00FE7426">
            <w:pPr>
              <w:pStyle w:val="Style31"/>
              <w:widowControl/>
              <w:spacing w:line="240" w:lineRule="auto"/>
              <w:jc w:val="both"/>
              <w:rPr>
                <w:rStyle w:val="FontStyle45"/>
              </w:rPr>
            </w:pPr>
            <w:r w:rsidRPr="00FF2DC6">
              <w:rPr>
                <w:rStyle w:val="FontStyle45"/>
              </w:rPr>
              <w:t xml:space="preserve">Структура ООП </w:t>
            </w:r>
          </w:p>
          <w:p w:rsidR="001F2A55" w:rsidRPr="00FF2DC6" w:rsidRDefault="001F2A55" w:rsidP="00FE7426">
            <w:pPr>
              <w:pStyle w:val="Style31"/>
              <w:widowControl/>
              <w:spacing w:line="240" w:lineRule="auto"/>
              <w:jc w:val="both"/>
              <w:rPr>
                <w:rStyle w:val="FontStyle45"/>
              </w:rPr>
            </w:pPr>
            <w:r w:rsidRPr="00FF2DC6">
              <w:rPr>
                <w:rStyle w:val="FontStyle45"/>
              </w:rPr>
              <w:t>подготовки бакалавров</w:t>
            </w:r>
          </w:p>
        </w:tc>
        <w:tc>
          <w:tcPr>
            <w:tcW w:w="2790" w:type="dxa"/>
            <w:gridSpan w:val="2"/>
          </w:tcPr>
          <w:p w:rsidR="001F2A55" w:rsidRPr="00FF2DC6" w:rsidRDefault="001F2A55" w:rsidP="00FF2DC6">
            <w:pPr>
              <w:pStyle w:val="Style14"/>
              <w:widowControl/>
              <w:spacing w:line="240" w:lineRule="auto"/>
              <w:rPr>
                <w:rStyle w:val="FontStyle45"/>
              </w:rPr>
            </w:pPr>
            <w:r w:rsidRPr="00FF2DC6">
              <w:rPr>
                <w:rStyle w:val="FontStyle45"/>
              </w:rPr>
              <w:t>Объем ООП подготовки бакалавров и её блоков в кредитах</w:t>
            </w:r>
          </w:p>
        </w:tc>
      </w:tr>
      <w:tr w:rsidR="001F2A55" w:rsidRPr="00FF2DC6" w:rsidTr="00AB7B41">
        <w:trPr>
          <w:trHeight w:val="78"/>
        </w:trPr>
        <w:tc>
          <w:tcPr>
            <w:tcW w:w="993" w:type="dxa"/>
          </w:tcPr>
          <w:p w:rsidR="001F2A55" w:rsidRPr="00FF2DC6" w:rsidRDefault="001F2A55" w:rsidP="00FE7426">
            <w:pPr>
              <w:pStyle w:val="Style19"/>
              <w:widowControl/>
              <w:spacing w:line="240" w:lineRule="auto"/>
              <w:jc w:val="both"/>
              <w:rPr>
                <w:rStyle w:val="FontStyle41"/>
                <w:sz w:val="22"/>
                <w:szCs w:val="24"/>
              </w:rPr>
            </w:pPr>
            <w:r w:rsidRPr="00FF2DC6">
              <w:rPr>
                <w:rStyle w:val="FontStyle41"/>
                <w:sz w:val="22"/>
                <w:szCs w:val="24"/>
              </w:rPr>
              <w:t>Блок 1</w:t>
            </w:r>
          </w:p>
        </w:tc>
        <w:tc>
          <w:tcPr>
            <w:tcW w:w="5670" w:type="dxa"/>
          </w:tcPr>
          <w:p w:rsidR="000A5012" w:rsidRPr="00FF2DC6" w:rsidRDefault="00FF2DC6" w:rsidP="00FE7426">
            <w:pPr>
              <w:pStyle w:val="Style33"/>
              <w:widowControl/>
              <w:spacing w:line="240" w:lineRule="auto"/>
              <w:jc w:val="both"/>
              <w:rPr>
                <w:rStyle w:val="FontStyle40"/>
                <w:b w:val="0"/>
                <w:sz w:val="22"/>
                <w:szCs w:val="24"/>
              </w:rPr>
            </w:pPr>
            <w:r>
              <w:rPr>
                <w:rStyle w:val="FontStyle40"/>
                <w:b w:val="0"/>
                <w:sz w:val="22"/>
                <w:szCs w:val="24"/>
                <w:lang w:val="en-US"/>
              </w:rPr>
              <w:t>I</w:t>
            </w:r>
            <w:r w:rsidRPr="00FF2DC6">
              <w:rPr>
                <w:rStyle w:val="FontStyle40"/>
                <w:b w:val="0"/>
                <w:sz w:val="22"/>
                <w:szCs w:val="24"/>
              </w:rPr>
              <w:t xml:space="preserve">. </w:t>
            </w:r>
            <w:r w:rsidR="001F2A55" w:rsidRPr="00FF2DC6">
              <w:rPr>
                <w:rStyle w:val="FontStyle40"/>
                <w:b w:val="0"/>
                <w:sz w:val="22"/>
                <w:szCs w:val="24"/>
              </w:rPr>
              <w:t>Гуманитарный, социальный и экономический цикл</w:t>
            </w:r>
          </w:p>
          <w:p w:rsidR="000A5012" w:rsidRPr="00FF2DC6" w:rsidRDefault="00FF2DC6" w:rsidP="00FF2DC6">
            <w:pPr>
              <w:pStyle w:val="Style33"/>
              <w:widowControl/>
              <w:spacing w:line="240" w:lineRule="auto"/>
              <w:jc w:val="both"/>
              <w:rPr>
                <w:bCs/>
                <w:sz w:val="22"/>
              </w:rPr>
            </w:pPr>
            <w:r>
              <w:rPr>
                <w:sz w:val="22"/>
                <w:lang w:val="en-US"/>
              </w:rPr>
              <w:t>II</w:t>
            </w:r>
            <w:r w:rsidRPr="00FF2DC6">
              <w:rPr>
                <w:sz w:val="22"/>
              </w:rPr>
              <w:t xml:space="preserve">. </w:t>
            </w:r>
            <w:r w:rsidR="0015261E" w:rsidRPr="00FF2DC6">
              <w:rPr>
                <w:sz w:val="22"/>
              </w:rPr>
              <w:t>Математический и естественнонаучный цикл</w:t>
            </w:r>
          </w:p>
          <w:p w:rsidR="0015261E" w:rsidRDefault="00FF2DC6" w:rsidP="00FE7426">
            <w:pPr>
              <w:pStyle w:val="Style20"/>
              <w:spacing w:line="240" w:lineRule="auto"/>
              <w:jc w:val="both"/>
              <w:rPr>
                <w:bCs/>
                <w:sz w:val="22"/>
              </w:rPr>
            </w:pPr>
            <w:r>
              <w:rPr>
                <w:bCs/>
                <w:sz w:val="22"/>
                <w:lang w:val="en-US"/>
              </w:rPr>
              <w:t>III</w:t>
            </w:r>
            <w:r w:rsidRPr="00E302EC">
              <w:rPr>
                <w:bCs/>
                <w:sz w:val="22"/>
              </w:rPr>
              <w:t xml:space="preserve">. </w:t>
            </w:r>
            <w:r w:rsidR="0015261E" w:rsidRPr="00FF2DC6">
              <w:rPr>
                <w:bCs/>
                <w:sz w:val="22"/>
              </w:rPr>
              <w:t>Профессиональный цикл</w:t>
            </w:r>
          </w:p>
          <w:p w:rsidR="00FF2DC6" w:rsidRPr="00FF2DC6" w:rsidRDefault="00FF2DC6" w:rsidP="00FF2DC6">
            <w:pPr>
              <w:pStyle w:val="Style20"/>
              <w:spacing w:line="240" w:lineRule="auto"/>
              <w:jc w:val="both"/>
              <w:rPr>
                <w:rStyle w:val="FontStyle41"/>
                <w:bCs/>
                <w:sz w:val="22"/>
                <w:szCs w:val="24"/>
              </w:rPr>
            </w:pPr>
            <w:r>
              <w:rPr>
                <w:bCs/>
                <w:sz w:val="22"/>
              </w:rPr>
              <w:t xml:space="preserve">Итого: </w:t>
            </w:r>
          </w:p>
        </w:tc>
        <w:tc>
          <w:tcPr>
            <w:tcW w:w="2790" w:type="dxa"/>
            <w:gridSpan w:val="2"/>
          </w:tcPr>
          <w:p w:rsidR="000F5058" w:rsidRPr="00FF2DC6" w:rsidRDefault="000A5012" w:rsidP="00AB7B41">
            <w:pPr>
              <w:jc w:val="center"/>
              <w:rPr>
                <w:sz w:val="22"/>
              </w:rPr>
            </w:pPr>
            <w:r w:rsidRPr="00FF2DC6">
              <w:rPr>
                <w:sz w:val="22"/>
              </w:rPr>
              <w:t>20-35</w:t>
            </w:r>
          </w:p>
          <w:p w:rsidR="000F5058" w:rsidRPr="00FF2DC6" w:rsidRDefault="000A5012" w:rsidP="00AB7B41">
            <w:pPr>
              <w:jc w:val="center"/>
              <w:rPr>
                <w:sz w:val="22"/>
              </w:rPr>
            </w:pPr>
            <w:r w:rsidRPr="00FF2DC6">
              <w:rPr>
                <w:sz w:val="22"/>
              </w:rPr>
              <w:t>15-20</w:t>
            </w:r>
          </w:p>
          <w:p w:rsidR="00FF2DC6" w:rsidRPr="00FF2DC6" w:rsidRDefault="000A5012" w:rsidP="00AB7B41">
            <w:pPr>
              <w:jc w:val="center"/>
              <w:rPr>
                <w:sz w:val="22"/>
              </w:rPr>
            </w:pPr>
            <w:r w:rsidRPr="00FF2DC6">
              <w:rPr>
                <w:sz w:val="22"/>
              </w:rPr>
              <w:t>140 -160</w:t>
            </w:r>
          </w:p>
          <w:p w:rsidR="001F2A55" w:rsidRPr="00FF2DC6" w:rsidRDefault="00FF2DC6" w:rsidP="00AB7B41">
            <w:pPr>
              <w:jc w:val="center"/>
              <w:rPr>
                <w:rStyle w:val="FontStyle41"/>
                <w:sz w:val="22"/>
                <w:szCs w:val="24"/>
              </w:rPr>
            </w:pPr>
            <w:r w:rsidRPr="00FF2DC6">
              <w:rPr>
                <w:rStyle w:val="FontStyle45"/>
              </w:rPr>
              <w:t>165-210</w:t>
            </w:r>
          </w:p>
        </w:tc>
      </w:tr>
      <w:tr w:rsidR="002408F0" w:rsidRPr="00FF2DC6" w:rsidTr="00AB7B41">
        <w:trPr>
          <w:gridAfter w:val="1"/>
          <w:wAfter w:w="46" w:type="dxa"/>
        </w:trPr>
        <w:tc>
          <w:tcPr>
            <w:tcW w:w="993" w:type="dxa"/>
          </w:tcPr>
          <w:p w:rsidR="002408F0" w:rsidRPr="00FF2DC6" w:rsidRDefault="00DE199B" w:rsidP="00FE7426">
            <w:pPr>
              <w:pStyle w:val="Style19"/>
              <w:widowControl/>
              <w:spacing w:line="240" w:lineRule="auto"/>
              <w:jc w:val="both"/>
              <w:rPr>
                <w:rStyle w:val="FontStyle41"/>
                <w:sz w:val="22"/>
                <w:szCs w:val="24"/>
              </w:rPr>
            </w:pPr>
            <w:r>
              <w:rPr>
                <w:rStyle w:val="FontStyle41"/>
                <w:sz w:val="22"/>
                <w:szCs w:val="24"/>
              </w:rPr>
              <w:t>Блок 2</w:t>
            </w:r>
          </w:p>
        </w:tc>
        <w:tc>
          <w:tcPr>
            <w:tcW w:w="5670" w:type="dxa"/>
          </w:tcPr>
          <w:p w:rsidR="00CC0D63" w:rsidRPr="00FF2DC6" w:rsidRDefault="00CC0D63" w:rsidP="00FE7426">
            <w:pPr>
              <w:pStyle w:val="Style33"/>
              <w:widowControl/>
              <w:spacing w:line="240" w:lineRule="auto"/>
              <w:jc w:val="both"/>
              <w:rPr>
                <w:rStyle w:val="FontStyle40"/>
                <w:b w:val="0"/>
                <w:sz w:val="22"/>
                <w:szCs w:val="24"/>
              </w:rPr>
            </w:pPr>
            <w:r w:rsidRPr="00FF2DC6">
              <w:rPr>
                <w:rStyle w:val="FontStyle40"/>
                <w:b w:val="0"/>
                <w:sz w:val="22"/>
                <w:szCs w:val="24"/>
              </w:rPr>
              <w:t>Практика</w:t>
            </w:r>
          </w:p>
          <w:p w:rsidR="002408F0" w:rsidRPr="00FF2DC6" w:rsidRDefault="002408F0" w:rsidP="00FE7426">
            <w:pPr>
              <w:pStyle w:val="Style33"/>
              <w:widowControl/>
              <w:spacing w:line="240" w:lineRule="auto"/>
              <w:jc w:val="both"/>
              <w:rPr>
                <w:rStyle w:val="FontStyle40"/>
                <w:b w:val="0"/>
                <w:sz w:val="22"/>
                <w:szCs w:val="24"/>
              </w:rPr>
            </w:pPr>
          </w:p>
        </w:tc>
        <w:tc>
          <w:tcPr>
            <w:tcW w:w="2744" w:type="dxa"/>
          </w:tcPr>
          <w:p w:rsidR="002408F0" w:rsidRPr="00FF2DC6" w:rsidRDefault="00640CF2" w:rsidP="00AB7B41">
            <w:pPr>
              <w:pStyle w:val="Style19"/>
              <w:widowControl/>
              <w:spacing w:line="240" w:lineRule="auto"/>
              <w:jc w:val="center"/>
              <w:rPr>
                <w:rStyle w:val="FontStyle41"/>
                <w:sz w:val="22"/>
                <w:szCs w:val="24"/>
                <w:lang w:val="ky-KG"/>
              </w:rPr>
            </w:pPr>
            <w:r w:rsidRPr="00FF2DC6">
              <w:rPr>
                <w:rStyle w:val="FontStyle41"/>
                <w:sz w:val="22"/>
                <w:szCs w:val="24"/>
                <w:lang w:val="ky-KG"/>
              </w:rPr>
              <w:t>20</w:t>
            </w:r>
            <w:r w:rsidR="002408F0" w:rsidRPr="00FF2DC6">
              <w:rPr>
                <w:rStyle w:val="FontStyle41"/>
                <w:sz w:val="22"/>
                <w:szCs w:val="24"/>
                <w:lang w:val="ky-KG"/>
              </w:rPr>
              <w:t>-</w:t>
            </w:r>
            <w:r w:rsidRPr="00FF2DC6">
              <w:rPr>
                <w:rStyle w:val="FontStyle41"/>
                <w:sz w:val="22"/>
                <w:szCs w:val="24"/>
                <w:lang w:val="ky-KG"/>
              </w:rPr>
              <w:t xml:space="preserve"> 45</w:t>
            </w:r>
          </w:p>
        </w:tc>
      </w:tr>
      <w:tr w:rsidR="002408F0" w:rsidRPr="00FF2DC6" w:rsidTr="00AB7B41">
        <w:trPr>
          <w:gridAfter w:val="1"/>
          <w:wAfter w:w="46" w:type="dxa"/>
        </w:trPr>
        <w:tc>
          <w:tcPr>
            <w:tcW w:w="993" w:type="dxa"/>
          </w:tcPr>
          <w:p w:rsidR="002408F0" w:rsidRPr="00FF2DC6" w:rsidRDefault="00DE199B" w:rsidP="00FE7426">
            <w:pPr>
              <w:pStyle w:val="Style19"/>
              <w:widowControl/>
              <w:spacing w:line="240" w:lineRule="auto"/>
              <w:jc w:val="both"/>
              <w:rPr>
                <w:rStyle w:val="FontStyle41"/>
                <w:sz w:val="22"/>
                <w:szCs w:val="24"/>
              </w:rPr>
            </w:pPr>
            <w:r>
              <w:rPr>
                <w:rStyle w:val="FontStyle41"/>
                <w:sz w:val="22"/>
                <w:szCs w:val="24"/>
              </w:rPr>
              <w:t>Блок 3</w:t>
            </w:r>
          </w:p>
        </w:tc>
        <w:tc>
          <w:tcPr>
            <w:tcW w:w="5670" w:type="dxa"/>
          </w:tcPr>
          <w:p w:rsidR="002408F0" w:rsidRPr="00FF2DC6" w:rsidRDefault="00DE199B" w:rsidP="00FE7426">
            <w:pPr>
              <w:pStyle w:val="Style33"/>
              <w:widowControl/>
              <w:spacing w:line="240" w:lineRule="auto"/>
              <w:jc w:val="both"/>
              <w:rPr>
                <w:rStyle w:val="FontStyle40"/>
                <w:b w:val="0"/>
                <w:sz w:val="22"/>
                <w:szCs w:val="24"/>
              </w:rPr>
            </w:pPr>
            <w:r w:rsidRPr="00FF2DC6">
              <w:rPr>
                <w:rStyle w:val="FontStyle40"/>
                <w:b w:val="0"/>
                <w:sz w:val="22"/>
                <w:szCs w:val="24"/>
              </w:rPr>
              <w:t>Государственная итоговая</w:t>
            </w:r>
            <w:r w:rsidR="00CC0D63" w:rsidRPr="00FF2DC6">
              <w:rPr>
                <w:rStyle w:val="FontStyle40"/>
                <w:b w:val="0"/>
                <w:sz w:val="22"/>
                <w:szCs w:val="24"/>
              </w:rPr>
              <w:t xml:space="preserve"> </w:t>
            </w:r>
            <w:r w:rsidR="002408F0" w:rsidRPr="00FF2DC6">
              <w:rPr>
                <w:rStyle w:val="FontStyle40"/>
                <w:b w:val="0"/>
                <w:sz w:val="22"/>
                <w:szCs w:val="24"/>
              </w:rPr>
              <w:t>аттестация</w:t>
            </w:r>
          </w:p>
          <w:p w:rsidR="002408F0" w:rsidRPr="00FF2DC6" w:rsidRDefault="002408F0" w:rsidP="00FE7426">
            <w:pPr>
              <w:pStyle w:val="Style33"/>
              <w:widowControl/>
              <w:spacing w:line="240" w:lineRule="auto"/>
              <w:jc w:val="both"/>
              <w:rPr>
                <w:rStyle w:val="FontStyle40"/>
                <w:b w:val="0"/>
                <w:sz w:val="22"/>
                <w:szCs w:val="24"/>
              </w:rPr>
            </w:pPr>
          </w:p>
        </w:tc>
        <w:tc>
          <w:tcPr>
            <w:tcW w:w="2744" w:type="dxa"/>
          </w:tcPr>
          <w:p w:rsidR="002408F0" w:rsidRPr="00FF2DC6" w:rsidRDefault="000F5058" w:rsidP="00AB7B41">
            <w:pPr>
              <w:pStyle w:val="Style19"/>
              <w:widowControl/>
              <w:spacing w:line="240" w:lineRule="auto"/>
              <w:jc w:val="center"/>
              <w:rPr>
                <w:rStyle w:val="FontStyle41"/>
                <w:sz w:val="22"/>
                <w:szCs w:val="24"/>
                <w:lang w:val="ky-KG"/>
              </w:rPr>
            </w:pPr>
            <w:r w:rsidRPr="00FF2DC6">
              <w:rPr>
                <w:rStyle w:val="FontStyle41"/>
                <w:sz w:val="22"/>
                <w:szCs w:val="24"/>
                <w:lang w:val="ky-KG"/>
              </w:rPr>
              <w:t>10 -</w:t>
            </w:r>
            <w:r w:rsidR="000A5012" w:rsidRPr="00FF2DC6">
              <w:rPr>
                <w:rStyle w:val="FontStyle41"/>
                <w:sz w:val="22"/>
                <w:szCs w:val="24"/>
                <w:lang w:val="ky-KG"/>
              </w:rPr>
              <w:t>15</w:t>
            </w:r>
          </w:p>
        </w:tc>
      </w:tr>
      <w:tr w:rsidR="002408F0" w:rsidRPr="00FF2DC6" w:rsidTr="00AB7B41">
        <w:trPr>
          <w:gridAfter w:val="1"/>
          <w:wAfter w:w="46" w:type="dxa"/>
        </w:trPr>
        <w:tc>
          <w:tcPr>
            <w:tcW w:w="993" w:type="dxa"/>
          </w:tcPr>
          <w:p w:rsidR="002408F0" w:rsidRPr="00FF2DC6" w:rsidRDefault="002408F0" w:rsidP="00FE7426">
            <w:pPr>
              <w:pStyle w:val="Style18"/>
              <w:widowControl/>
              <w:jc w:val="both"/>
              <w:rPr>
                <w:sz w:val="22"/>
              </w:rPr>
            </w:pPr>
          </w:p>
        </w:tc>
        <w:tc>
          <w:tcPr>
            <w:tcW w:w="5670" w:type="dxa"/>
          </w:tcPr>
          <w:p w:rsidR="002408F0" w:rsidRPr="00FF2DC6" w:rsidRDefault="002408F0" w:rsidP="00FE7426">
            <w:pPr>
              <w:pStyle w:val="Style33"/>
              <w:widowControl/>
              <w:spacing w:line="240" w:lineRule="auto"/>
              <w:jc w:val="both"/>
              <w:rPr>
                <w:rStyle w:val="FontStyle41"/>
                <w:sz w:val="22"/>
                <w:szCs w:val="24"/>
              </w:rPr>
            </w:pPr>
            <w:r w:rsidRPr="00FF2DC6">
              <w:rPr>
                <w:rStyle w:val="FontStyle40"/>
                <w:b w:val="0"/>
                <w:bCs w:val="0"/>
                <w:sz w:val="22"/>
                <w:szCs w:val="24"/>
              </w:rPr>
              <w:t>Общая трудоемкость основной образовательной программы</w:t>
            </w:r>
          </w:p>
        </w:tc>
        <w:tc>
          <w:tcPr>
            <w:tcW w:w="2744" w:type="dxa"/>
          </w:tcPr>
          <w:p w:rsidR="002408F0" w:rsidRPr="00FF2DC6" w:rsidRDefault="002408F0" w:rsidP="00AB7B41">
            <w:pPr>
              <w:pStyle w:val="Style19"/>
              <w:widowControl/>
              <w:spacing w:line="240" w:lineRule="auto"/>
              <w:jc w:val="center"/>
              <w:rPr>
                <w:rStyle w:val="FontStyle41"/>
                <w:sz w:val="22"/>
                <w:szCs w:val="24"/>
              </w:rPr>
            </w:pPr>
            <w:r w:rsidRPr="00FF2DC6">
              <w:rPr>
                <w:rStyle w:val="FontStyle41"/>
                <w:bCs/>
                <w:sz w:val="22"/>
                <w:szCs w:val="24"/>
              </w:rPr>
              <w:t>240</w:t>
            </w:r>
          </w:p>
        </w:tc>
      </w:tr>
    </w:tbl>
    <w:p w:rsidR="00043A0F" w:rsidRPr="0006653B" w:rsidRDefault="00043A0F" w:rsidP="00FE7426">
      <w:pPr>
        <w:widowControl w:val="0"/>
        <w:autoSpaceDE w:val="0"/>
        <w:autoSpaceDN w:val="0"/>
        <w:adjustRightInd w:val="0"/>
        <w:ind w:firstLine="851"/>
        <w:jc w:val="both"/>
      </w:pPr>
    </w:p>
    <w:p w:rsidR="008164B4" w:rsidRPr="0006653B" w:rsidRDefault="00043A0F" w:rsidP="00FE7426">
      <w:pPr>
        <w:ind w:firstLine="709"/>
        <w:jc w:val="both"/>
      </w:pPr>
      <w:r w:rsidRPr="0006653B">
        <w:t xml:space="preserve"> </w:t>
      </w:r>
      <w:r w:rsidR="008164B4" w:rsidRPr="0006653B">
        <w:t>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p>
    <w:p w:rsidR="008164B4" w:rsidRPr="0006653B" w:rsidRDefault="008164B4" w:rsidP="00FE7426">
      <w:pPr>
        <w:ind w:firstLine="709"/>
        <w:jc w:val="both"/>
      </w:pPr>
      <w:r w:rsidRPr="0006653B">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8164B4" w:rsidRPr="0006653B" w:rsidRDefault="008164B4" w:rsidP="00FE7426">
      <w:pPr>
        <w:ind w:firstLine="709"/>
        <w:jc w:val="both"/>
      </w:pPr>
      <w:r w:rsidRPr="0006653B">
        <w:t>5.2.1. ООП подготовки бакалавров должна обеспечить реализацию: 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8164B4" w:rsidRPr="0006653B" w:rsidRDefault="008164B4" w:rsidP="00FE7426">
      <w:pPr>
        <w:numPr>
          <w:ilvl w:val="0"/>
          <w:numId w:val="5"/>
        </w:numPr>
        <w:jc w:val="both"/>
      </w:pPr>
      <w:r w:rsidRPr="0006653B">
        <w:t>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w:t>
      </w:r>
    </w:p>
    <w:p w:rsidR="008164B4" w:rsidRPr="0006653B" w:rsidRDefault="008164B4" w:rsidP="00FE7426">
      <w:pPr>
        <w:numPr>
          <w:ilvl w:val="0"/>
          <w:numId w:val="6"/>
        </w:numPr>
        <w:jc w:val="both"/>
      </w:pPr>
      <w:r w:rsidRPr="0006653B">
        <w:t>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 исследовательская работа) практику.</w:t>
      </w:r>
    </w:p>
    <w:p w:rsidR="008164B4" w:rsidRPr="0006653B" w:rsidRDefault="008164B4" w:rsidP="00FE7426">
      <w:pPr>
        <w:ind w:firstLine="709"/>
        <w:jc w:val="both"/>
      </w:pPr>
      <w:r w:rsidRPr="0006653B">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8164B4" w:rsidRPr="0006653B" w:rsidRDefault="008164B4" w:rsidP="00FE7426">
      <w:pPr>
        <w:numPr>
          <w:ilvl w:val="0"/>
          <w:numId w:val="6"/>
        </w:numPr>
        <w:jc w:val="both"/>
      </w:pPr>
      <w:r w:rsidRPr="0006653B">
        <w:t>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8164B4" w:rsidRPr="0006653B" w:rsidRDefault="008164B4" w:rsidP="00FE7426">
      <w:pPr>
        <w:numPr>
          <w:ilvl w:val="0"/>
          <w:numId w:val="6"/>
        </w:numPr>
        <w:jc w:val="both"/>
      </w:pPr>
      <w:r w:rsidRPr="0006653B">
        <w:t>В рамках ООП подготовки бакалавров выделяется обязательная и элективная часть.</w:t>
      </w:r>
    </w:p>
    <w:p w:rsidR="008164B4" w:rsidRPr="0006653B" w:rsidRDefault="008164B4" w:rsidP="00FE7426">
      <w:pPr>
        <w:ind w:firstLine="709"/>
        <w:jc w:val="both"/>
      </w:pPr>
      <w:r w:rsidRPr="0006653B">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8164B4" w:rsidRPr="0006653B" w:rsidRDefault="008164B4" w:rsidP="00FE7426">
      <w:pPr>
        <w:ind w:firstLine="709"/>
        <w:jc w:val="both"/>
      </w:pPr>
      <w:r w:rsidRPr="0006653B">
        <w:t>Объем обязательной части, без учета объема государственной аттестации, должен составлять не более 50 процентов общего объема ООП подготовки бакалавров.</w:t>
      </w:r>
    </w:p>
    <w:p w:rsidR="008164B4" w:rsidRPr="0006653B" w:rsidRDefault="008164B4" w:rsidP="00FE7426">
      <w:pPr>
        <w:ind w:firstLine="709"/>
        <w:jc w:val="both"/>
      </w:pPr>
      <w:r w:rsidRPr="0006653B">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8164B4" w:rsidRPr="0006653B" w:rsidRDefault="008164B4" w:rsidP="00FE7426">
      <w:pPr>
        <w:numPr>
          <w:ilvl w:val="0"/>
          <w:numId w:val="6"/>
        </w:numPr>
        <w:jc w:val="both"/>
      </w:pPr>
      <w:r w:rsidRPr="0006653B">
        <w:lastRenderedPageBreak/>
        <w:t>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8164B4" w:rsidRPr="0006653B" w:rsidRDefault="008164B4" w:rsidP="00FE7426">
      <w:pPr>
        <w:tabs>
          <w:tab w:val="left" w:pos="4200"/>
        </w:tabs>
        <w:ind w:firstLine="851"/>
        <w:jc w:val="both"/>
      </w:pPr>
    </w:p>
    <w:p w:rsidR="00043A0F" w:rsidRPr="0006653B" w:rsidRDefault="00043A0F" w:rsidP="00FE7426">
      <w:pPr>
        <w:widowControl w:val="0"/>
        <w:autoSpaceDE w:val="0"/>
        <w:autoSpaceDN w:val="0"/>
        <w:adjustRightInd w:val="0"/>
        <w:ind w:firstLine="851"/>
        <w:jc w:val="both"/>
        <w:outlineLvl w:val="0"/>
        <w:rPr>
          <w:b/>
        </w:rPr>
      </w:pPr>
      <w:r w:rsidRPr="0006653B">
        <w:rPr>
          <w:b/>
        </w:rPr>
        <w:t>5.3. Требования к условиям реализации ООП подготовки бакалавров.</w:t>
      </w:r>
    </w:p>
    <w:p w:rsidR="00043A0F" w:rsidRPr="0006653B" w:rsidRDefault="00043A0F" w:rsidP="00FE7426">
      <w:pPr>
        <w:widowControl w:val="0"/>
        <w:autoSpaceDE w:val="0"/>
        <w:autoSpaceDN w:val="0"/>
        <w:adjustRightInd w:val="0"/>
        <w:ind w:firstLine="851"/>
        <w:jc w:val="both"/>
        <w:outlineLvl w:val="0"/>
        <w:rPr>
          <w:b/>
        </w:rPr>
      </w:pPr>
      <w:r w:rsidRPr="0006653B">
        <w:rPr>
          <w:b/>
        </w:rPr>
        <w:t>5.3.1. Кадровое обеспечение учебного процесса.</w:t>
      </w:r>
    </w:p>
    <w:p w:rsidR="00043A0F" w:rsidRPr="0006653B" w:rsidRDefault="00043A0F" w:rsidP="00FE7426">
      <w:pPr>
        <w:widowControl w:val="0"/>
        <w:autoSpaceDE w:val="0"/>
        <w:autoSpaceDN w:val="0"/>
        <w:adjustRightInd w:val="0"/>
        <w:ind w:firstLine="851"/>
        <w:jc w:val="both"/>
      </w:pPr>
      <w:r w:rsidRPr="0006653B">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6F3692" w:rsidRPr="0006653B" w:rsidRDefault="006F3692" w:rsidP="00FE7426">
      <w:pPr>
        <w:ind w:firstLine="709"/>
        <w:jc w:val="both"/>
      </w:pPr>
      <w:r w:rsidRPr="0006653B">
        <w:t>Доля дисциплин, лекции по которым читаются преподавателями, имеющими ученые ступени кандидата или доктора наук, должна составлять</w:t>
      </w:r>
      <w:r w:rsidR="000A5012" w:rsidRPr="0006653B">
        <w:t xml:space="preserve"> 40 </w:t>
      </w:r>
      <w:r w:rsidRPr="0006653B">
        <w:t>% процентов общего количества дисциплин;</w:t>
      </w:r>
    </w:p>
    <w:p w:rsidR="000A5012" w:rsidRPr="0006653B" w:rsidRDefault="000A5012" w:rsidP="00FE7426">
      <w:pPr>
        <w:autoSpaceDE w:val="0"/>
        <w:autoSpaceDN w:val="0"/>
        <w:adjustRightInd w:val="0"/>
        <w:ind w:firstLine="708"/>
        <w:jc w:val="both"/>
        <w:rPr>
          <w:rFonts w:eastAsia="Times New Roman"/>
          <w:strike/>
        </w:rPr>
      </w:pPr>
      <w:r w:rsidRPr="0006653B">
        <w:rPr>
          <w:rFonts w:eastAsia="Times New Roman"/>
        </w:rPr>
        <w:t xml:space="preserve">Преподаватели профессионального цикла должны иметь ученую степень кандидата, доктора наук и/или опыт деятельности в профессиональной сфере. </w:t>
      </w:r>
      <w:r w:rsidRPr="0006653B">
        <w:rPr>
          <w:rFonts w:eastAsia="Times New Roman"/>
          <w:strike/>
        </w:rPr>
        <w:t xml:space="preserve"> </w:t>
      </w:r>
    </w:p>
    <w:p w:rsidR="000A5012" w:rsidRPr="0006653B" w:rsidRDefault="007C4E6E" w:rsidP="00FE7426">
      <w:pPr>
        <w:tabs>
          <w:tab w:val="left" w:leader="underscore" w:pos="4675"/>
        </w:tabs>
        <w:autoSpaceDE w:val="0"/>
        <w:autoSpaceDN w:val="0"/>
        <w:adjustRightInd w:val="0"/>
        <w:ind w:firstLine="709"/>
        <w:jc w:val="both"/>
        <w:rPr>
          <w:rFonts w:eastAsia="Times New Roman"/>
        </w:rPr>
      </w:pPr>
      <w:r w:rsidRPr="007C4E6E">
        <w:rPr>
          <w:rFonts w:eastAsia="Times New Roman"/>
        </w:rPr>
        <w:t>До 10 процентов от общего числа преподавателей, имеющих ученую степень и/или ученое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rsidR="00043A0F" w:rsidRPr="008F0C41" w:rsidRDefault="00043A0F" w:rsidP="00FE7426">
      <w:pPr>
        <w:widowControl w:val="0"/>
        <w:autoSpaceDE w:val="0"/>
        <w:autoSpaceDN w:val="0"/>
        <w:adjustRightInd w:val="0"/>
        <w:ind w:firstLine="851"/>
        <w:jc w:val="both"/>
        <w:outlineLvl w:val="0"/>
        <w:rPr>
          <w:b/>
        </w:rPr>
      </w:pPr>
      <w:r w:rsidRPr="008F0C41">
        <w:rPr>
          <w:b/>
        </w:rPr>
        <w:t>5.3.2. Учебно-методическое и информационное обеспечение учебного процесса.</w:t>
      </w:r>
    </w:p>
    <w:p w:rsidR="00043A0F" w:rsidRPr="0006653B" w:rsidRDefault="00043A0F" w:rsidP="00FE7426">
      <w:pPr>
        <w:widowControl w:val="0"/>
        <w:autoSpaceDE w:val="0"/>
        <w:autoSpaceDN w:val="0"/>
        <w:adjustRightInd w:val="0"/>
        <w:ind w:firstLine="851"/>
        <w:jc w:val="both"/>
      </w:pPr>
      <w:r w:rsidRPr="0006653B">
        <w:t>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w:t>
      </w:r>
    </w:p>
    <w:p w:rsidR="00043A0F" w:rsidRPr="0006653B" w:rsidRDefault="00043A0F" w:rsidP="00FE7426">
      <w:pPr>
        <w:pStyle w:val="Style6"/>
        <w:widowControl/>
        <w:tabs>
          <w:tab w:val="left" w:pos="0"/>
          <w:tab w:val="left" w:pos="9356"/>
        </w:tabs>
        <w:spacing w:line="240" w:lineRule="auto"/>
        <w:ind w:firstLine="851"/>
        <w:rPr>
          <w:rStyle w:val="FontStyle41"/>
          <w:sz w:val="24"/>
          <w:szCs w:val="24"/>
        </w:rPr>
      </w:pPr>
      <w:r w:rsidRPr="0006653B">
        <w:rPr>
          <w:rStyle w:val="FontStyle41"/>
          <w:sz w:val="24"/>
          <w:szCs w:val="24"/>
        </w:rPr>
        <w:t>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(модулей) должно быть представлено в сети Интернет или локальной сети образовательного учреждения.</w:t>
      </w:r>
    </w:p>
    <w:p w:rsidR="00043A0F" w:rsidRPr="0006653B" w:rsidRDefault="00043A0F" w:rsidP="00FE7426">
      <w:pPr>
        <w:pStyle w:val="Style16"/>
        <w:widowControl/>
        <w:spacing w:line="240" w:lineRule="auto"/>
        <w:ind w:firstLine="851"/>
        <w:rPr>
          <w:rStyle w:val="FontStyle41"/>
          <w:sz w:val="24"/>
          <w:szCs w:val="24"/>
        </w:rPr>
      </w:pPr>
      <w:r w:rsidRPr="0006653B">
        <w:rPr>
          <w:rStyle w:val="FontStyle41"/>
          <w:sz w:val="24"/>
          <w:szCs w:val="24"/>
        </w:rPr>
        <w:t>Внеаудиторная работа обучающихся должна сопровождаться методическим обеспечением и обоснованием времени, затрачиваемого на ее выполнение.</w:t>
      </w:r>
    </w:p>
    <w:p w:rsidR="00043A0F" w:rsidRPr="0006653B" w:rsidRDefault="00043A0F" w:rsidP="00FE7426">
      <w:pPr>
        <w:pStyle w:val="Style16"/>
        <w:widowControl/>
        <w:spacing w:line="240" w:lineRule="auto"/>
        <w:ind w:firstLine="851"/>
        <w:rPr>
          <w:rStyle w:val="FontStyle41"/>
          <w:sz w:val="24"/>
          <w:szCs w:val="24"/>
        </w:rPr>
      </w:pPr>
      <w:r w:rsidRPr="0006653B">
        <w:rPr>
          <w:rStyle w:val="FontStyle41"/>
          <w:sz w:val="24"/>
          <w:szCs w:val="24"/>
        </w:rPr>
        <w:t>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на основании прямых договоров с правообладателями учебной и учебно-методической литературы.</w:t>
      </w:r>
    </w:p>
    <w:p w:rsidR="00043A0F" w:rsidRPr="0006653B" w:rsidRDefault="00043A0F" w:rsidP="00FE7426">
      <w:pPr>
        <w:pStyle w:val="Style16"/>
        <w:widowControl/>
        <w:spacing w:line="240" w:lineRule="auto"/>
        <w:ind w:firstLine="851"/>
        <w:rPr>
          <w:rStyle w:val="FontStyle41"/>
          <w:sz w:val="24"/>
          <w:szCs w:val="24"/>
        </w:rPr>
      </w:pPr>
      <w:r w:rsidRPr="0006653B">
        <w:rPr>
          <w:rStyle w:val="FontStyle41"/>
          <w:sz w:val="24"/>
          <w:szCs w:val="24"/>
        </w:rPr>
        <w:t>При этом должна быть обеспечена возможность осуществления одновременного индивидуального доступа к такой системе не менее чем для 25 процентов обучающихся.</w:t>
      </w:r>
    </w:p>
    <w:p w:rsidR="00043A0F" w:rsidRPr="0006653B" w:rsidRDefault="00043A0F" w:rsidP="00FE7426">
      <w:pPr>
        <w:pStyle w:val="Style16"/>
        <w:widowControl/>
        <w:spacing w:line="240" w:lineRule="auto"/>
        <w:ind w:firstLine="851"/>
        <w:rPr>
          <w:rStyle w:val="FontStyle41"/>
          <w:sz w:val="24"/>
          <w:szCs w:val="24"/>
        </w:rPr>
      </w:pPr>
      <w:r w:rsidRPr="0006653B">
        <w:rPr>
          <w:rStyle w:val="FontStyle41"/>
          <w:sz w:val="24"/>
          <w:szCs w:val="24"/>
        </w:rPr>
        <w:t>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5 лет), из расчета не менее 25 экземпляров таких изданий на каждые 100 обучающихся.</w:t>
      </w:r>
    </w:p>
    <w:p w:rsidR="00043A0F" w:rsidRPr="0006653B" w:rsidRDefault="00043A0F" w:rsidP="00FE7426">
      <w:pPr>
        <w:pStyle w:val="Style16"/>
        <w:widowControl/>
        <w:spacing w:line="240" w:lineRule="auto"/>
        <w:ind w:firstLine="851"/>
        <w:rPr>
          <w:rStyle w:val="FontStyle41"/>
          <w:sz w:val="24"/>
          <w:szCs w:val="24"/>
        </w:rPr>
      </w:pPr>
      <w:r w:rsidRPr="0006653B">
        <w:rPr>
          <w:rStyle w:val="FontStyle41"/>
          <w:sz w:val="24"/>
          <w:szCs w:val="24"/>
        </w:rPr>
        <w:t>Фонд дополнительной литературы помимо учебной должен включать официальные, справочно-библиографические и специализированные периодические издания в расчете 1-2 экземпляра на каждые 100 обучающихся.</w:t>
      </w:r>
    </w:p>
    <w:p w:rsidR="00B331E9" w:rsidRDefault="00043A0F" w:rsidP="00FE7426">
      <w:pPr>
        <w:pStyle w:val="Style19"/>
        <w:widowControl/>
        <w:spacing w:line="240" w:lineRule="auto"/>
        <w:ind w:firstLine="851"/>
        <w:jc w:val="both"/>
        <w:rPr>
          <w:rStyle w:val="FontStyle41"/>
          <w:sz w:val="24"/>
          <w:szCs w:val="24"/>
        </w:rPr>
      </w:pPr>
      <w:r w:rsidRPr="0006653B">
        <w:rPr>
          <w:rStyle w:val="FontStyle41"/>
          <w:sz w:val="24"/>
          <w:szCs w:val="24"/>
        </w:rPr>
        <w:t xml:space="preserve">Электронно-библиотечная система должна обеспечивать возможность </w:t>
      </w:r>
      <w:r w:rsidR="00430D6A" w:rsidRPr="0006653B">
        <w:rPr>
          <w:rStyle w:val="FontStyle41"/>
          <w:sz w:val="24"/>
          <w:szCs w:val="24"/>
        </w:rPr>
        <w:t>индивидуального доступа,</w:t>
      </w:r>
      <w:r w:rsidRPr="0006653B">
        <w:rPr>
          <w:rStyle w:val="FontStyle41"/>
          <w:sz w:val="24"/>
          <w:szCs w:val="24"/>
        </w:rPr>
        <w:t xml:space="preserve"> для каждого обучающегося из любой точки, в которой имеется доступ к сети Интернет.</w:t>
      </w:r>
    </w:p>
    <w:p w:rsidR="00043A0F" w:rsidRPr="008F0C41" w:rsidRDefault="00043A0F" w:rsidP="00FE7426">
      <w:pPr>
        <w:widowControl w:val="0"/>
        <w:autoSpaceDE w:val="0"/>
        <w:autoSpaceDN w:val="0"/>
        <w:adjustRightInd w:val="0"/>
        <w:ind w:firstLine="851"/>
        <w:jc w:val="both"/>
        <w:outlineLvl w:val="0"/>
        <w:rPr>
          <w:b/>
        </w:rPr>
      </w:pPr>
      <w:r w:rsidRPr="008F0C41">
        <w:rPr>
          <w:b/>
        </w:rPr>
        <w:t>5.3.3. Материально-техническое обеспечение учебного процесса.</w:t>
      </w:r>
    </w:p>
    <w:p w:rsidR="00043A0F" w:rsidRPr="0006653B" w:rsidRDefault="00043A0F" w:rsidP="00FE7426">
      <w:pPr>
        <w:widowControl w:val="0"/>
        <w:autoSpaceDE w:val="0"/>
        <w:autoSpaceDN w:val="0"/>
        <w:adjustRightInd w:val="0"/>
        <w:ind w:firstLine="851"/>
        <w:jc w:val="both"/>
      </w:pPr>
      <w:r w:rsidRPr="0006653B">
        <w:lastRenderedPageBreak/>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043A0F" w:rsidRPr="0006653B" w:rsidRDefault="00CD16A8" w:rsidP="00FE7426">
      <w:pPr>
        <w:widowControl w:val="0"/>
        <w:autoSpaceDE w:val="0"/>
        <w:autoSpaceDN w:val="0"/>
        <w:adjustRightInd w:val="0"/>
        <w:ind w:firstLine="851"/>
        <w:jc w:val="both"/>
      </w:pPr>
      <w:r>
        <w:t xml:space="preserve">1) </w:t>
      </w:r>
      <w:r w:rsidR="00043A0F" w:rsidRPr="0006653B">
        <w:t>Минимально необходимый для реализации ООП бакалавриата перечень материально-технического обеспечения включает в себя:</w:t>
      </w:r>
    </w:p>
    <w:p w:rsidR="00043A0F" w:rsidRPr="0006653B" w:rsidRDefault="00043A0F" w:rsidP="00D16289">
      <w:pPr>
        <w:pStyle w:val="af"/>
        <w:widowControl w:val="0"/>
        <w:numPr>
          <w:ilvl w:val="0"/>
          <w:numId w:val="13"/>
        </w:numPr>
        <w:autoSpaceDE w:val="0"/>
        <w:autoSpaceDN w:val="0"/>
        <w:adjustRightInd w:val="0"/>
        <w:ind w:left="426"/>
        <w:jc w:val="both"/>
      </w:pPr>
      <w:r w:rsidRPr="0006653B">
        <w:t xml:space="preserve">коллекции тематических </w:t>
      </w:r>
      <w:r w:rsidR="00E302EC" w:rsidRPr="0006653B">
        <w:t>карт разных</w:t>
      </w:r>
      <w:r w:rsidRPr="0006653B">
        <w:t xml:space="preserve"> масштабов и назначения для </w:t>
      </w:r>
      <w:r w:rsidR="00915FAE" w:rsidRPr="0006653B">
        <w:t>Кыргызстана</w:t>
      </w:r>
      <w:r w:rsidRPr="0006653B">
        <w:t>, зарубежных стран, материков и океанов, мира;</w:t>
      </w:r>
    </w:p>
    <w:p w:rsidR="00043A0F" w:rsidRPr="0006653B" w:rsidRDefault="00043A0F" w:rsidP="00D16289">
      <w:pPr>
        <w:pStyle w:val="af"/>
        <w:widowControl w:val="0"/>
        <w:numPr>
          <w:ilvl w:val="0"/>
          <w:numId w:val="13"/>
        </w:numPr>
        <w:autoSpaceDE w:val="0"/>
        <w:autoSpaceDN w:val="0"/>
        <w:adjustRightInd w:val="0"/>
        <w:ind w:left="426"/>
        <w:jc w:val="both"/>
      </w:pPr>
      <w:r w:rsidRPr="0006653B">
        <w:t>коллекции карт социально-экономической тематики разных масштабов и назначения для Кыргызстана, зарубежных стран, материков и океанов, мира;</w:t>
      </w:r>
    </w:p>
    <w:p w:rsidR="00043A0F" w:rsidRPr="0006653B" w:rsidRDefault="00043A0F" w:rsidP="00D16289">
      <w:pPr>
        <w:pStyle w:val="af"/>
        <w:widowControl w:val="0"/>
        <w:numPr>
          <w:ilvl w:val="0"/>
          <w:numId w:val="13"/>
        </w:numPr>
        <w:autoSpaceDE w:val="0"/>
        <w:autoSpaceDN w:val="0"/>
        <w:adjustRightInd w:val="0"/>
        <w:ind w:left="426"/>
        <w:jc w:val="both"/>
      </w:pPr>
      <w:r w:rsidRPr="0006653B">
        <w:t>коллекции карт экологической (геоэкологической) тематики разных масштабов и назначения для Кыргызстана, зарубежных стран, материков и океанов, мира и отдельных регионов;</w:t>
      </w:r>
    </w:p>
    <w:p w:rsidR="00043A0F" w:rsidRPr="0006653B" w:rsidRDefault="00043A0F" w:rsidP="00D16289">
      <w:pPr>
        <w:pStyle w:val="af"/>
        <w:widowControl w:val="0"/>
        <w:numPr>
          <w:ilvl w:val="0"/>
          <w:numId w:val="13"/>
        </w:numPr>
        <w:autoSpaceDE w:val="0"/>
        <w:autoSpaceDN w:val="0"/>
        <w:adjustRightInd w:val="0"/>
        <w:ind w:left="426"/>
        <w:jc w:val="both"/>
      </w:pPr>
      <w:r w:rsidRPr="0006653B">
        <w:t>коллекции исторических карт разного назначения для Кыргызской Республики, зарубежных стран мира и отдельных регионов (на разные исторические периоды);</w:t>
      </w:r>
    </w:p>
    <w:p w:rsidR="00043A0F" w:rsidRPr="0006653B" w:rsidRDefault="00043A0F" w:rsidP="00D16289">
      <w:pPr>
        <w:pStyle w:val="af"/>
        <w:widowControl w:val="0"/>
        <w:numPr>
          <w:ilvl w:val="0"/>
          <w:numId w:val="13"/>
        </w:numPr>
        <w:autoSpaceDE w:val="0"/>
        <w:autoSpaceDN w:val="0"/>
        <w:adjustRightInd w:val="0"/>
        <w:ind w:left="426"/>
        <w:jc w:val="both"/>
      </w:pPr>
      <w:r w:rsidRPr="0006653B">
        <w:t xml:space="preserve">серии карт для Высшей школы, регионов, мира в масштабах 1:4 000 000 и 1:5 000 000 (для Кыргызской Республики </w:t>
      </w:r>
      <w:r w:rsidR="00042C74" w:rsidRPr="0006653B">
        <w:t>и мира</w:t>
      </w:r>
      <w:r w:rsidRPr="0006653B">
        <w:t>), 1:8 000 000 (карты районирования) и 1: 15 000 000 (карты мира) и карты отдельных регионов;</w:t>
      </w:r>
    </w:p>
    <w:p w:rsidR="00043A0F" w:rsidRPr="0006653B" w:rsidRDefault="00043A0F" w:rsidP="00D16289">
      <w:pPr>
        <w:pStyle w:val="af"/>
        <w:widowControl w:val="0"/>
        <w:numPr>
          <w:ilvl w:val="0"/>
          <w:numId w:val="13"/>
        </w:numPr>
        <w:autoSpaceDE w:val="0"/>
        <w:autoSpaceDN w:val="0"/>
        <w:adjustRightInd w:val="0"/>
        <w:ind w:left="426"/>
        <w:jc w:val="both"/>
      </w:pPr>
      <w:r w:rsidRPr="0006653B">
        <w:t>глобусы разного назначения и тематики Земли, Луны и других планет;</w:t>
      </w:r>
    </w:p>
    <w:p w:rsidR="00043A0F" w:rsidRPr="0006653B" w:rsidRDefault="00043A0F" w:rsidP="00D16289">
      <w:pPr>
        <w:pStyle w:val="af"/>
        <w:widowControl w:val="0"/>
        <w:numPr>
          <w:ilvl w:val="0"/>
          <w:numId w:val="13"/>
        </w:numPr>
        <w:autoSpaceDE w:val="0"/>
        <w:autoSpaceDN w:val="0"/>
        <w:adjustRightInd w:val="0"/>
        <w:ind w:left="426"/>
        <w:jc w:val="both"/>
      </w:pPr>
      <w:r w:rsidRPr="0006653B">
        <w:t>коллекции старых карт разных масштабов;</w:t>
      </w:r>
    </w:p>
    <w:p w:rsidR="00043A0F" w:rsidRPr="0006653B" w:rsidRDefault="00043A0F" w:rsidP="00D16289">
      <w:pPr>
        <w:pStyle w:val="af"/>
        <w:widowControl w:val="0"/>
        <w:numPr>
          <w:ilvl w:val="0"/>
          <w:numId w:val="13"/>
        </w:numPr>
        <w:autoSpaceDE w:val="0"/>
        <w:autoSpaceDN w:val="0"/>
        <w:adjustRightInd w:val="0"/>
        <w:ind w:left="426"/>
        <w:jc w:val="both"/>
      </w:pPr>
      <w:r w:rsidRPr="0006653B">
        <w:t>коллекции зарубежных карт и атласов разного типа, масштаба, способов изображения и оформления;</w:t>
      </w:r>
    </w:p>
    <w:p w:rsidR="00043A0F" w:rsidRPr="0006653B" w:rsidRDefault="00043A0F" w:rsidP="00D16289">
      <w:pPr>
        <w:pStyle w:val="af"/>
        <w:widowControl w:val="0"/>
        <w:numPr>
          <w:ilvl w:val="0"/>
          <w:numId w:val="13"/>
        </w:numPr>
        <w:autoSpaceDE w:val="0"/>
        <w:autoSpaceDN w:val="0"/>
        <w:adjustRightInd w:val="0"/>
        <w:ind w:left="426"/>
        <w:jc w:val="both"/>
      </w:pPr>
      <w:r w:rsidRPr="0006653B">
        <w:t>проекционное оборудование для демонстрации лекционных материалов по всем основным учебным курсам;</w:t>
      </w:r>
    </w:p>
    <w:p w:rsidR="00043A0F" w:rsidRPr="0006653B" w:rsidRDefault="00043A0F" w:rsidP="00D16289">
      <w:pPr>
        <w:pStyle w:val="af"/>
        <w:widowControl w:val="0"/>
        <w:numPr>
          <w:ilvl w:val="0"/>
          <w:numId w:val="13"/>
        </w:numPr>
        <w:autoSpaceDE w:val="0"/>
        <w:autoSpaceDN w:val="0"/>
        <w:adjustRightInd w:val="0"/>
        <w:ind w:left="426"/>
        <w:jc w:val="both"/>
      </w:pPr>
      <w:r w:rsidRPr="0006653B">
        <w:t>демонстрационные отечественные и зарубежные компакт-диски компьютерных карт, атласов, мультимедийных картографических произведений, анимаций, виртуальных изображений, геоинформационных систем, виртуальных для обеспечения всех картографических курсов;</w:t>
      </w:r>
    </w:p>
    <w:p w:rsidR="00043A0F" w:rsidRPr="0006653B" w:rsidRDefault="00043A0F" w:rsidP="00D16289">
      <w:pPr>
        <w:pStyle w:val="af"/>
        <w:widowControl w:val="0"/>
        <w:numPr>
          <w:ilvl w:val="0"/>
          <w:numId w:val="13"/>
        </w:numPr>
        <w:autoSpaceDE w:val="0"/>
        <w:autoSpaceDN w:val="0"/>
        <w:adjustRightInd w:val="0"/>
        <w:ind w:left="426"/>
        <w:jc w:val="both"/>
      </w:pPr>
      <w:r w:rsidRPr="0006653B">
        <w:t>стандартные программы для обработки данных спутникового позиционирования;</w:t>
      </w:r>
    </w:p>
    <w:p w:rsidR="00043A0F" w:rsidRPr="0006653B" w:rsidRDefault="00043A0F" w:rsidP="00D16289">
      <w:pPr>
        <w:pStyle w:val="af"/>
        <w:widowControl w:val="0"/>
        <w:numPr>
          <w:ilvl w:val="0"/>
          <w:numId w:val="13"/>
        </w:numPr>
        <w:autoSpaceDE w:val="0"/>
        <w:autoSpaceDN w:val="0"/>
        <w:adjustRightInd w:val="0"/>
        <w:ind w:left="426"/>
        <w:jc w:val="both"/>
      </w:pPr>
      <w:r w:rsidRPr="0006653B">
        <w:t>настольные компьютеры для обработки полевых цифровых картографических, геодезических и фотограмметрических данных и материалов дистанционного зондирования;</w:t>
      </w:r>
    </w:p>
    <w:p w:rsidR="00043A0F" w:rsidRPr="0006653B" w:rsidRDefault="00043A0F" w:rsidP="00D16289">
      <w:pPr>
        <w:pStyle w:val="af"/>
        <w:widowControl w:val="0"/>
        <w:numPr>
          <w:ilvl w:val="0"/>
          <w:numId w:val="13"/>
        </w:numPr>
        <w:autoSpaceDE w:val="0"/>
        <w:autoSpaceDN w:val="0"/>
        <w:adjustRightInd w:val="0"/>
        <w:ind w:left="426"/>
        <w:jc w:val="both"/>
      </w:pPr>
      <w:r w:rsidRPr="0006653B">
        <w:t>лазерные проекторы и другое проекционное оборудование для демонстрации лекционных материалов;</w:t>
      </w:r>
    </w:p>
    <w:p w:rsidR="00043A0F" w:rsidRPr="0006653B" w:rsidRDefault="00043A0F" w:rsidP="00D16289">
      <w:pPr>
        <w:pStyle w:val="af"/>
        <w:widowControl w:val="0"/>
        <w:numPr>
          <w:ilvl w:val="0"/>
          <w:numId w:val="13"/>
        </w:numPr>
        <w:autoSpaceDE w:val="0"/>
        <w:autoSpaceDN w:val="0"/>
        <w:adjustRightInd w:val="0"/>
        <w:ind w:left="426"/>
        <w:jc w:val="both"/>
      </w:pPr>
      <w:r w:rsidRPr="0006653B">
        <w:t>экраны разного типа и размера;</w:t>
      </w:r>
    </w:p>
    <w:p w:rsidR="00043A0F" w:rsidRPr="0006653B" w:rsidRDefault="00043A0F" w:rsidP="00D16289">
      <w:pPr>
        <w:pStyle w:val="af"/>
        <w:widowControl w:val="0"/>
        <w:numPr>
          <w:ilvl w:val="0"/>
          <w:numId w:val="13"/>
        </w:numPr>
        <w:autoSpaceDE w:val="0"/>
        <w:autoSpaceDN w:val="0"/>
        <w:adjustRightInd w:val="0"/>
        <w:ind w:left="426"/>
        <w:jc w:val="both"/>
      </w:pPr>
      <w:r w:rsidRPr="0006653B">
        <w:t>наборы лицензионных компьютерных программ;</w:t>
      </w:r>
    </w:p>
    <w:p w:rsidR="00043A0F" w:rsidRPr="0006653B" w:rsidRDefault="00043A0F" w:rsidP="00D16289">
      <w:pPr>
        <w:pStyle w:val="af"/>
        <w:widowControl w:val="0"/>
        <w:numPr>
          <w:ilvl w:val="0"/>
          <w:numId w:val="13"/>
        </w:numPr>
        <w:autoSpaceDE w:val="0"/>
        <w:autoSpaceDN w:val="0"/>
        <w:adjustRightInd w:val="0"/>
        <w:ind w:left="426"/>
        <w:jc w:val="both"/>
      </w:pPr>
      <w:r w:rsidRPr="0006653B">
        <w:t>наборы учебных демонстрационных программ и материалов на компакт-дисках;</w:t>
      </w:r>
    </w:p>
    <w:p w:rsidR="00043A0F" w:rsidRPr="0006653B" w:rsidRDefault="00043A0F" w:rsidP="00D16289">
      <w:pPr>
        <w:pStyle w:val="af"/>
        <w:widowControl w:val="0"/>
        <w:numPr>
          <w:ilvl w:val="0"/>
          <w:numId w:val="13"/>
        </w:numPr>
        <w:autoSpaceDE w:val="0"/>
        <w:autoSpaceDN w:val="0"/>
        <w:adjustRightInd w:val="0"/>
        <w:ind w:left="426"/>
        <w:jc w:val="both"/>
      </w:pPr>
      <w:r w:rsidRPr="0006653B">
        <w:t>учебную базу практики, оборудованную для ведения топографо-геодезических работ, включая планово-высотное обоснование (учебные пирамиды и реперы), камеральное помещение, геокамеру;</w:t>
      </w:r>
    </w:p>
    <w:p w:rsidR="00043A0F" w:rsidRPr="0006653B" w:rsidRDefault="00043A0F" w:rsidP="00D16289">
      <w:pPr>
        <w:pStyle w:val="af"/>
        <w:widowControl w:val="0"/>
        <w:numPr>
          <w:ilvl w:val="0"/>
          <w:numId w:val="13"/>
        </w:numPr>
        <w:autoSpaceDE w:val="0"/>
        <w:autoSpaceDN w:val="0"/>
        <w:adjustRightInd w:val="0"/>
        <w:ind w:left="426"/>
        <w:jc w:val="both"/>
      </w:pPr>
      <w:r w:rsidRPr="0006653B">
        <w:t>учебный кабинет геодезии, оборудованный шкафами для хранения геодезических инструментов и оборудования и стеллажами для размещения пособий и материалов;</w:t>
      </w:r>
    </w:p>
    <w:p w:rsidR="00043A0F" w:rsidRPr="0006653B" w:rsidRDefault="00043A0F" w:rsidP="00D16289">
      <w:pPr>
        <w:pStyle w:val="af"/>
        <w:widowControl w:val="0"/>
        <w:numPr>
          <w:ilvl w:val="0"/>
          <w:numId w:val="13"/>
        </w:numPr>
        <w:autoSpaceDE w:val="0"/>
        <w:autoSpaceDN w:val="0"/>
        <w:adjustRightInd w:val="0"/>
        <w:ind w:left="426"/>
        <w:jc w:val="both"/>
      </w:pPr>
      <w:r w:rsidRPr="0006653B">
        <w:t>учебную аудиторию, оснащенную оборудованием для ведения камеральных (лабораторных) занятий по изучению геодезических приборов и проведению измерений;</w:t>
      </w:r>
    </w:p>
    <w:p w:rsidR="00043A0F" w:rsidRPr="0006653B" w:rsidRDefault="00043A0F" w:rsidP="00D16289">
      <w:pPr>
        <w:pStyle w:val="af"/>
        <w:widowControl w:val="0"/>
        <w:numPr>
          <w:ilvl w:val="0"/>
          <w:numId w:val="13"/>
        </w:numPr>
        <w:autoSpaceDE w:val="0"/>
        <w:autoSpaceDN w:val="0"/>
        <w:adjustRightInd w:val="0"/>
        <w:ind w:left="426"/>
        <w:jc w:val="both"/>
      </w:pPr>
      <w:r w:rsidRPr="0006653B">
        <w:t>теодолиты, нивелиры и другое геодезическое оборудование;</w:t>
      </w:r>
    </w:p>
    <w:p w:rsidR="00043A0F" w:rsidRPr="0006653B" w:rsidRDefault="00043A0F" w:rsidP="00D16289">
      <w:pPr>
        <w:pStyle w:val="af"/>
        <w:widowControl w:val="0"/>
        <w:numPr>
          <w:ilvl w:val="0"/>
          <w:numId w:val="13"/>
        </w:numPr>
        <w:autoSpaceDE w:val="0"/>
        <w:autoSpaceDN w:val="0"/>
        <w:adjustRightInd w:val="0"/>
        <w:ind w:left="426"/>
        <w:jc w:val="both"/>
      </w:pPr>
      <w:r w:rsidRPr="0006653B">
        <w:t>учебные аудитории для проведения лабораторных работ, оборудованные рабочими местами для проведения занятий, шкафами и стеллажами для хранения фотограмметрических приборов и инструментов, снимков;</w:t>
      </w:r>
    </w:p>
    <w:p w:rsidR="00043A0F" w:rsidRPr="0006653B" w:rsidRDefault="00043A0F" w:rsidP="00D16289">
      <w:pPr>
        <w:pStyle w:val="af"/>
        <w:widowControl w:val="0"/>
        <w:numPr>
          <w:ilvl w:val="0"/>
          <w:numId w:val="13"/>
        </w:numPr>
        <w:autoSpaceDE w:val="0"/>
        <w:autoSpaceDN w:val="0"/>
        <w:adjustRightInd w:val="0"/>
        <w:ind w:left="426"/>
        <w:jc w:val="both"/>
      </w:pPr>
      <w:r w:rsidRPr="0006653B">
        <w:t>учебную фотолабораторию;</w:t>
      </w:r>
    </w:p>
    <w:p w:rsidR="00043A0F" w:rsidRPr="0006653B" w:rsidRDefault="00043A0F" w:rsidP="00D16289">
      <w:pPr>
        <w:pStyle w:val="af"/>
        <w:widowControl w:val="0"/>
        <w:numPr>
          <w:ilvl w:val="0"/>
          <w:numId w:val="13"/>
        </w:numPr>
        <w:autoSpaceDE w:val="0"/>
        <w:autoSpaceDN w:val="0"/>
        <w:adjustRightInd w:val="0"/>
        <w:ind w:left="426"/>
        <w:jc w:val="both"/>
      </w:pPr>
      <w:r w:rsidRPr="0006653B">
        <w:t xml:space="preserve">приборы для обработки одиночных снимков - фототрансформаторы, проекторы, </w:t>
      </w:r>
      <w:r w:rsidRPr="0006653B">
        <w:lastRenderedPageBreak/>
        <w:t>оптические пантографы;</w:t>
      </w:r>
    </w:p>
    <w:p w:rsidR="00043A0F" w:rsidRPr="0006653B" w:rsidRDefault="00043A0F" w:rsidP="00D16289">
      <w:pPr>
        <w:pStyle w:val="af"/>
        <w:widowControl w:val="0"/>
        <w:numPr>
          <w:ilvl w:val="0"/>
          <w:numId w:val="13"/>
        </w:numPr>
        <w:autoSpaceDE w:val="0"/>
        <w:autoSpaceDN w:val="0"/>
        <w:adjustRightInd w:val="0"/>
        <w:ind w:left="426"/>
        <w:jc w:val="both"/>
      </w:pPr>
      <w:r w:rsidRPr="0006653B">
        <w:t>стерокомпараторы и другие измерительные приборы для измерения плоских прямоугольных координат точек фотоснимков, а также параллаксов;</w:t>
      </w:r>
    </w:p>
    <w:p w:rsidR="00043A0F" w:rsidRPr="0006653B" w:rsidRDefault="00043A0F" w:rsidP="00D16289">
      <w:pPr>
        <w:pStyle w:val="af"/>
        <w:widowControl w:val="0"/>
        <w:numPr>
          <w:ilvl w:val="0"/>
          <w:numId w:val="13"/>
        </w:numPr>
        <w:autoSpaceDE w:val="0"/>
        <w:autoSpaceDN w:val="0"/>
        <w:adjustRightInd w:val="0"/>
        <w:ind w:left="426"/>
        <w:jc w:val="both"/>
      </w:pPr>
      <w:r w:rsidRPr="0006653B">
        <w:t>приборы для рисовки рельефа на аэрофотоснимках;</w:t>
      </w:r>
    </w:p>
    <w:p w:rsidR="00043A0F" w:rsidRPr="0006653B" w:rsidRDefault="00043A0F" w:rsidP="00D16289">
      <w:pPr>
        <w:pStyle w:val="af"/>
        <w:widowControl w:val="0"/>
        <w:numPr>
          <w:ilvl w:val="0"/>
          <w:numId w:val="13"/>
        </w:numPr>
        <w:autoSpaceDE w:val="0"/>
        <w:autoSpaceDN w:val="0"/>
        <w:adjustRightInd w:val="0"/>
        <w:ind w:left="426"/>
        <w:jc w:val="both"/>
      </w:pPr>
      <w:r w:rsidRPr="0006653B">
        <w:t>универсальные фотограмметрические приборы для выполнения всего комплекса камеральных аэрофототопографических работ;</w:t>
      </w:r>
    </w:p>
    <w:p w:rsidR="00043A0F" w:rsidRPr="0006653B" w:rsidRDefault="00043A0F" w:rsidP="00D16289">
      <w:pPr>
        <w:pStyle w:val="af"/>
        <w:widowControl w:val="0"/>
        <w:numPr>
          <w:ilvl w:val="0"/>
          <w:numId w:val="13"/>
        </w:numPr>
        <w:autoSpaceDE w:val="0"/>
        <w:autoSpaceDN w:val="0"/>
        <w:adjustRightInd w:val="0"/>
        <w:ind w:left="426"/>
        <w:jc w:val="both"/>
      </w:pPr>
      <w:r w:rsidRPr="0006653B">
        <w:t>электронные приборные комплексы для дешифрирования снимков;</w:t>
      </w:r>
    </w:p>
    <w:p w:rsidR="00043A0F" w:rsidRPr="0006653B" w:rsidRDefault="00043A0F" w:rsidP="00D16289">
      <w:pPr>
        <w:pStyle w:val="af"/>
        <w:widowControl w:val="0"/>
        <w:numPr>
          <w:ilvl w:val="0"/>
          <w:numId w:val="13"/>
        </w:numPr>
        <w:autoSpaceDE w:val="0"/>
        <w:autoSpaceDN w:val="0"/>
        <w:adjustRightInd w:val="0"/>
        <w:ind w:left="426"/>
        <w:jc w:val="both"/>
      </w:pPr>
      <w:r w:rsidRPr="0006653B">
        <w:t>электронные приборные комплексы для обработки аэрокосмических материалов и рисовки карт;</w:t>
      </w:r>
    </w:p>
    <w:p w:rsidR="00043A0F" w:rsidRPr="0006653B" w:rsidRDefault="00043A0F" w:rsidP="00D16289">
      <w:pPr>
        <w:pStyle w:val="af"/>
        <w:widowControl w:val="0"/>
        <w:numPr>
          <w:ilvl w:val="0"/>
          <w:numId w:val="13"/>
        </w:numPr>
        <w:autoSpaceDE w:val="0"/>
        <w:autoSpaceDN w:val="0"/>
        <w:adjustRightInd w:val="0"/>
        <w:ind w:left="426"/>
        <w:jc w:val="both"/>
      </w:pPr>
      <w:r w:rsidRPr="0006653B">
        <w:t>фототрансформаторы, в том числе, автоматизированные и щелевые;</w:t>
      </w:r>
    </w:p>
    <w:p w:rsidR="00043A0F" w:rsidRPr="0006653B" w:rsidRDefault="00043A0F" w:rsidP="00D16289">
      <w:pPr>
        <w:pStyle w:val="af"/>
        <w:widowControl w:val="0"/>
        <w:numPr>
          <w:ilvl w:val="0"/>
          <w:numId w:val="13"/>
        </w:numPr>
        <w:autoSpaceDE w:val="0"/>
        <w:autoSpaceDN w:val="0"/>
        <w:adjustRightInd w:val="0"/>
        <w:ind w:left="426"/>
        <w:jc w:val="both"/>
      </w:pPr>
      <w:r w:rsidRPr="0006653B">
        <w:t>фототеодолитные комплексы для выполнения наземных съемок;</w:t>
      </w:r>
    </w:p>
    <w:p w:rsidR="00043A0F" w:rsidRPr="0006653B" w:rsidRDefault="00043A0F" w:rsidP="00D16289">
      <w:pPr>
        <w:pStyle w:val="af"/>
        <w:widowControl w:val="0"/>
        <w:numPr>
          <w:ilvl w:val="0"/>
          <w:numId w:val="13"/>
        </w:numPr>
        <w:autoSpaceDE w:val="0"/>
        <w:autoSpaceDN w:val="0"/>
        <w:adjustRightInd w:val="0"/>
        <w:ind w:left="426"/>
        <w:jc w:val="both"/>
      </w:pPr>
      <w:r w:rsidRPr="0006653B">
        <w:t>цифровые фотокамеры для полевой съемки объектов и получения цифровых снимков;</w:t>
      </w:r>
    </w:p>
    <w:p w:rsidR="00043A0F" w:rsidRPr="0006653B" w:rsidRDefault="00043A0F" w:rsidP="00E302EC">
      <w:pPr>
        <w:pStyle w:val="af"/>
        <w:widowControl w:val="0"/>
        <w:numPr>
          <w:ilvl w:val="0"/>
          <w:numId w:val="13"/>
        </w:numPr>
        <w:autoSpaceDE w:val="0"/>
        <w:autoSpaceDN w:val="0"/>
        <w:adjustRightInd w:val="0"/>
        <w:ind w:left="426"/>
        <w:jc w:val="both"/>
      </w:pPr>
      <w:r w:rsidRPr="0006653B">
        <w:t>стандартные программы для обработки данных спутникового позиционирования;</w:t>
      </w:r>
    </w:p>
    <w:p w:rsidR="00043A0F" w:rsidRPr="0006653B" w:rsidRDefault="00043A0F" w:rsidP="00E302EC">
      <w:pPr>
        <w:pStyle w:val="af"/>
        <w:widowControl w:val="0"/>
        <w:numPr>
          <w:ilvl w:val="0"/>
          <w:numId w:val="13"/>
        </w:numPr>
        <w:autoSpaceDE w:val="0"/>
        <w:autoSpaceDN w:val="0"/>
        <w:adjustRightInd w:val="0"/>
        <w:ind w:left="426"/>
        <w:jc w:val="both"/>
      </w:pPr>
      <w:r w:rsidRPr="0006653B">
        <w:t>комплекты учебных аэрофотоснимков разного масштаба и типа, стереопары;</w:t>
      </w:r>
    </w:p>
    <w:p w:rsidR="00043A0F" w:rsidRPr="0006653B" w:rsidRDefault="00043A0F" w:rsidP="00E302EC">
      <w:pPr>
        <w:pStyle w:val="af"/>
        <w:widowControl w:val="0"/>
        <w:numPr>
          <w:ilvl w:val="0"/>
          <w:numId w:val="13"/>
        </w:numPr>
        <w:autoSpaceDE w:val="0"/>
        <w:autoSpaceDN w:val="0"/>
        <w:adjustRightInd w:val="0"/>
        <w:ind w:left="426"/>
        <w:jc w:val="both"/>
      </w:pPr>
      <w:r w:rsidRPr="0006653B">
        <w:t>комплекты учебных космических снимков разного масштаба и типа (фотографические, фототелевизионные, сканерные);</w:t>
      </w:r>
    </w:p>
    <w:p w:rsidR="00043A0F" w:rsidRPr="0006653B" w:rsidRDefault="00043A0F" w:rsidP="00E302EC">
      <w:pPr>
        <w:pStyle w:val="af"/>
        <w:widowControl w:val="0"/>
        <w:numPr>
          <w:ilvl w:val="0"/>
          <w:numId w:val="13"/>
        </w:numPr>
        <w:autoSpaceDE w:val="0"/>
        <w:autoSpaceDN w:val="0"/>
        <w:adjustRightInd w:val="0"/>
        <w:ind w:left="426"/>
        <w:jc w:val="both"/>
      </w:pPr>
      <w:r w:rsidRPr="0006653B">
        <w:t>наборы фотопланов, фотомонтажей, фотокарт и космофотокарт разного типа, масштаба и назначения;</w:t>
      </w:r>
    </w:p>
    <w:p w:rsidR="00043A0F" w:rsidRPr="0006653B" w:rsidRDefault="00043A0F" w:rsidP="00E302EC">
      <w:pPr>
        <w:pStyle w:val="af"/>
        <w:widowControl w:val="0"/>
        <w:numPr>
          <w:ilvl w:val="0"/>
          <w:numId w:val="13"/>
        </w:numPr>
        <w:autoSpaceDE w:val="0"/>
        <w:autoSpaceDN w:val="0"/>
        <w:adjustRightInd w:val="0"/>
        <w:ind w:left="426"/>
        <w:jc w:val="both"/>
      </w:pPr>
      <w:r w:rsidRPr="0006653B">
        <w:t>альбомы и атласы дешифрирования аэро и космических снимков разного типа;</w:t>
      </w:r>
    </w:p>
    <w:p w:rsidR="00043A0F" w:rsidRPr="0006653B" w:rsidRDefault="00043A0F" w:rsidP="00E302EC">
      <w:pPr>
        <w:pStyle w:val="af"/>
        <w:widowControl w:val="0"/>
        <w:numPr>
          <w:ilvl w:val="0"/>
          <w:numId w:val="13"/>
        </w:numPr>
        <w:autoSpaceDE w:val="0"/>
        <w:autoSpaceDN w:val="0"/>
        <w:adjustRightInd w:val="0"/>
        <w:ind w:left="426"/>
        <w:jc w:val="both"/>
      </w:pPr>
      <w:r w:rsidRPr="0006653B">
        <w:t>комплекты наглядных пособий по аэро и космической съемке и фотограмметрической обработке материалов;</w:t>
      </w:r>
    </w:p>
    <w:p w:rsidR="00043A0F" w:rsidRPr="0006653B" w:rsidRDefault="00043A0F" w:rsidP="00E302EC">
      <w:pPr>
        <w:pStyle w:val="af"/>
        <w:widowControl w:val="0"/>
        <w:numPr>
          <w:ilvl w:val="0"/>
          <w:numId w:val="13"/>
        </w:numPr>
        <w:autoSpaceDE w:val="0"/>
        <w:autoSpaceDN w:val="0"/>
        <w:adjustRightInd w:val="0"/>
        <w:ind w:left="426"/>
        <w:jc w:val="both"/>
      </w:pPr>
      <w:r w:rsidRPr="0006653B">
        <w:t>компьютеры;</w:t>
      </w:r>
    </w:p>
    <w:p w:rsidR="00043A0F" w:rsidRPr="0006653B" w:rsidRDefault="00043A0F" w:rsidP="00E302EC">
      <w:pPr>
        <w:pStyle w:val="af"/>
        <w:widowControl w:val="0"/>
        <w:numPr>
          <w:ilvl w:val="0"/>
          <w:numId w:val="13"/>
        </w:numPr>
        <w:autoSpaceDE w:val="0"/>
        <w:autoSpaceDN w:val="0"/>
        <w:adjustRightInd w:val="0"/>
        <w:ind w:left="426"/>
        <w:jc w:val="both"/>
      </w:pPr>
      <w:r w:rsidRPr="0006653B">
        <w:t>сканеры высокого разрешения разного формата для сканирования картографо-геодезических и фотограмметрических материалов;</w:t>
      </w:r>
    </w:p>
    <w:p w:rsidR="00043A0F" w:rsidRPr="0006653B" w:rsidRDefault="00043A0F" w:rsidP="00E302EC">
      <w:pPr>
        <w:pStyle w:val="af"/>
        <w:widowControl w:val="0"/>
        <w:numPr>
          <w:ilvl w:val="0"/>
          <w:numId w:val="13"/>
        </w:numPr>
        <w:autoSpaceDE w:val="0"/>
        <w:autoSpaceDN w:val="0"/>
        <w:adjustRightInd w:val="0"/>
        <w:ind w:left="426"/>
        <w:jc w:val="both"/>
      </w:pPr>
      <w:r w:rsidRPr="0006653B">
        <w:t>лазерные принтеры размеров;</w:t>
      </w:r>
    </w:p>
    <w:p w:rsidR="00043A0F" w:rsidRPr="0006653B" w:rsidRDefault="00043A0F" w:rsidP="00E302EC">
      <w:pPr>
        <w:pStyle w:val="af"/>
        <w:widowControl w:val="0"/>
        <w:numPr>
          <w:ilvl w:val="0"/>
          <w:numId w:val="13"/>
        </w:numPr>
        <w:autoSpaceDE w:val="0"/>
        <w:autoSpaceDN w:val="0"/>
        <w:adjustRightInd w:val="0"/>
        <w:ind w:left="426"/>
        <w:jc w:val="both"/>
      </w:pPr>
      <w:r w:rsidRPr="0006653B">
        <w:t>серверы коллективного пользования для обеспечения доступа в сеть Интернет;</w:t>
      </w:r>
    </w:p>
    <w:p w:rsidR="00043A0F" w:rsidRPr="0006653B" w:rsidRDefault="00043A0F" w:rsidP="00E302EC">
      <w:pPr>
        <w:pStyle w:val="af"/>
        <w:widowControl w:val="0"/>
        <w:numPr>
          <w:ilvl w:val="0"/>
          <w:numId w:val="13"/>
        </w:numPr>
        <w:autoSpaceDE w:val="0"/>
        <w:autoSpaceDN w:val="0"/>
        <w:adjustRightInd w:val="0"/>
        <w:ind w:left="426"/>
        <w:jc w:val="both"/>
      </w:pPr>
      <w:r w:rsidRPr="0006653B">
        <w:t>приемники спутникового позиционирования;</w:t>
      </w:r>
    </w:p>
    <w:p w:rsidR="00043A0F" w:rsidRPr="0006653B" w:rsidRDefault="00043A0F" w:rsidP="00E302EC">
      <w:pPr>
        <w:pStyle w:val="af"/>
        <w:widowControl w:val="0"/>
        <w:numPr>
          <w:ilvl w:val="0"/>
          <w:numId w:val="13"/>
        </w:numPr>
        <w:autoSpaceDE w:val="0"/>
        <w:autoSpaceDN w:val="0"/>
        <w:adjustRightInd w:val="0"/>
        <w:ind w:left="426"/>
        <w:jc w:val="both"/>
      </w:pPr>
      <w:r w:rsidRPr="0006653B">
        <w:t>учебные плакаты, слайды по основным компьютерным курсам;</w:t>
      </w:r>
    </w:p>
    <w:p w:rsidR="00043A0F" w:rsidRPr="0006653B" w:rsidRDefault="00043A0F" w:rsidP="00E302EC">
      <w:pPr>
        <w:pStyle w:val="af"/>
        <w:widowControl w:val="0"/>
        <w:numPr>
          <w:ilvl w:val="0"/>
          <w:numId w:val="13"/>
        </w:numPr>
        <w:autoSpaceDE w:val="0"/>
        <w:autoSpaceDN w:val="0"/>
        <w:adjustRightInd w:val="0"/>
        <w:ind w:left="426"/>
        <w:jc w:val="both"/>
      </w:pPr>
      <w:r w:rsidRPr="0006653B">
        <w:t>демонстрационные отечественные и зарубежные компакт-диски компьютерных карт, атласов, мультимедийных картографических произведений, анимаций, виртуальных изображений, геоинформационных систем, виртуальных для обеспечения всех картографических курсов;</w:t>
      </w:r>
    </w:p>
    <w:p w:rsidR="00043A0F" w:rsidRPr="0006653B" w:rsidRDefault="00043A0F" w:rsidP="00E302EC">
      <w:pPr>
        <w:pStyle w:val="af"/>
        <w:widowControl w:val="0"/>
        <w:numPr>
          <w:ilvl w:val="0"/>
          <w:numId w:val="13"/>
        </w:numPr>
        <w:autoSpaceDE w:val="0"/>
        <w:autoSpaceDN w:val="0"/>
        <w:adjustRightInd w:val="0"/>
        <w:ind w:left="426"/>
        <w:jc w:val="both"/>
      </w:pPr>
      <w:r w:rsidRPr="0006653B">
        <w:t>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сеть Интернет в соответствии с объемом изучаемых дисциплин.</w:t>
      </w:r>
    </w:p>
    <w:p w:rsidR="006F3692" w:rsidRPr="0006653B" w:rsidRDefault="006F3692" w:rsidP="00E302EC">
      <w:pPr>
        <w:pStyle w:val="af"/>
        <w:numPr>
          <w:ilvl w:val="0"/>
          <w:numId w:val="13"/>
        </w:numPr>
        <w:ind w:left="426"/>
        <w:jc w:val="both"/>
      </w:pPr>
      <w:r w:rsidRPr="0006653B">
        <w:t>требования к оборудованию учебных кабинетов, компьютерных классов, объектов для проведения практических и лабораторных занятий;</w:t>
      </w:r>
    </w:p>
    <w:p w:rsidR="006F3692" w:rsidRPr="0006653B" w:rsidRDefault="006F3692" w:rsidP="00E302EC">
      <w:pPr>
        <w:pStyle w:val="af"/>
        <w:numPr>
          <w:ilvl w:val="0"/>
          <w:numId w:val="13"/>
        </w:numPr>
        <w:ind w:left="426"/>
        <w:jc w:val="both"/>
      </w:pPr>
      <w:r w:rsidRPr="0006653B">
        <w:t>полигоны, технологические лаборатории, студии;</w:t>
      </w:r>
    </w:p>
    <w:p w:rsidR="006F3692" w:rsidRPr="0006653B" w:rsidRDefault="006F3692" w:rsidP="00E302EC">
      <w:pPr>
        <w:pStyle w:val="af"/>
        <w:numPr>
          <w:ilvl w:val="0"/>
          <w:numId w:val="13"/>
        </w:numPr>
        <w:ind w:left="426"/>
        <w:jc w:val="both"/>
      </w:pPr>
      <w:r w:rsidRPr="0006653B">
        <w:t>требования к информационным и телекоммуникационным технологиям, и соответствующим технологическим средствам;</w:t>
      </w:r>
    </w:p>
    <w:p w:rsidR="006F3692" w:rsidRPr="0006653B" w:rsidRDefault="006F3692" w:rsidP="00E302EC">
      <w:pPr>
        <w:pStyle w:val="af"/>
        <w:numPr>
          <w:ilvl w:val="0"/>
          <w:numId w:val="13"/>
        </w:numPr>
        <w:ind w:left="426"/>
        <w:jc w:val="both"/>
      </w:pPr>
      <w:r w:rsidRPr="0006653B">
        <w:t>при необходимости, специальные условия для получения образования обучающимися с ограниченными возможностями здоровья;</w:t>
      </w:r>
    </w:p>
    <w:p w:rsidR="006F3692" w:rsidRDefault="006F3692" w:rsidP="00E302EC">
      <w:pPr>
        <w:pStyle w:val="af"/>
        <w:numPr>
          <w:ilvl w:val="0"/>
          <w:numId w:val="13"/>
        </w:numPr>
        <w:ind w:left="426"/>
        <w:jc w:val="both"/>
      </w:pPr>
      <w:r w:rsidRPr="0006653B">
        <w:t>другие требования с учетом специфики реализуемой ООП подготовки бакалавров.</w:t>
      </w:r>
    </w:p>
    <w:p w:rsidR="00CD16A8" w:rsidRDefault="00CD16A8" w:rsidP="00CD16A8">
      <w:pPr>
        <w:ind w:left="66"/>
        <w:jc w:val="both"/>
      </w:pPr>
      <w:r>
        <w:t>2) наличие других помещений:</w:t>
      </w:r>
    </w:p>
    <w:p w:rsidR="00CD16A8" w:rsidRDefault="00CD16A8" w:rsidP="00CD16A8">
      <w:pPr>
        <w:ind w:left="66"/>
        <w:jc w:val="both"/>
      </w:pPr>
      <w:r>
        <w:t>•</w:t>
      </w:r>
      <w:r>
        <w:tab/>
        <w:t xml:space="preserve">спортивный зал;  </w:t>
      </w:r>
    </w:p>
    <w:p w:rsidR="00CD16A8" w:rsidRDefault="00CD16A8" w:rsidP="00CD16A8">
      <w:pPr>
        <w:ind w:left="66"/>
        <w:jc w:val="both"/>
      </w:pPr>
      <w:r>
        <w:t>•</w:t>
      </w:r>
      <w:r>
        <w:tab/>
        <w:t xml:space="preserve">библиотека (электронная библиотека), читальный зал с выходом в интернет; </w:t>
      </w:r>
    </w:p>
    <w:p w:rsidR="00CD16A8" w:rsidRDefault="00CD16A8" w:rsidP="00CD16A8">
      <w:pPr>
        <w:ind w:left="66"/>
        <w:jc w:val="both"/>
      </w:pPr>
      <w:r>
        <w:t>•</w:t>
      </w:r>
      <w:r>
        <w:tab/>
        <w:t>актовый зал.</w:t>
      </w:r>
    </w:p>
    <w:p w:rsidR="00CD16A8" w:rsidRPr="0006653B" w:rsidRDefault="00CD16A8" w:rsidP="00CD16A8">
      <w:pPr>
        <w:ind w:left="66"/>
        <w:jc w:val="both"/>
      </w:pPr>
      <w:r>
        <w:t>3) наличие столовой и медпункта.</w:t>
      </w:r>
    </w:p>
    <w:p w:rsidR="00043A0F" w:rsidRPr="0006653B" w:rsidRDefault="00043A0F" w:rsidP="00FE7426">
      <w:pPr>
        <w:widowControl w:val="0"/>
        <w:autoSpaceDE w:val="0"/>
        <w:autoSpaceDN w:val="0"/>
        <w:adjustRightInd w:val="0"/>
        <w:ind w:firstLine="851"/>
        <w:jc w:val="both"/>
        <w:outlineLvl w:val="0"/>
        <w:rPr>
          <w:b/>
        </w:rPr>
      </w:pPr>
      <w:r w:rsidRPr="0006653B">
        <w:rPr>
          <w:b/>
        </w:rPr>
        <w:t xml:space="preserve">5.3.4. Оценка качества подготовки выпускников. </w:t>
      </w:r>
    </w:p>
    <w:p w:rsidR="00ED0433" w:rsidRPr="0006653B" w:rsidRDefault="00ED0433" w:rsidP="00FE7426">
      <w:pPr>
        <w:shd w:val="clear" w:color="auto" w:fill="FFFFFF"/>
        <w:tabs>
          <w:tab w:val="left" w:pos="1330"/>
        </w:tabs>
        <w:ind w:firstLine="851"/>
        <w:jc w:val="both"/>
      </w:pPr>
      <w:r w:rsidRPr="0006653B">
        <w:lastRenderedPageBreak/>
        <w:t xml:space="preserve">Высшее учебное заведение обязано   гарантировать качество подготовки, в том числе путем: </w:t>
      </w:r>
    </w:p>
    <w:p w:rsidR="00ED0433" w:rsidRPr="0006653B" w:rsidRDefault="00ED0433" w:rsidP="00FE7426">
      <w:pPr>
        <w:shd w:val="clear" w:color="auto" w:fill="FFFFFF"/>
        <w:tabs>
          <w:tab w:val="left" w:pos="1330"/>
        </w:tabs>
        <w:ind w:firstLine="851"/>
        <w:jc w:val="both"/>
      </w:pPr>
      <w:r w:rsidRPr="0006653B">
        <w:t>разработки стратегии по обеспечению качества подготовки выпускников с привлечением представителей работодателей;</w:t>
      </w:r>
    </w:p>
    <w:p w:rsidR="00ED0433" w:rsidRPr="0006653B" w:rsidRDefault="00ED0433" w:rsidP="00FE7426">
      <w:pPr>
        <w:shd w:val="clear" w:color="auto" w:fill="FFFFFF"/>
        <w:ind w:firstLine="851"/>
        <w:jc w:val="both"/>
      </w:pPr>
      <w:r w:rsidRPr="0006653B">
        <w:t>мониторинга, периодического рецензирования образовательных программ;</w:t>
      </w:r>
    </w:p>
    <w:p w:rsidR="00ED0433" w:rsidRPr="0006653B" w:rsidRDefault="00ED0433" w:rsidP="00FE7426">
      <w:pPr>
        <w:shd w:val="clear" w:color="auto" w:fill="FFFFFF"/>
        <w:ind w:firstLine="851"/>
        <w:jc w:val="both"/>
      </w:pPr>
      <w:r w:rsidRPr="0006653B">
        <w:t>разработки объективных процедур оценки уровня знаний и умений обучающихся, компетенций выпускников;</w:t>
      </w:r>
    </w:p>
    <w:p w:rsidR="00ED0433" w:rsidRPr="0006653B" w:rsidRDefault="00ED0433" w:rsidP="00FE7426">
      <w:pPr>
        <w:shd w:val="clear" w:color="auto" w:fill="FFFFFF"/>
        <w:ind w:firstLine="851"/>
        <w:jc w:val="both"/>
      </w:pPr>
      <w:r w:rsidRPr="0006653B">
        <w:t>обеспечения компетентности преподавательского состава;</w:t>
      </w:r>
    </w:p>
    <w:p w:rsidR="00ED0433" w:rsidRPr="0006653B" w:rsidRDefault="00ED0433" w:rsidP="00FE7426">
      <w:pPr>
        <w:shd w:val="clear" w:color="auto" w:fill="FFFFFF"/>
        <w:ind w:firstLine="851"/>
        <w:jc w:val="both"/>
      </w:pPr>
      <w:r w:rsidRPr="0006653B">
        <w:t>регулярного проведения самообследования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w:t>
      </w:r>
    </w:p>
    <w:p w:rsidR="00ED0433" w:rsidRPr="0006653B" w:rsidRDefault="00ED0433" w:rsidP="00FE7426">
      <w:pPr>
        <w:shd w:val="clear" w:color="auto" w:fill="FFFFFF"/>
        <w:ind w:firstLine="851"/>
        <w:jc w:val="both"/>
      </w:pPr>
      <w:r w:rsidRPr="0006653B">
        <w:t>информирования общественности о результатах своей деятельности, планах, инновациях.</w:t>
      </w:r>
    </w:p>
    <w:p w:rsidR="00ED0433" w:rsidRPr="0006653B" w:rsidRDefault="00ED0433" w:rsidP="00FE7426">
      <w:pPr>
        <w:shd w:val="clear" w:color="auto" w:fill="FFFFFF"/>
        <w:tabs>
          <w:tab w:val="left" w:pos="1253"/>
        </w:tabs>
        <w:ind w:firstLine="851"/>
        <w:jc w:val="both"/>
      </w:pPr>
      <w:r w:rsidRPr="0006653B">
        <w:t xml:space="preserve">       Оценка качества освоения основных образовательных программ</w:t>
      </w:r>
      <w:r w:rsidRPr="0006653B">
        <w:br/>
        <w:t>должна   включать   текущий   контроль   успеваемости,   промежуточную аттестацию обучающихся и итоговую государственную аттестацию выпускников.</w:t>
      </w:r>
    </w:p>
    <w:p w:rsidR="00ED0433" w:rsidRPr="0006653B" w:rsidRDefault="00ED0433" w:rsidP="00FE7426">
      <w:pPr>
        <w:widowControl w:val="0"/>
        <w:shd w:val="clear" w:color="auto" w:fill="FFFFFF"/>
        <w:tabs>
          <w:tab w:val="left" w:pos="1243"/>
        </w:tabs>
        <w:autoSpaceDE w:val="0"/>
        <w:autoSpaceDN w:val="0"/>
        <w:adjustRightInd w:val="0"/>
        <w:ind w:firstLine="851"/>
        <w:jc w:val="both"/>
      </w:pPr>
      <w:r w:rsidRPr="0006653B">
        <w:t xml:space="preserve">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ED0433" w:rsidRPr="0006653B" w:rsidRDefault="00ED0433" w:rsidP="00FE7426">
      <w:pPr>
        <w:widowControl w:val="0"/>
        <w:shd w:val="clear" w:color="auto" w:fill="FFFFFF"/>
        <w:tabs>
          <w:tab w:val="left" w:pos="1243"/>
        </w:tabs>
        <w:autoSpaceDE w:val="0"/>
        <w:autoSpaceDN w:val="0"/>
        <w:adjustRightInd w:val="0"/>
        <w:ind w:firstLine="851"/>
        <w:jc w:val="both"/>
      </w:pPr>
      <w:r w:rsidRPr="0006653B">
        <w:t xml:space="preserve">       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ED0433" w:rsidRPr="0006653B" w:rsidRDefault="00ED0433" w:rsidP="00FE7426">
      <w:pPr>
        <w:shd w:val="clear" w:color="auto" w:fill="FFFFFF"/>
        <w:tabs>
          <w:tab w:val="left" w:pos="2400"/>
        </w:tabs>
        <w:ind w:firstLine="851"/>
        <w:jc w:val="both"/>
      </w:pPr>
      <w:r w:rsidRPr="0006653B">
        <w:t xml:space="preserve">     Вузом должны быть созданы условия для максимального</w:t>
      </w:r>
      <w:r w:rsidRPr="0006653B">
        <w:br/>
        <w:t>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ED0433" w:rsidRPr="0006653B" w:rsidRDefault="00ED0433" w:rsidP="00FE7426">
      <w:pPr>
        <w:widowControl w:val="0"/>
        <w:shd w:val="clear" w:color="auto" w:fill="FFFFFF"/>
        <w:tabs>
          <w:tab w:val="left" w:pos="1426"/>
        </w:tabs>
        <w:autoSpaceDE w:val="0"/>
        <w:autoSpaceDN w:val="0"/>
        <w:adjustRightInd w:val="0"/>
        <w:ind w:firstLine="851"/>
        <w:jc w:val="both"/>
      </w:pPr>
      <w:r w:rsidRPr="0006653B">
        <w:t xml:space="preserve">     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BF448A" w:rsidRPr="0006653B" w:rsidRDefault="00ED0433" w:rsidP="00BF448A">
      <w:pPr>
        <w:widowControl w:val="0"/>
        <w:shd w:val="clear" w:color="auto" w:fill="FFFFFF"/>
        <w:tabs>
          <w:tab w:val="left" w:pos="1426"/>
        </w:tabs>
        <w:autoSpaceDE w:val="0"/>
        <w:autoSpaceDN w:val="0"/>
        <w:adjustRightInd w:val="0"/>
        <w:ind w:firstLine="851"/>
        <w:jc w:val="both"/>
      </w:pPr>
      <w:r w:rsidRPr="0006653B">
        <w:t xml:space="preserve">      </w:t>
      </w:r>
      <w:r w:rsidR="00BF448A" w:rsidRPr="00BF448A">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ED0433" w:rsidRDefault="00ED0433" w:rsidP="00FE7426">
      <w:pPr>
        <w:shd w:val="clear" w:color="auto" w:fill="FFFFFF"/>
        <w:ind w:firstLine="851"/>
        <w:jc w:val="both"/>
      </w:pPr>
      <w:r w:rsidRPr="0006653B">
        <w:t xml:space="preserve">   Требования к содержанию, объему и структуре выпускной квалификационной работы (дипломного проекта), а также требования к государственному экзамену (при наличии) определяются высшим учебным заведением.</w:t>
      </w:r>
    </w:p>
    <w:p w:rsidR="008F0C41" w:rsidRPr="0006653B" w:rsidRDefault="008F0C41" w:rsidP="00FE7426">
      <w:pPr>
        <w:shd w:val="clear" w:color="auto" w:fill="FFFFFF"/>
        <w:ind w:firstLine="851"/>
        <w:jc w:val="both"/>
      </w:pPr>
    </w:p>
    <w:p w:rsidR="00F47E26" w:rsidRPr="008F0C41" w:rsidRDefault="00F47E26" w:rsidP="00D04F02">
      <w:r w:rsidRPr="008F0C41">
        <w:t>Настоящий</w:t>
      </w:r>
      <w:r w:rsidR="008F0C41" w:rsidRPr="008F0C41">
        <w:t xml:space="preserve"> государственный образовательный</w:t>
      </w:r>
      <w:r w:rsidRPr="008F0C41">
        <w:t xml:space="preserve"> стандарт по направлению </w:t>
      </w:r>
      <w:r w:rsidRPr="008F0C41">
        <w:rPr>
          <w:b/>
        </w:rPr>
        <w:t xml:space="preserve">520500 </w:t>
      </w:r>
      <w:r w:rsidR="008F0C41" w:rsidRPr="008F0C41">
        <w:rPr>
          <w:b/>
        </w:rPr>
        <w:t>-</w:t>
      </w:r>
      <w:r w:rsidRPr="008F0C41">
        <w:rPr>
          <w:b/>
        </w:rPr>
        <w:t xml:space="preserve">Картография и геоинформатика  </w:t>
      </w:r>
      <w:r w:rsidRPr="008F0C41">
        <w:t>разработан Учебно-методическим объединением по образованию при базовом вузе – Кыргызском национальном университете им.Ж.Баласагына.</w:t>
      </w:r>
    </w:p>
    <w:p w:rsidR="00F47E26" w:rsidRPr="008F0C41" w:rsidRDefault="00F47E26" w:rsidP="00FE7426">
      <w:pPr>
        <w:ind w:firstLine="851"/>
        <w:jc w:val="both"/>
      </w:pPr>
    </w:p>
    <w:p w:rsidR="00F47E26" w:rsidRDefault="00F47E26" w:rsidP="00FE7426">
      <w:pPr>
        <w:ind w:firstLine="851"/>
        <w:jc w:val="both"/>
      </w:pPr>
    </w:p>
    <w:p w:rsidR="00BF448A" w:rsidRDefault="00BF448A" w:rsidP="00FE7426">
      <w:pPr>
        <w:ind w:firstLine="851"/>
        <w:jc w:val="both"/>
      </w:pPr>
    </w:p>
    <w:p w:rsidR="00BF448A" w:rsidRDefault="00BF448A" w:rsidP="00FE7426">
      <w:pPr>
        <w:ind w:firstLine="851"/>
        <w:jc w:val="both"/>
      </w:pPr>
    </w:p>
    <w:p w:rsidR="00BF448A" w:rsidRDefault="00BF448A" w:rsidP="00FE7426">
      <w:pPr>
        <w:ind w:firstLine="851"/>
        <w:jc w:val="both"/>
      </w:pPr>
    </w:p>
    <w:p w:rsidR="00BF448A" w:rsidRDefault="00BF448A" w:rsidP="00FE7426">
      <w:pPr>
        <w:ind w:firstLine="851"/>
        <w:jc w:val="both"/>
      </w:pPr>
    </w:p>
    <w:p w:rsidR="00BF448A" w:rsidRDefault="00BF448A" w:rsidP="00FE7426">
      <w:pPr>
        <w:ind w:firstLine="851"/>
        <w:jc w:val="both"/>
      </w:pPr>
    </w:p>
    <w:p w:rsidR="00BF448A" w:rsidRDefault="00BF448A" w:rsidP="00FE7426">
      <w:pPr>
        <w:ind w:firstLine="851"/>
        <w:jc w:val="both"/>
      </w:pPr>
    </w:p>
    <w:p w:rsidR="00BF448A" w:rsidRPr="008F0C41" w:rsidRDefault="00BF448A" w:rsidP="00FE7426">
      <w:pPr>
        <w:ind w:firstLine="851"/>
        <w:jc w:val="both"/>
      </w:pPr>
    </w:p>
    <w:p w:rsidR="00BF448A" w:rsidRDefault="00BF448A" w:rsidP="00FE7426">
      <w:pPr>
        <w:ind w:firstLine="851"/>
        <w:jc w:val="both"/>
      </w:pPr>
    </w:p>
    <w:p w:rsidR="00BF448A" w:rsidRDefault="00BF448A" w:rsidP="00FE7426">
      <w:pPr>
        <w:ind w:firstLine="851"/>
        <w:jc w:val="both"/>
      </w:pPr>
    </w:p>
    <w:p w:rsidR="00050AF9" w:rsidRPr="008F0C41" w:rsidRDefault="00F47E26" w:rsidP="00FE7426">
      <w:pPr>
        <w:ind w:firstLine="851"/>
        <w:jc w:val="both"/>
      </w:pPr>
      <w:r w:rsidRPr="008F0C41">
        <w:t>Председатель УМО</w:t>
      </w:r>
      <w:r w:rsidRPr="008F0C41">
        <w:tab/>
      </w:r>
      <w:r w:rsidRPr="008F0C41">
        <w:tab/>
        <w:t>___________________</w:t>
      </w:r>
      <w:r w:rsidRPr="008F0C41">
        <w:tab/>
      </w:r>
      <w:r w:rsidRPr="008F0C41">
        <w:tab/>
      </w:r>
      <w:r w:rsidR="00EE4463" w:rsidRPr="008F0C41">
        <w:t xml:space="preserve"> Темиров Б.К.</w:t>
      </w:r>
    </w:p>
    <w:p w:rsidR="00D04F02" w:rsidRDefault="00D04F02" w:rsidP="00BF448A">
      <w:pPr>
        <w:jc w:val="both"/>
        <w:outlineLvl w:val="0"/>
        <w:rPr>
          <w:b/>
          <w:bCs/>
        </w:rPr>
      </w:pPr>
    </w:p>
    <w:p w:rsidR="00BF448A" w:rsidRPr="0006653B" w:rsidRDefault="00BF448A" w:rsidP="00BF448A">
      <w:pPr>
        <w:jc w:val="both"/>
        <w:outlineLvl w:val="0"/>
        <w:rPr>
          <w:b/>
          <w:bCs/>
        </w:rPr>
      </w:pPr>
      <w:r>
        <w:rPr>
          <w:b/>
          <w:bCs/>
        </w:rPr>
        <w:t>Члены УМО</w:t>
      </w:r>
    </w:p>
    <w:p w:rsidR="00593530" w:rsidRPr="0006653B" w:rsidRDefault="00593530" w:rsidP="00FE7426">
      <w:pPr>
        <w:ind w:firstLine="851"/>
        <w:jc w:val="both"/>
        <w:outlineLvl w:val="0"/>
        <w:rPr>
          <w:b/>
          <w:bCs/>
        </w:rPr>
      </w:pPr>
    </w:p>
    <w:tbl>
      <w:tblPr>
        <w:tblW w:w="9892" w:type="dxa"/>
        <w:tblInd w:w="-112" w:type="dxa"/>
        <w:tblLayout w:type="fixed"/>
        <w:tblLook w:val="04A0" w:firstRow="1" w:lastRow="0" w:firstColumn="1" w:lastColumn="0" w:noHBand="0" w:noVBand="1"/>
      </w:tblPr>
      <w:tblGrid>
        <w:gridCol w:w="531"/>
        <w:gridCol w:w="2275"/>
        <w:gridCol w:w="2019"/>
        <w:gridCol w:w="2268"/>
        <w:gridCol w:w="1524"/>
        <w:gridCol w:w="1275"/>
      </w:tblGrid>
      <w:tr w:rsidR="000A5012" w:rsidRPr="0006653B" w:rsidTr="008F0C41">
        <w:tc>
          <w:tcPr>
            <w:tcW w:w="531"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w:t>
            </w:r>
          </w:p>
        </w:tc>
        <w:tc>
          <w:tcPr>
            <w:tcW w:w="2275"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Ф.И.О.</w:t>
            </w:r>
          </w:p>
        </w:tc>
        <w:tc>
          <w:tcPr>
            <w:tcW w:w="2019"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 xml:space="preserve">Должность </w:t>
            </w:r>
          </w:p>
        </w:tc>
        <w:tc>
          <w:tcPr>
            <w:tcW w:w="2268"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Научная степень</w:t>
            </w:r>
          </w:p>
        </w:tc>
        <w:tc>
          <w:tcPr>
            <w:tcW w:w="1524"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ВУЗ</w:t>
            </w:r>
          </w:p>
        </w:tc>
        <w:tc>
          <w:tcPr>
            <w:tcW w:w="1275" w:type="dxa"/>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Подпись</w:t>
            </w:r>
          </w:p>
        </w:tc>
      </w:tr>
      <w:tr w:rsidR="000A5012" w:rsidRPr="0006653B" w:rsidTr="008F0C41">
        <w:tc>
          <w:tcPr>
            <w:tcW w:w="531"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1</w:t>
            </w:r>
          </w:p>
        </w:tc>
        <w:tc>
          <w:tcPr>
            <w:tcW w:w="2275"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Токторова Р.А.</w:t>
            </w:r>
          </w:p>
        </w:tc>
        <w:tc>
          <w:tcPr>
            <w:tcW w:w="2019"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Декан факультета географии, экологии и туризма (руководитель)</w:t>
            </w:r>
          </w:p>
        </w:tc>
        <w:tc>
          <w:tcPr>
            <w:tcW w:w="2268"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 xml:space="preserve">К.г.н., доцент </w:t>
            </w:r>
          </w:p>
        </w:tc>
        <w:tc>
          <w:tcPr>
            <w:tcW w:w="1524"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КНУ</w:t>
            </w:r>
          </w:p>
        </w:tc>
        <w:tc>
          <w:tcPr>
            <w:tcW w:w="1275" w:type="dxa"/>
          </w:tcPr>
          <w:p w:rsidR="000A5012" w:rsidRPr="0006653B" w:rsidRDefault="000A5012" w:rsidP="00FE7426">
            <w:pPr>
              <w:widowControl w:val="0"/>
              <w:autoSpaceDE w:val="0"/>
              <w:autoSpaceDN w:val="0"/>
              <w:adjustRightInd w:val="0"/>
              <w:jc w:val="both"/>
              <w:rPr>
                <w:rFonts w:eastAsia="Times New Roman"/>
              </w:rPr>
            </w:pPr>
          </w:p>
        </w:tc>
      </w:tr>
      <w:tr w:rsidR="000A5012" w:rsidRPr="0006653B" w:rsidTr="008F0C41">
        <w:tc>
          <w:tcPr>
            <w:tcW w:w="531"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2</w:t>
            </w:r>
          </w:p>
        </w:tc>
        <w:tc>
          <w:tcPr>
            <w:tcW w:w="2275"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Дуйшонакунов М.Т.</w:t>
            </w:r>
          </w:p>
        </w:tc>
        <w:tc>
          <w:tcPr>
            <w:tcW w:w="2019"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Доцент кафедры физической географии</w:t>
            </w:r>
          </w:p>
        </w:tc>
        <w:tc>
          <w:tcPr>
            <w:tcW w:w="2268"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К.фил.н(география)., доцент</w:t>
            </w:r>
          </w:p>
        </w:tc>
        <w:tc>
          <w:tcPr>
            <w:tcW w:w="1524"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КНУ</w:t>
            </w:r>
          </w:p>
        </w:tc>
        <w:tc>
          <w:tcPr>
            <w:tcW w:w="1275" w:type="dxa"/>
          </w:tcPr>
          <w:p w:rsidR="000A5012" w:rsidRPr="0006653B" w:rsidRDefault="000A5012" w:rsidP="00FE7426">
            <w:pPr>
              <w:widowControl w:val="0"/>
              <w:autoSpaceDE w:val="0"/>
              <w:autoSpaceDN w:val="0"/>
              <w:adjustRightInd w:val="0"/>
              <w:jc w:val="both"/>
              <w:rPr>
                <w:rFonts w:eastAsia="Times New Roman"/>
              </w:rPr>
            </w:pPr>
          </w:p>
        </w:tc>
      </w:tr>
      <w:tr w:rsidR="000A5012" w:rsidRPr="0006653B" w:rsidTr="008F0C41">
        <w:tc>
          <w:tcPr>
            <w:tcW w:w="531"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4</w:t>
            </w:r>
          </w:p>
        </w:tc>
        <w:tc>
          <w:tcPr>
            <w:tcW w:w="2275"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Султаналиев Э.Н.</w:t>
            </w:r>
          </w:p>
        </w:tc>
        <w:tc>
          <w:tcPr>
            <w:tcW w:w="2019"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Доцент кафедры географии</w:t>
            </w:r>
          </w:p>
        </w:tc>
        <w:tc>
          <w:tcPr>
            <w:tcW w:w="2268"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К.г.н., доцент</w:t>
            </w:r>
          </w:p>
        </w:tc>
        <w:tc>
          <w:tcPr>
            <w:tcW w:w="1524"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КГУ им. И.Арабаева</w:t>
            </w:r>
          </w:p>
        </w:tc>
        <w:tc>
          <w:tcPr>
            <w:tcW w:w="1275" w:type="dxa"/>
          </w:tcPr>
          <w:p w:rsidR="000A5012" w:rsidRPr="0006653B" w:rsidRDefault="000A5012" w:rsidP="00FE7426">
            <w:pPr>
              <w:widowControl w:val="0"/>
              <w:autoSpaceDE w:val="0"/>
              <w:autoSpaceDN w:val="0"/>
              <w:adjustRightInd w:val="0"/>
              <w:jc w:val="both"/>
              <w:rPr>
                <w:rFonts w:eastAsia="Times New Roman"/>
              </w:rPr>
            </w:pPr>
          </w:p>
        </w:tc>
      </w:tr>
      <w:tr w:rsidR="000A5012" w:rsidRPr="0006653B" w:rsidTr="008F0C41">
        <w:tc>
          <w:tcPr>
            <w:tcW w:w="531"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5</w:t>
            </w:r>
          </w:p>
        </w:tc>
        <w:tc>
          <w:tcPr>
            <w:tcW w:w="2275"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Чымыров А.У.</w:t>
            </w:r>
          </w:p>
        </w:tc>
        <w:tc>
          <w:tcPr>
            <w:tcW w:w="2019"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Зав.кафедрой геодезии и информатики</w:t>
            </w:r>
          </w:p>
        </w:tc>
        <w:tc>
          <w:tcPr>
            <w:tcW w:w="2268"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К.г.н., доцент</w:t>
            </w:r>
          </w:p>
        </w:tc>
        <w:tc>
          <w:tcPr>
            <w:tcW w:w="1524" w:type="dxa"/>
            <w:shd w:val="clear" w:color="auto" w:fill="auto"/>
          </w:tcPr>
          <w:p w:rsidR="000A5012" w:rsidRPr="0006653B" w:rsidRDefault="000A5012" w:rsidP="00FE7426">
            <w:pPr>
              <w:widowControl w:val="0"/>
              <w:autoSpaceDE w:val="0"/>
              <w:autoSpaceDN w:val="0"/>
              <w:adjustRightInd w:val="0"/>
              <w:jc w:val="both"/>
              <w:rPr>
                <w:rFonts w:eastAsia="Times New Roman"/>
              </w:rPr>
            </w:pPr>
            <w:r w:rsidRPr="0006653B">
              <w:rPr>
                <w:rFonts w:eastAsia="Times New Roman"/>
              </w:rPr>
              <w:t xml:space="preserve">КГУСТА </w:t>
            </w:r>
          </w:p>
        </w:tc>
        <w:tc>
          <w:tcPr>
            <w:tcW w:w="1275" w:type="dxa"/>
          </w:tcPr>
          <w:p w:rsidR="000A5012" w:rsidRPr="0006653B" w:rsidRDefault="000A5012" w:rsidP="00FE7426">
            <w:pPr>
              <w:widowControl w:val="0"/>
              <w:autoSpaceDE w:val="0"/>
              <w:autoSpaceDN w:val="0"/>
              <w:adjustRightInd w:val="0"/>
              <w:jc w:val="both"/>
              <w:rPr>
                <w:rFonts w:eastAsia="Times New Roman"/>
              </w:rPr>
            </w:pPr>
          </w:p>
        </w:tc>
      </w:tr>
    </w:tbl>
    <w:p w:rsidR="000A5012" w:rsidRPr="0006653B" w:rsidRDefault="000A5012" w:rsidP="00FE7426">
      <w:pPr>
        <w:jc w:val="both"/>
      </w:pPr>
    </w:p>
    <w:p w:rsidR="00593530" w:rsidRPr="0006653B" w:rsidRDefault="00593530" w:rsidP="00FE7426">
      <w:pPr>
        <w:ind w:firstLine="851"/>
        <w:jc w:val="both"/>
        <w:outlineLvl w:val="0"/>
        <w:rPr>
          <w:b/>
          <w:bCs/>
        </w:rPr>
      </w:pPr>
    </w:p>
    <w:p w:rsidR="00593530" w:rsidRPr="0006653B" w:rsidRDefault="00593530" w:rsidP="00FE7426">
      <w:pPr>
        <w:ind w:firstLine="851"/>
        <w:jc w:val="both"/>
        <w:outlineLvl w:val="0"/>
        <w:rPr>
          <w:b/>
          <w:bCs/>
        </w:rPr>
      </w:pPr>
    </w:p>
    <w:p w:rsidR="00F97F6E" w:rsidRPr="0006653B" w:rsidRDefault="00DA7DA6" w:rsidP="00FE7426">
      <w:pPr>
        <w:ind w:firstLine="851"/>
        <w:jc w:val="both"/>
        <w:outlineLvl w:val="0"/>
        <w:rPr>
          <w:bCs/>
        </w:rPr>
      </w:pPr>
      <w:r w:rsidRPr="0006653B">
        <w:rPr>
          <w:bCs/>
        </w:rPr>
        <w:tab/>
      </w:r>
    </w:p>
    <w:p w:rsidR="00DA7DA6" w:rsidRPr="0006653B" w:rsidRDefault="00DA7DA6" w:rsidP="00FE7426">
      <w:pPr>
        <w:ind w:firstLine="851"/>
        <w:jc w:val="both"/>
        <w:outlineLvl w:val="0"/>
        <w:rPr>
          <w:b/>
          <w:bCs/>
        </w:rPr>
      </w:pPr>
      <w:r w:rsidRPr="0006653B">
        <w:rPr>
          <w:b/>
          <w:bCs/>
        </w:rPr>
        <w:tab/>
      </w:r>
    </w:p>
    <w:p w:rsidR="000A5012" w:rsidRPr="0006653B" w:rsidRDefault="000A5012" w:rsidP="00FE7426">
      <w:pPr>
        <w:ind w:firstLine="851"/>
        <w:jc w:val="both"/>
        <w:outlineLvl w:val="0"/>
        <w:rPr>
          <w:b/>
          <w:bCs/>
        </w:rPr>
      </w:pPr>
    </w:p>
    <w:p w:rsidR="000A5012" w:rsidRPr="0006653B" w:rsidRDefault="000A5012" w:rsidP="00FE7426">
      <w:pPr>
        <w:ind w:firstLine="851"/>
        <w:jc w:val="both"/>
        <w:outlineLvl w:val="0"/>
        <w:rPr>
          <w:b/>
          <w:bCs/>
        </w:rPr>
      </w:pPr>
    </w:p>
    <w:p w:rsidR="000A5012" w:rsidRPr="0006653B" w:rsidRDefault="000A5012" w:rsidP="00FE7426">
      <w:pPr>
        <w:ind w:firstLine="851"/>
        <w:jc w:val="both"/>
        <w:outlineLvl w:val="0"/>
        <w:rPr>
          <w:b/>
          <w:bCs/>
        </w:rPr>
      </w:pPr>
    </w:p>
    <w:p w:rsidR="000A5012" w:rsidRPr="0006653B" w:rsidRDefault="000A5012" w:rsidP="00FE7426">
      <w:pPr>
        <w:ind w:firstLine="851"/>
        <w:jc w:val="both"/>
        <w:outlineLvl w:val="0"/>
        <w:rPr>
          <w:b/>
          <w:bCs/>
        </w:rPr>
      </w:pPr>
    </w:p>
    <w:p w:rsidR="000A5012" w:rsidRPr="0006653B" w:rsidRDefault="000A5012" w:rsidP="00FE7426">
      <w:pPr>
        <w:ind w:firstLine="851"/>
        <w:jc w:val="both"/>
        <w:outlineLvl w:val="0"/>
        <w:rPr>
          <w:b/>
          <w:bCs/>
        </w:rPr>
      </w:pPr>
    </w:p>
    <w:p w:rsidR="000A5012" w:rsidRPr="0006653B" w:rsidRDefault="000A5012" w:rsidP="00FE7426">
      <w:pPr>
        <w:ind w:firstLine="851"/>
        <w:jc w:val="both"/>
        <w:outlineLvl w:val="0"/>
        <w:rPr>
          <w:b/>
          <w:bCs/>
        </w:rPr>
      </w:pPr>
    </w:p>
    <w:p w:rsidR="000A5012" w:rsidRPr="0006653B" w:rsidRDefault="000A5012" w:rsidP="00FE7426">
      <w:pPr>
        <w:ind w:firstLine="851"/>
        <w:jc w:val="both"/>
        <w:outlineLvl w:val="0"/>
        <w:rPr>
          <w:b/>
          <w:bCs/>
        </w:rPr>
      </w:pPr>
    </w:p>
    <w:p w:rsidR="000A5012" w:rsidRPr="0006653B" w:rsidRDefault="000A5012" w:rsidP="00FE7426">
      <w:pPr>
        <w:ind w:firstLine="851"/>
        <w:jc w:val="both"/>
        <w:outlineLvl w:val="0"/>
        <w:rPr>
          <w:b/>
          <w:bCs/>
        </w:rPr>
      </w:pPr>
    </w:p>
    <w:p w:rsidR="00DA7DA6" w:rsidRPr="0006653B" w:rsidRDefault="00DA7DA6" w:rsidP="00FE7426">
      <w:pPr>
        <w:ind w:firstLine="851"/>
        <w:jc w:val="both"/>
        <w:outlineLvl w:val="0"/>
        <w:rPr>
          <w:b/>
          <w:bCs/>
        </w:rPr>
      </w:pPr>
    </w:p>
    <w:sectPr w:rsidR="00DA7DA6" w:rsidRPr="0006653B" w:rsidSect="00FE7426">
      <w:footerReference w:type="default" r:id="rId7"/>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9D3" w:rsidRDefault="009279D3" w:rsidP="003C4E35">
      <w:r>
        <w:separator/>
      </w:r>
    </w:p>
  </w:endnote>
  <w:endnote w:type="continuationSeparator" w:id="0">
    <w:p w:rsidR="009279D3" w:rsidRDefault="009279D3" w:rsidP="003C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4157611"/>
      <w:docPartObj>
        <w:docPartGallery w:val="Page Numbers (Bottom of Page)"/>
        <w:docPartUnique/>
      </w:docPartObj>
    </w:sdtPr>
    <w:sdtEndPr>
      <w:rPr>
        <w:sz w:val="22"/>
        <w:szCs w:val="22"/>
      </w:rPr>
    </w:sdtEndPr>
    <w:sdtContent>
      <w:p w:rsidR="00F538E2" w:rsidRPr="003C4E35" w:rsidRDefault="00F538E2">
        <w:pPr>
          <w:pStyle w:val="ab"/>
          <w:jc w:val="center"/>
          <w:rPr>
            <w:sz w:val="22"/>
            <w:szCs w:val="22"/>
          </w:rPr>
        </w:pPr>
        <w:r w:rsidRPr="003C4E35">
          <w:rPr>
            <w:sz w:val="22"/>
            <w:szCs w:val="22"/>
          </w:rPr>
          <w:fldChar w:fldCharType="begin"/>
        </w:r>
        <w:r w:rsidRPr="003C4E35">
          <w:rPr>
            <w:sz w:val="22"/>
            <w:szCs w:val="22"/>
          </w:rPr>
          <w:instrText>PAGE   \* MERGEFORMAT</w:instrText>
        </w:r>
        <w:r w:rsidRPr="003C4E35">
          <w:rPr>
            <w:sz w:val="22"/>
            <w:szCs w:val="22"/>
          </w:rPr>
          <w:fldChar w:fldCharType="separate"/>
        </w:r>
        <w:r w:rsidR="004F173A">
          <w:rPr>
            <w:noProof/>
            <w:sz w:val="22"/>
            <w:szCs w:val="22"/>
          </w:rPr>
          <w:t>1</w:t>
        </w:r>
        <w:r w:rsidRPr="003C4E35">
          <w:rPr>
            <w:sz w:val="22"/>
            <w:szCs w:val="22"/>
          </w:rPr>
          <w:fldChar w:fldCharType="end"/>
        </w:r>
      </w:p>
    </w:sdtContent>
  </w:sdt>
  <w:p w:rsidR="00F538E2" w:rsidRDefault="00F538E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9D3" w:rsidRDefault="009279D3" w:rsidP="003C4E35">
      <w:r>
        <w:separator/>
      </w:r>
    </w:p>
  </w:footnote>
  <w:footnote w:type="continuationSeparator" w:id="0">
    <w:p w:rsidR="009279D3" w:rsidRDefault="009279D3" w:rsidP="003C4E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41F49"/>
    <w:multiLevelType w:val="multilevel"/>
    <w:tmpl w:val="91B0A5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8E5605"/>
    <w:multiLevelType w:val="hybridMultilevel"/>
    <w:tmpl w:val="D5D853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E10523A"/>
    <w:multiLevelType w:val="hybridMultilevel"/>
    <w:tmpl w:val="858CF5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2866B5A"/>
    <w:multiLevelType w:val="multilevel"/>
    <w:tmpl w:val="34948B4E"/>
    <w:lvl w:ilvl="0">
      <w:start w:val="2"/>
      <w:numFmt w:val="decimal"/>
      <w:lvlText w:val="5.2.%1."/>
      <w:lvlJc w:val="left"/>
      <w:rPr>
        <w:rFonts w:ascii="Times New Roman" w:eastAsia="Times New Roman" w:hAnsi="Times New Roman" w:cs="Times New Roman"/>
        <w:b w:val="0"/>
        <w:bCs w:val="0"/>
        <w:i w:val="0"/>
        <w:iCs w:val="0"/>
        <w:smallCaps w:val="0"/>
        <w:strike w:val="0"/>
        <w:color w:val="000000"/>
        <w:spacing w:val="4"/>
        <w:w w:val="100"/>
        <w:position w:val="0"/>
        <w:sz w:val="24"/>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165E18"/>
    <w:multiLevelType w:val="hybridMultilevel"/>
    <w:tmpl w:val="11125D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53261FC"/>
    <w:multiLevelType w:val="hybridMultilevel"/>
    <w:tmpl w:val="A6628648"/>
    <w:lvl w:ilvl="0" w:tplc="6614A4B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45341A2C"/>
    <w:multiLevelType w:val="hybridMultilevel"/>
    <w:tmpl w:val="986AC1A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4BB92CB6"/>
    <w:multiLevelType w:val="hybridMultilevel"/>
    <w:tmpl w:val="0B10AB20"/>
    <w:lvl w:ilvl="0" w:tplc="04190001">
      <w:start w:val="1"/>
      <w:numFmt w:val="bullet"/>
      <w:lvlText w:val=""/>
      <w:lvlJc w:val="left"/>
      <w:pPr>
        <w:ind w:left="1431" w:hanging="360"/>
      </w:pPr>
      <w:rPr>
        <w:rFonts w:ascii="Symbol" w:hAnsi="Symbol" w:hint="default"/>
      </w:rPr>
    </w:lvl>
    <w:lvl w:ilvl="1" w:tplc="04190003" w:tentative="1">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8">
    <w:nsid w:val="63573E1C"/>
    <w:multiLevelType w:val="hybridMultilevel"/>
    <w:tmpl w:val="4B5C9F6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684C0C39"/>
    <w:multiLevelType w:val="multilevel"/>
    <w:tmpl w:val="1D4072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17"/>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071786B"/>
    <w:multiLevelType w:val="hybridMultilevel"/>
    <w:tmpl w:val="D570EC2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717F646A"/>
    <w:multiLevelType w:val="hybridMultilevel"/>
    <w:tmpl w:val="188C133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790E579E"/>
    <w:multiLevelType w:val="hybridMultilevel"/>
    <w:tmpl w:val="81AE4F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0"/>
  </w:num>
  <w:num w:numId="4">
    <w:abstractNumId w:val="9"/>
  </w:num>
  <w:num w:numId="5">
    <w:abstractNumId w:val="0"/>
  </w:num>
  <w:num w:numId="6">
    <w:abstractNumId w:val="3"/>
  </w:num>
  <w:num w:numId="7">
    <w:abstractNumId w:val="12"/>
  </w:num>
  <w:num w:numId="8">
    <w:abstractNumId w:val="7"/>
  </w:num>
  <w:num w:numId="9">
    <w:abstractNumId w:val="4"/>
  </w:num>
  <w:num w:numId="10">
    <w:abstractNumId w:val="1"/>
  </w:num>
  <w:num w:numId="11">
    <w:abstractNumId w:val="6"/>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8B3"/>
    <w:rsid w:val="00005A14"/>
    <w:rsid w:val="00016C97"/>
    <w:rsid w:val="00042C74"/>
    <w:rsid w:val="00043A0F"/>
    <w:rsid w:val="00047B29"/>
    <w:rsid w:val="00050AF9"/>
    <w:rsid w:val="00056A4F"/>
    <w:rsid w:val="0006653B"/>
    <w:rsid w:val="000713D4"/>
    <w:rsid w:val="000729E8"/>
    <w:rsid w:val="000805A0"/>
    <w:rsid w:val="00087EF5"/>
    <w:rsid w:val="000A18B3"/>
    <w:rsid w:val="000A5012"/>
    <w:rsid w:val="000C4E38"/>
    <w:rsid w:val="000E4706"/>
    <w:rsid w:val="000E7646"/>
    <w:rsid w:val="000F5058"/>
    <w:rsid w:val="000F677E"/>
    <w:rsid w:val="00117A08"/>
    <w:rsid w:val="0012075E"/>
    <w:rsid w:val="001245C0"/>
    <w:rsid w:val="00125824"/>
    <w:rsid w:val="00130848"/>
    <w:rsid w:val="001345D1"/>
    <w:rsid w:val="0015261E"/>
    <w:rsid w:val="00161AB2"/>
    <w:rsid w:val="00170202"/>
    <w:rsid w:val="001702D5"/>
    <w:rsid w:val="00171A42"/>
    <w:rsid w:val="00192596"/>
    <w:rsid w:val="001A5B9A"/>
    <w:rsid w:val="001B45EB"/>
    <w:rsid w:val="001E4842"/>
    <w:rsid w:val="001F2A55"/>
    <w:rsid w:val="001F2CA1"/>
    <w:rsid w:val="002006F9"/>
    <w:rsid w:val="00222777"/>
    <w:rsid w:val="00225ED4"/>
    <w:rsid w:val="00233050"/>
    <w:rsid w:val="002408F0"/>
    <w:rsid w:val="00240F22"/>
    <w:rsid w:val="002420F3"/>
    <w:rsid w:val="00250B39"/>
    <w:rsid w:val="002539AB"/>
    <w:rsid w:val="00264608"/>
    <w:rsid w:val="00267AF6"/>
    <w:rsid w:val="002A4ACB"/>
    <w:rsid w:val="002A5701"/>
    <w:rsid w:val="002C0968"/>
    <w:rsid w:val="002C2484"/>
    <w:rsid w:val="002D2C76"/>
    <w:rsid w:val="002D7A48"/>
    <w:rsid w:val="002E522D"/>
    <w:rsid w:val="002F202D"/>
    <w:rsid w:val="0030654A"/>
    <w:rsid w:val="00315517"/>
    <w:rsid w:val="003259AA"/>
    <w:rsid w:val="0034708D"/>
    <w:rsid w:val="00363679"/>
    <w:rsid w:val="0039503A"/>
    <w:rsid w:val="003A34AA"/>
    <w:rsid w:val="003A3BE9"/>
    <w:rsid w:val="003B4504"/>
    <w:rsid w:val="003C4E35"/>
    <w:rsid w:val="003D3308"/>
    <w:rsid w:val="003D49BE"/>
    <w:rsid w:val="003E304B"/>
    <w:rsid w:val="003E374B"/>
    <w:rsid w:val="003E37C8"/>
    <w:rsid w:val="00400F06"/>
    <w:rsid w:val="00430D6A"/>
    <w:rsid w:val="004367C5"/>
    <w:rsid w:val="00455107"/>
    <w:rsid w:val="00467058"/>
    <w:rsid w:val="0047173C"/>
    <w:rsid w:val="00480779"/>
    <w:rsid w:val="0048490B"/>
    <w:rsid w:val="00487440"/>
    <w:rsid w:val="004943E9"/>
    <w:rsid w:val="004A1252"/>
    <w:rsid w:val="004A1A62"/>
    <w:rsid w:val="004A403E"/>
    <w:rsid w:val="004F006B"/>
    <w:rsid w:val="004F173A"/>
    <w:rsid w:val="004F63A2"/>
    <w:rsid w:val="005018A3"/>
    <w:rsid w:val="00507701"/>
    <w:rsid w:val="0051190F"/>
    <w:rsid w:val="0051315A"/>
    <w:rsid w:val="00514745"/>
    <w:rsid w:val="00543057"/>
    <w:rsid w:val="00554B4F"/>
    <w:rsid w:val="005628F3"/>
    <w:rsid w:val="005767CB"/>
    <w:rsid w:val="00580604"/>
    <w:rsid w:val="0058693D"/>
    <w:rsid w:val="0059117F"/>
    <w:rsid w:val="00592EA7"/>
    <w:rsid w:val="00593530"/>
    <w:rsid w:val="005C4D4C"/>
    <w:rsid w:val="005D2E9B"/>
    <w:rsid w:val="005E148A"/>
    <w:rsid w:val="006078E4"/>
    <w:rsid w:val="0061027E"/>
    <w:rsid w:val="006204E9"/>
    <w:rsid w:val="00621141"/>
    <w:rsid w:val="0062485A"/>
    <w:rsid w:val="00626D7A"/>
    <w:rsid w:val="00640CF2"/>
    <w:rsid w:val="00643E5E"/>
    <w:rsid w:val="00655C35"/>
    <w:rsid w:val="0066411F"/>
    <w:rsid w:val="00682E19"/>
    <w:rsid w:val="00690AA8"/>
    <w:rsid w:val="00691645"/>
    <w:rsid w:val="006A68F1"/>
    <w:rsid w:val="006C3406"/>
    <w:rsid w:val="006D39F2"/>
    <w:rsid w:val="006E550D"/>
    <w:rsid w:val="006F3692"/>
    <w:rsid w:val="00723654"/>
    <w:rsid w:val="00730086"/>
    <w:rsid w:val="00737176"/>
    <w:rsid w:val="00737D4A"/>
    <w:rsid w:val="007472BD"/>
    <w:rsid w:val="007568FF"/>
    <w:rsid w:val="00767B9A"/>
    <w:rsid w:val="007709FD"/>
    <w:rsid w:val="0077541F"/>
    <w:rsid w:val="0078382E"/>
    <w:rsid w:val="0079257A"/>
    <w:rsid w:val="007C4E6E"/>
    <w:rsid w:val="007E5F35"/>
    <w:rsid w:val="007F29FB"/>
    <w:rsid w:val="007F6BC9"/>
    <w:rsid w:val="00811137"/>
    <w:rsid w:val="008164B4"/>
    <w:rsid w:val="008345CE"/>
    <w:rsid w:val="00861A58"/>
    <w:rsid w:val="00862764"/>
    <w:rsid w:val="00863DBE"/>
    <w:rsid w:val="00872022"/>
    <w:rsid w:val="0089778E"/>
    <w:rsid w:val="008A2574"/>
    <w:rsid w:val="008C2391"/>
    <w:rsid w:val="008C4263"/>
    <w:rsid w:val="008D1DDA"/>
    <w:rsid w:val="008D6910"/>
    <w:rsid w:val="008F0C41"/>
    <w:rsid w:val="00901AF3"/>
    <w:rsid w:val="0090712E"/>
    <w:rsid w:val="00915FAE"/>
    <w:rsid w:val="009279D3"/>
    <w:rsid w:val="009315A3"/>
    <w:rsid w:val="00932A74"/>
    <w:rsid w:val="009339B4"/>
    <w:rsid w:val="00936E8D"/>
    <w:rsid w:val="0094472C"/>
    <w:rsid w:val="009501B2"/>
    <w:rsid w:val="009620E8"/>
    <w:rsid w:val="00966772"/>
    <w:rsid w:val="0096751F"/>
    <w:rsid w:val="00972A9C"/>
    <w:rsid w:val="00975AF6"/>
    <w:rsid w:val="009815C2"/>
    <w:rsid w:val="00990ABC"/>
    <w:rsid w:val="009A4077"/>
    <w:rsid w:val="009E358D"/>
    <w:rsid w:val="009F37C8"/>
    <w:rsid w:val="00A03ACF"/>
    <w:rsid w:val="00A0537C"/>
    <w:rsid w:val="00A3483C"/>
    <w:rsid w:val="00A40AC3"/>
    <w:rsid w:val="00A67A6D"/>
    <w:rsid w:val="00A7476F"/>
    <w:rsid w:val="00A772F9"/>
    <w:rsid w:val="00A855DD"/>
    <w:rsid w:val="00AA14E9"/>
    <w:rsid w:val="00AA4ECF"/>
    <w:rsid w:val="00AB338D"/>
    <w:rsid w:val="00AB7B41"/>
    <w:rsid w:val="00AC63DA"/>
    <w:rsid w:val="00AD0AA5"/>
    <w:rsid w:val="00AE2949"/>
    <w:rsid w:val="00AF0966"/>
    <w:rsid w:val="00AF43E9"/>
    <w:rsid w:val="00AF6B01"/>
    <w:rsid w:val="00B017ED"/>
    <w:rsid w:val="00B022F9"/>
    <w:rsid w:val="00B06505"/>
    <w:rsid w:val="00B331E9"/>
    <w:rsid w:val="00B4194A"/>
    <w:rsid w:val="00B610DD"/>
    <w:rsid w:val="00B61462"/>
    <w:rsid w:val="00B75183"/>
    <w:rsid w:val="00B8347C"/>
    <w:rsid w:val="00B86E0B"/>
    <w:rsid w:val="00B92F96"/>
    <w:rsid w:val="00B93AEB"/>
    <w:rsid w:val="00BA6DC1"/>
    <w:rsid w:val="00BB34C2"/>
    <w:rsid w:val="00BB6E92"/>
    <w:rsid w:val="00BC27C0"/>
    <w:rsid w:val="00BC3ED3"/>
    <w:rsid w:val="00BC5167"/>
    <w:rsid w:val="00BD3DBD"/>
    <w:rsid w:val="00BD4CD4"/>
    <w:rsid w:val="00BF11C5"/>
    <w:rsid w:val="00BF448A"/>
    <w:rsid w:val="00C215DF"/>
    <w:rsid w:val="00C77A84"/>
    <w:rsid w:val="00C92F49"/>
    <w:rsid w:val="00C96119"/>
    <w:rsid w:val="00C967A4"/>
    <w:rsid w:val="00CA37B3"/>
    <w:rsid w:val="00CC0D63"/>
    <w:rsid w:val="00CC610E"/>
    <w:rsid w:val="00CD16A8"/>
    <w:rsid w:val="00CD7887"/>
    <w:rsid w:val="00CE1486"/>
    <w:rsid w:val="00CF3765"/>
    <w:rsid w:val="00D04F02"/>
    <w:rsid w:val="00D16289"/>
    <w:rsid w:val="00D21CB2"/>
    <w:rsid w:val="00D47A49"/>
    <w:rsid w:val="00D65596"/>
    <w:rsid w:val="00D94CB2"/>
    <w:rsid w:val="00D96449"/>
    <w:rsid w:val="00DA35B5"/>
    <w:rsid w:val="00DA59CF"/>
    <w:rsid w:val="00DA7DA6"/>
    <w:rsid w:val="00DB6267"/>
    <w:rsid w:val="00DC2E8C"/>
    <w:rsid w:val="00DD2637"/>
    <w:rsid w:val="00DE199B"/>
    <w:rsid w:val="00DE5E22"/>
    <w:rsid w:val="00DF779C"/>
    <w:rsid w:val="00E302EC"/>
    <w:rsid w:val="00E31AF0"/>
    <w:rsid w:val="00E405C7"/>
    <w:rsid w:val="00E46BFC"/>
    <w:rsid w:val="00E514E6"/>
    <w:rsid w:val="00E61142"/>
    <w:rsid w:val="00E65F2A"/>
    <w:rsid w:val="00E66B8E"/>
    <w:rsid w:val="00E7172A"/>
    <w:rsid w:val="00E77326"/>
    <w:rsid w:val="00E9074F"/>
    <w:rsid w:val="00EA0B05"/>
    <w:rsid w:val="00EA4BD3"/>
    <w:rsid w:val="00EB0212"/>
    <w:rsid w:val="00EB0B6B"/>
    <w:rsid w:val="00EC1C38"/>
    <w:rsid w:val="00EC7D6F"/>
    <w:rsid w:val="00ED0433"/>
    <w:rsid w:val="00ED3836"/>
    <w:rsid w:val="00EE4463"/>
    <w:rsid w:val="00EE6095"/>
    <w:rsid w:val="00EE62F1"/>
    <w:rsid w:val="00F01C8B"/>
    <w:rsid w:val="00F075D9"/>
    <w:rsid w:val="00F47E26"/>
    <w:rsid w:val="00F5179A"/>
    <w:rsid w:val="00F538E2"/>
    <w:rsid w:val="00F56EEF"/>
    <w:rsid w:val="00F57A62"/>
    <w:rsid w:val="00F57E2B"/>
    <w:rsid w:val="00F62017"/>
    <w:rsid w:val="00F82504"/>
    <w:rsid w:val="00F826D3"/>
    <w:rsid w:val="00F87424"/>
    <w:rsid w:val="00F90A45"/>
    <w:rsid w:val="00F92A94"/>
    <w:rsid w:val="00F97F6E"/>
    <w:rsid w:val="00FB5827"/>
    <w:rsid w:val="00FC0649"/>
    <w:rsid w:val="00FC0865"/>
    <w:rsid w:val="00FC2260"/>
    <w:rsid w:val="00FC3EA6"/>
    <w:rsid w:val="00FC68AC"/>
    <w:rsid w:val="00FE7426"/>
    <w:rsid w:val="00FF2D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1F60F7D-400B-426D-93BB-912ECDA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8B3"/>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1">
    <w:name w:val="Font Style41"/>
    <w:basedOn w:val="a0"/>
    <w:rsid w:val="000A18B3"/>
    <w:rPr>
      <w:rFonts w:ascii="Times New Roman" w:hAnsi="Times New Roman" w:cs="Times New Roman"/>
      <w:sz w:val="26"/>
      <w:szCs w:val="26"/>
    </w:rPr>
  </w:style>
  <w:style w:type="character" w:customStyle="1" w:styleId="FontStyle42">
    <w:name w:val="Font Style42"/>
    <w:basedOn w:val="a0"/>
    <w:rsid w:val="000A18B3"/>
    <w:rPr>
      <w:rFonts w:ascii="Times New Roman" w:hAnsi="Times New Roman" w:cs="Times New Roman"/>
      <w:sz w:val="26"/>
      <w:szCs w:val="26"/>
    </w:rPr>
  </w:style>
  <w:style w:type="character" w:customStyle="1" w:styleId="FontStyle40">
    <w:name w:val="Font Style40"/>
    <w:basedOn w:val="a0"/>
    <w:rsid w:val="000A18B3"/>
    <w:rPr>
      <w:rFonts w:ascii="Times New Roman" w:hAnsi="Times New Roman" w:cs="Times New Roman"/>
      <w:b/>
      <w:bCs/>
      <w:sz w:val="26"/>
      <w:szCs w:val="26"/>
    </w:rPr>
  </w:style>
  <w:style w:type="paragraph" w:customStyle="1" w:styleId="Style16">
    <w:name w:val="Style16"/>
    <w:basedOn w:val="a"/>
    <w:rsid w:val="000A18B3"/>
    <w:pPr>
      <w:widowControl w:val="0"/>
      <w:autoSpaceDE w:val="0"/>
      <w:autoSpaceDN w:val="0"/>
      <w:adjustRightInd w:val="0"/>
      <w:spacing w:line="324" w:lineRule="exact"/>
      <w:ind w:firstLine="715"/>
      <w:jc w:val="both"/>
    </w:pPr>
  </w:style>
  <w:style w:type="paragraph" w:customStyle="1" w:styleId="Style1">
    <w:name w:val="Style1"/>
    <w:basedOn w:val="a"/>
    <w:rsid w:val="000A18B3"/>
    <w:pPr>
      <w:widowControl w:val="0"/>
      <w:autoSpaceDE w:val="0"/>
      <w:autoSpaceDN w:val="0"/>
      <w:adjustRightInd w:val="0"/>
      <w:spacing w:line="317" w:lineRule="exact"/>
      <w:jc w:val="center"/>
    </w:pPr>
  </w:style>
  <w:style w:type="paragraph" w:customStyle="1" w:styleId="Style7">
    <w:name w:val="Style7"/>
    <w:basedOn w:val="a"/>
    <w:rsid w:val="000A18B3"/>
    <w:pPr>
      <w:widowControl w:val="0"/>
      <w:autoSpaceDE w:val="0"/>
      <w:autoSpaceDN w:val="0"/>
      <w:adjustRightInd w:val="0"/>
      <w:spacing w:line="321" w:lineRule="exact"/>
      <w:ind w:firstLine="821"/>
    </w:pPr>
  </w:style>
  <w:style w:type="paragraph" w:customStyle="1" w:styleId="Style13">
    <w:name w:val="Style13"/>
    <w:basedOn w:val="a"/>
    <w:rsid w:val="000A18B3"/>
    <w:pPr>
      <w:widowControl w:val="0"/>
      <w:autoSpaceDE w:val="0"/>
      <w:autoSpaceDN w:val="0"/>
      <w:adjustRightInd w:val="0"/>
      <w:spacing w:line="317" w:lineRule="exact"/>
    </w:pPr>
  </w:style>
  <w:style w:type="paragraph" w:customStyle="1" w:styleId="Style14">
    <w:name w:val="Style14"/>
    <w:basedOn w:val="a"/>
    <w:rsid w:val="000A18B3"/>
    <w:pPr>
      <w:widowControl w:val="0"/>
      <w:autoSpaceDE w:val="0"/>
      <w:autoSpaceDN w:val="0"/>
      <w:adjustRightInd w:val="0"/>
      <w:spacing w:line="275" w:lineRule="exact"/>
    </w:pPr>
  </w:style>
  <w:style w:type="paragraph" w:customStyle="1" w:styleId="Style18">
    <w:name w:val="Style18"/>
    <w:basedOn w:val="a"/>
    <w:rsid w:val="000A18B3"/>
    <w:pPr>
      <w:widowControl w:val="0"/>
      <w:autoSpaceDE w:val="0"/>
      <w:autoSpaceDN w:val="0"/>
      <w:adjustRightInd w:val="0"/>
    </w:pPr>
  </w:style>
  <w:style w:type="paragraph" w:customStyle="1" w:styleId="Style19">
    <w:name w:val="Style19"/>
    <w:basedOn w:val="a"/>
    <w:rsid w:val="000A18B3"/>
    <w:pPr>
      <w:widowControl w:val="0"/>
      <w:autoSpaceDE w:val="0"/>
      <w:autoSpaceDN w:val="0"/>
      <w:adjustRightInd w:val="0"/>
      <w:spacing w:line="317" w:lineRule="exact"/>
    </w:pPr>
  </w:style>
  <w:style w:type="paragraph" w:customStyle="1" w:styleId="Style27">
    <w:name w:val="Style27"/>
    <w:basedOn w:val="a"/>
    <w:rsid w:val="000A18B3"/>
    <w:pPr>
      <w:widowControl w:val="0"/>
      <w:autoSpaceDE w:val="0"/>
      <w:autoSpaceDN w:val="0"/>
      <w:adjustRightInd w:val="0"/>
      <w:spacing w:line="202" w:lineRule="exact"/>
    </w:pPr>
  </w:style>
  <w:style w:type="paragraph" w:customStyle="1" w:styleId="Style31">
    <w:name w:val="Style31"/>
    <w:basedOn w:val="a"/>
    <w:rsid w:val="000A18B3"/>
    <w:pPr>
      <w:widowControl w:val="0"/>
      <w:autoSpaceDE w:val="0"/>
      <w:autoSpaceDN w:val="0"/>
      <w:adjustRightInd w:val="0"/>
      <w:spacing w:line="278" w:lineRule="exact"/>
      <w:jc w:val="center"/>
    </w:pPr>
  </w:style>
  <w:style w:type="paragraph" w:customStyle="1" w:styleId="Style33">
    <w:name w:val="Style33"/>
    <w:basedOn w:val="a"/>
    <w:rsid w:val="000A18B3"/>
    <w:pPr>
      <w:widowControl w:val="0"/>
      <w:autoSpaceDE w:val="0"/>
      <w:autoSpaceDN w:val="0"/>
      <w:adjustRightInd w:val="0"/>
      <w:spacing w:line="317" w:lineRule="exact"/>
    </w:pPr>
  </w:style>
  <w:style w:type="character" w:customStyle="1" w:styleId="FontStyle45">
    <w:name w:val="Font Style45"/>
    <w:rsid w:val="000A18B3"/>
    <w:rPr>
      <w:rFonts w:ascii="Times New Roman" w:hAnsi="Times New Roman"/>
      <w:sz w:val="22"/>
    </w:rPr>
  </w:style>
  <w:style w:type="paragraph" w:customStyle="1" w:styleId="Style6">
    <w:name w:val="Style6"/>
    <w:basedOn w:val="a"/>
    <w:rsid w:val="000A18B3"/>
    <w:pPr>
      <w:widowControl w:val="0"/>
      <w:autoSpaceDE w:val="0"/>
      <w:autoSpaceDN w:val="0"/>
      <w:adjustRightInd w:val="0"/>
      <w:spacing w:line="318" w:lineRule="exact"/>
      <w:ind w:firstLine="715"/>
      <w:jc w:val="both"/>
    </w:pPr>
  </w:style>
  <w:style w:type="paragraph" w:customStyle="1" w:styleId="caaieiaie2">
    <w:name w:val="caaieiaie 2"/>
    <w:basedOn w:val="a"/>
    <w:next w:val="a"/>
    <w:rsid w:val="000A18B3"/>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sz w:val="28"/>
      <w:szCs w:val="20"/>
    </w:rPr>
  </w:style>
  <w:style w:type="paragraph" w:styleId="a3">
    <w:name w:val="Document Map"/>
    <w:basedOn w:val="a"/>
    <w:link w:val="a4"/>
    <w:semiHidden/>
    <w:rsid w:val="009339B4"/>
    <w:pPr>
      <w:shd w:val="clear" w:color="auto" w:fill="000080"/>
    </w:pPr>
    <w:rPr>
      <w:rFonts w:ascii="Tahoma" w:hAnsi="Tahoma" w:cs="Tahoma"/>
      <w:sz w:val="20"/>
      <w:szCs w:val="20"/>
    </w:rPr>
  </w:style>
  <w:style w:type="character" w:customStyle="1" w:styleId="a4">
    <w:name w:val="Схема документа Знак"/>
    <w:basedOn w:val="a0"/>
    <w:link w:val="a3"/>
    <w:semiHidden/>
    <w:locked/>
    <w:rPr>
      <w:rFonts w:ascii="Times New Roman" w:hAnsi="Times New Roman" w:cs="Times New Roman"/>
      <w:sz w:val="2"/>
    </w:rPr>
  </w:style>
  <w:style w:type="paragraph" w:styleId="a5">
    <w:name w:val="Body Text Indent"/>
    <w:aliases w:val="текст,Основной текст 1"/>
    <w:basedOn w:val="a"/>
    <w:semiHidden/>
    <w:rsid w:val="00643E5E"/>
    <w:pPr>
      <w:spacing w:after="120"/>
      <w:ind w:left="283"/>
    </w:pPr>
    <w:rPr>
      <w:rFonts w:ascii="Arial" w:eastAsia="Times New Roman" w:hAnsi="Arial" w:cs="Arial"/>
      <w:szCs w:val="28"/>
    </w:rPr>
  </w:style>
  <w:style w:type="paragraph" w:customStyle="1" w:styleId="a6">
    <w:name w:val="Знак Знак Знак Знак Знак Знак Знак Знак Знак Знак Знак"/>
    <w:basedOn w:val="a"/>
    <w:rsid w:val="00ED3836"/>
    <w:pPr>
      <w:spacing w:after="160" w:line="240" w:lineRule="exact"/>
    </w:pPr>
    <w:rPr>
      <w:rFonts w:ascii="Verdana" w:eastAsia="Times New Roman" w:hAnsi="Verdana" w:cs="Verdana"/>
      <w:sz w:val="20"/>
      <w:szCs w:val="20"/>
      <w:lang w:val="en-US" w:eastAsia="en-US"/>
    </w:rPr>
  </w:style>
  <w:style w:type="character" w:customStyle="1" w:styleId="FontStyle36">
    <w:name w:val="Font Style36"/>
    <w:basedOn w:val="a0"/>
    <w:rsid w:val="00932A74"/>
    <w:rPr>
      <w:rFonts w:ascii="Times New Roman" w:hAnsi="Times New Roman" w:cs="Times New Roman" w:hint="default"/>
      <w:sz w:val="26"/>
      <w:szCs w:val="26"/>
    </w:rPr>
  </w:style>
  <w:style w:type="paragraph" w:customStyle="1" w:styleId="Style20">
    <w:name w:val="Style20"/>
    <w:basedOn w:val="a"/>
    <w:rsid w:val="0089778E"/>
    <w:pPr>
      <w:widowControl w:val="0"/>
      <w:autoSpaceDE w:val="0"/>
      <w:autoSpaceDN w:val="0"/>
      <w:adjustRightInd w:val="0"/>
      <w:spacing w:line="278" w:lineRule="exact"/>
    </w:pPr>
  </w:style>
  <w:style w:type="table" w:styleId="a7">
    <w:name w:val="Table Grid"/>
    <w:basedOn w:val="a1"/>
    <w:locked/>
    <w:rsid w:val="00047B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75">
    <w:name w:val="Font Style75"/>
    <w:rsid w:val="005D2E9B"/>
    <w:rPr>
      <w:rFonts w:ascii="Times New Roman" w:hAnsi="Times New Roman" w:cs="Times New Roman"/>
      <w:b/>
      <w:bCs/>
      <w:sz w:val="18"/>
      <w:szCs w:val="18"/>
    </w:rPr>
  </w:style>
  <w:style w:type="paragraph" w:styleId="a8">
    <w:name w:val="Normal Indent"/>
    <w:basedOn w:val="a"/>
    <w:rsid w:val="005D2E9B"/>
    <w:pPr>
      <w:ind w:left="708"/>
    </w:pPr>
    <w:rPr>
      <w:rFonts w:eastAsia="Times New Roman"/>
      <w:sz w:val="28"/>
    </w:rPr>
  </w:style>
  <w:style w:type="paragraph" w:styleId="a9">
    <w:name w:val="header"/>
    <w:basedOn w:val="a"/>
    <w:link w:val="aa"/>
    <w:rsid w:val="003C4E35"/>
    <w:pPr>
      <w:tabs>
        <w:tab w:val="center" w:pos="4677"/>
        <w:tab w:val="right" w:pos="9355"/>
      </w:tabs>
    </w:pPr>
  </w:style>
  <w:style w:type="character" w:customStyle="1" w:styleId="aa">
    <w:name w:val="Верхний колонтитул Знак"/>
    <w:basedOn w:val="a0"/>
    <w:link w:val="a9"/>
    <w:rsid w:val="003C4E35"/>
    <w:rPr>
      <w:rFonts w:ascii="Times New Roman" w:hAnsi="Times New Roman"/>
      <w:sz w:val="24"/>
      <w:szCs w:val="24"/>
    </w:rPr>
  </w:style>
  <w:style w:type="paragraph" w:styleId="ab">
    <w:name w:val="footer"/>
    <w:basedOn w:val="a"/>
    <w:link w:val="ac"/>
    <w:uiPriority w:val="99"/>
    <w:rsid w:val="003C4E35"/>
    <w:pPr>
      <w:tabs>
        <w:tab w:val="center" w:pos="4677"/>
        <w:tab w:val="right" w:pos="9355"/>
      </w:tabs>
    </w:pPr>
  </w:style>
  <w:style w:type="character" w:customStyle="1" w:styleId="ac">
    <w:name w:val="Нижний колонтитул Знак"/>
    <w:basedOn w:val="a0"/>
    <w:link w:val="ab"/>
    <w:uiPriority w:val="99"/>
    <w:rsid w:val="003C4E35"/>
    <w:rPr>
      <w:rFonts w:ascii="Times New Roman" w:hAnsi="Times New Roman"/>
      <w:sz w:val="24"/>
      <w:szCs w:val="24"/>
    </w:rPr>
  </w:style>
  <w:style w:type="paragraph" w:styleId="ad">
    <w:name w:val="Balloon Text"/>
    <w:basedOn w:val="a"/>
    <w:link w:val="ae"/>
    <w:rsid w:val="003E304B"/>
    <w:rPr>
      <w:rFonts w:ascii="Tahoma" w:hAnsi="Tahoma" w:cs="Tahoma"/>
      <w:sz w:val="16"/>
      <w:szCs w:val="16"/>
    </w:rPr>
  </w:style>
  <w:style w:type="character" w:customStyle="1" w:styleId="ae">
    <w:name w:val="Текст выноски Знак"/>
    <w:basedOn w:val="a0"/>
    <w:link w:val="ad"/>
    <w:rsid w:val="003E304B"/>
    <w:rPr>
      <w:rFonts w:ascii="Tahoma" w:hAnsi="Tahoma" w:cs="Tahoma"/>
      <w:sz w:val="16"/>
      <w:szCs w:val="16"/>
    </w:rPr>
  </w:style>
  <w:style w:type="paragraph" w:styleId="af">
    <w:name w:val="List Paragraph"/>
    <w:basedOn w:val="a"/>
    <w:uiPriority w:val="34"/>
    <w:qFormat/>
    <w:rsid w:val="009315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74169">
      <w:bodyDiv w:val="1"/>
      <w:marLeft w:val="0"/>
      <w:marRight w:val="0"/>
      <w:marTop w:val="0"/>
      <w:marBottom w:val="0"/>
      <w:divBdr>
        <w:top w:val="none" w:sz="0" w:space="0" w:color="auto"/>
        <w:left w:val="none" w:sz="0" w:space="0" w:color="auto"/>
        <w:bottom w:val="none" w:sz="0" w:space="0" w:color="auto"/>
        <w:right w:val="none" w:sz="0" w:space="0" w:color="auto"/>
      </w:divBdr>
    </w:div>
    <w:div w:id="407731332">
      <w:bodyDiv w:val="1"/>
      <w:marLeft w:val="0"/>
      <w:marRight w:val="0"/>
      <w:marTop w:val="0"/>
      <w:marBottom w:val="0"/>
      <w:divBdr>
        <w:top w:val="none" w:sz="0" w:space="0" w:color="auto"/>
        <w:left w:val="none" w:sz="0" w:space="0" w:color="auto"/>
        <w:bottom w:val="none" w:sz="0" w:space="0" w:color="auto"/>
        <w:right w:val="none" w:sz="0" w:space="0" w:color="auto"/>
      </w:divBdr>
    </w:div>
    <w:div w:id="709233881">
      <w:bodyDiv w:val="1"/>
      <w:marLeft w:val="0"/>
      <w:marRight w:val="0"/>
      <w:marTop w:val="0"/>
      <w:marBottom w:val="0"/>
      <w:divBdr>
        <w:top w:val="none" w:sz="0" w:space="0" w:color="auto"/>
        <w:left w:val="none" w:sz="0" w:space="0" w:color="auto"/>
        <w:bottom w:val="none" w:sz="0" w:space="0" w:color="auto"/>
        <w:right w:val="none" w:sz="0" w:space="0" w:color="auto"/>
      </w:divBdr>
    </w:div>
    <w:div w:id="970331838">
      <w:bodyDiv w:val="1"/>
      <w:marLeft w:val="0"/>
      <w:marRight w:val="0"/>
      <w:marTop w:val="0"/>
      <w:marBottom w:val="0"/>
      <w:divBdr>
        <w:top w:val="none" w:sz="0" w:space="0" w:color="auto"/>
        <w:left w:val="none" w:sz="0" w:space="0" w:color="auto"/>
        <w:bottom w:val="none" w:sz="0" w:space="0" w:color="auto"/>
        <w:right w:val="none" w:sz="0" w:space="0" w:color="auto"/>
      </w:divBdr>
    </w:div>
    <w:div w:id="1185830174">
      <w:bodyDiv w:val="1"/>
      <w:marLeft w:val="0"/>
      <w:marRight w:val="0"/>
      <w:marTop w:val="0"/>
      <w:marBottom w:val="0"/>
      <w:divBdr>
        <w:top w:val="none" w:sz="0" w:space="0" w:color="auto"/>
        <w:left w:val="none" w:sz="0" w:space="0" w:color="auto"/>
        <w:bottom w:val="none" w:sz="0" w:space="0" w:color="auto"/>
        <w:right w:val="none" w:sz="0" w:space="0" w:color="auto"/>
      </w:divBdr>
    </w:div>
    <w:div w:id="1324815263">
      <w:bodyDiv w:val="1"/>
      <w:marLeft w:val="0"/>
      <w:marRight w:val="0"/>
      <w:marTop w:val="0"/>
      <w:marBottom w:val="0"/>
      <w:divBdr>
        <w:top w:val="none" w:sz="0" w:space="0" w:color="auto"/>
        <w:left w:val="none" w:sz="0" w:space="0" w:color="auto"/>
        <w:bottom w:val="none" w:sz="0" w:space="0" w:color="auto"/>
        <w:right w:val="none" w:sz="0" w:space="0" w:color="auto"/>
      </w:divBdr>
    </w:div>
    <w:div w:id="1923369285">
      <w:bodyDiv w:val="1"/>
      <w:marLeft w:val="0"/>
      <w:marRight w:val="0"/>
      <w:marTop w:val="0"/>
      <w:marBottom w:val="0"/>
      <w:divBdr>
        <w:top w:val="none" w:sz="0" w:space="0" w:color="auto"/>
        <w:left w:val="none" w:sz="0" w:space="0" w:color="auto"/>
        <w:bottom w:val="none" w:sz="0" w:space="0" w:color="auto"/>
        <w:right w:val="none" w:sz="0" w:space="0" w:color="auto"/>
      </w:divBdr>
    </w:div>
    <w:div w:id="196977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6140</Words>
  <Characters>35000</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susargul-313-1</cp:lastModifiedBy>
  <cp:revision>37</cp:revision>
  <cp:lastPrinted>2019-02-01T06:05:00Z</cp:lastPrinted>
  <dcterms:created xsi:type="dcterms:W3CDTF">2021-01-08T13:22:00Z</dcterms:created>
  <dcterms:modified xsi:type="dcterms:W3CDTF">2021-06-25T03:41:00Z</dcterms:modified>
</cp:coreProperties>
</file>